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2C0" w:rsidRPr="00E01F56" w:rsidRDefault="0010257B" w:rsidP="00E01F56">
      <w:pPr>
        <w:jc w:val="center"/>
        <w:rPr>
          <w:b/>
          <w:sz w:val="28"/>
          <w:szCs w:val="28"/>
        </w:rPr>
      </w:pPr>
      <w:bookmarkStart w:id="0" w:name="_GoBack"/>
      <w:bookmarkEnd w:id="0"/>
      <w:r w:rsidRPr="00E01F56">
        <w:rPr>
          <w:b/>
          <w:sz w:val="28"/>
          <w:szCs w:val="28"/>
        </w:rPr>
        <w:t xml:space="preserve">The </w:t>
      </w:r>
      <w:proofErr w:type="spellStart"/>
      <w:r w:rsidRPr="00E01F56">
        <w:rPr>
          <w:b/>
          <w:sz w:val="28"/>
          <w:szCs w:val="28"/>
        </w:rPr>
        <w:t>NCCRESt</w:t>
      </w:r>
      <w:proofErr w:type="spellEnd"/>
      <w:r w:rsidRPr="00E01F56">
        <w:rPr>
          <w:b/>
          <w:sz w:val="28"/>
          <w:szCs w:val="28"/>
        </w:rPr>
        <w:t xml:space="preserve"> Rubric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3510"/>
        <w:gridCol w:w="7020"/>
      </w:tblGrid>
      <w:tr w:rsidR="007F42C0" w:rsidRPr="005C7428" w:rsidTr="005C7428">
        <w:tc>
          <w:tcPr>
            <w:tcW w:w="13878" w:type="dxa"/>
            <w:gridSpan w:val="3"/>
            <w:tcBorders>
              <w:bottom w:val="single" w:sz="4" w:space="0" w:color="000000"/>
            </w:tcBorders>
            <w:shd w:val="clear" w:color="auto" w:fill="E5B8B7"/>
          </w:tcPr>
          <w:p w:rsidR="007F42C0" w:rsidRPr="005C7428" w:rsidRDefault="007F42C0" w:rsidP="005C7428">
            <w:pPr>
              <w:spacing w:after="0" w:line="240" w:lineRule="auto"/>
              <w:ind w:left="3330" w:hanging="3330"/>
            </w:pPr>
            <w:r w:rsidRPr="005C7428">
              <w:rPr>
                <w:b/>
                <w:sz w:val="28"/>
                <w:szCs w:val="28"/>
              </w:rPr>
              <w:t>Standard I:</w:t>
            </w:r>
            <w:r w:rsidRPr="005C7428">
              <w:t xml:space="preserve">  </w:t>
            </w:r>
            <w:r w:rsidRPr="005C7428">
              <w:rPr>
                <w:b/>
                <w:sz w:val="24"/>
                <w:szCs w:val="24"/>
              </w:rPr>
              <w:t>CORE FUNCTIONS</w:t>
            </w:r>
            <w:r w:rsidRPr="005C7428">
              <w:t xml:space="preserve"> – Educational systems are designed to ensure that equitable educational opportunities are available and accessed by all students, including those from diverse cultural, linguistic, or ability backgrounds.</w:t>
            </w:r>
          </w:p>
        </w:tc>
      </w:tr>
      <w:tr w:rsidR="00A71ABF" w:rsidRPr="005C7428" w:rsidTr="005C7428">
        <w:tc>
          <w:tcPr>
            <w:tcW w:w="3348" w:type="dxa"/>
            <w:shd w:val="clear" w:color="auto" w:fill="FBD4B4"/>
            <w:vAlign w:val="center"/>
          </w:tcPr>
          <w:p w:rsidR="007F42C0" w:rsidRPr="005C7428" w:rsidRDefault="007F42C0" w:rsidP="005C7428">
            <w:pPr>
              <w:spacing w:after="0" w:line="240" w:lineRule="auto"/>
              <w:jc w:val="center"/>
              <w:rPr>
                <w:b/>
              </w:rPr>
            </w:pPr>
            <w:r w:rsidRPr="005C7428">
              <w:rPr>
                <w:b/>
              </w:rPr>
              <w:t>Focus Area &amp; Assessed Level</w:t>
            </w:r>
          </w:p>
        </w:tc>
        <w:tc>
          <w:tcPr>
            <w:tcW w:w="3510" w:type="dxa"/>
            <w:shd w:val="clear" w:color="auto" w:fill="FBD4B4"/>
            <w:vAlign w:val="center"/>
          </w:tcPr>
          <w:p w:rsidR="001105FE" w:rsidRPr="005C7428" w:rsidRDefault="007F42C0" w:rsidP="005C7428">
            <w:pPr>
              <w:spacing w:after="0" w:line="240" w:lineRule="auto"/>
              <w:jc w:val="center"/>
              <w:rPr>
                <w:b/>
              </w:rPr>
            </w:pPr>
            <w:r w:rsidRPr="005C7428">
              <w:rPr>
                <w:b/>
              </w:rPr>
              <w:t>Evidence Examined</w:t>
            </w:r>
          </w:p>
          <w:p w:rsidR="007F42C0" w:rsidRPr="005C7428" w:rsidRDefault="007F42C0" w:rsidP="005C7428">
            <w:pPr>
              <w:spacing w:after="0" w:line="240" w:lineRule="auto"/>
              <w:jc w:val="center"/>
              <w:rPr>
                <w:i/>
                <w:sz w:val="18"/>
                <w:szCs w:val="18"/>
              </w:rPr>
            </w:pPr>
            <w:r w:rsidRPr="005C7428">
              <w:rPr>
                <w:i/>
                <w:sz w:val="18"/>
                <w:szCs w:val="18"/>
              </w:rPr>
              <w:t xml:space="preserve">(check </w:t>
            </w:r>
            <w:r w:rsidR="001105FE" w:rsidRPr="005C7428">
              <w:rPr>
                <w:i/>
                <w:sz w:val="18"/>
                <w:szCs w:val="18"/>
              </w:rPr>
              <w:t xml:space="preserve">appropriate </w:t>
            </w:r>
            <w:r w:rsidRPr="005C7428">
              <w:rPr>
                <w:i/>
                <w:sz w:val="18"/>
                <w:szCs w:val="18"/>
              </w:rPr>
              <w:t>boxes</w:t>
            </w:r>
            <w:r w:rsidR="003339A4" w:rsidRPr="005C7428">
              <w:rPr>
                <w:i/>
                <w:sz w:val="18"/>
                <w:szCs w:val="18"/>
              </w:rPr>
              <w:t xml:space="preserve"> by double-clicking</w:t>
            </w:r>
            <w:r w:rsidRPr="005C7428">
              <w:rPr>
                <w:i/>
                <w:sz w:val="18"/>
                <w:szCs w:val="18"/>
              </w:rPr>
              <w:t>)</w:t>
            </w:r>
          </w:p>
        </w:tc>
        <w:tc>
          <w:tcPr>
            <w:tcW w:w="7020" w:type="dxa"/>
            <w:tcBorders>
              <w:bottom w:val="single" w:sz="4" w:space="0" w:color="000000"/>
            </w:tcBorders>
            <w:shd w:val="clear" w:color="auto" w:fill="FBD4B4"/>
            <w:vAlign w:val="center"/>
          </w:tcPr>
          <w:p w:rsidR="001105FE" w:rsidRPr="005C7428" w:rsidRDefault="007F42C0" w:rsidP="005C7428">
            <w:pPr>
              <w:spacing w:after="0" w:line="240" w:lineRule="auto"/>
              <w:jc w:val="center"/>
              <w:rPr>
                <w:b/>
              </w:rPr>
            </w:pPr>
            <w:r w:rsidRPr="005C7428">
              <w:rPr>
                <w:b/>
              </w:rPr>
              <w:t>Description of District Status</w:t>
            </w:r>
          </w:p>
        </w:tc>
      </w:tr>
      <w:tr w:rsidR="001105FE" w:rsidRPr="005C7428" w:rsidTr="005C7428">
        <w:trPr>
          <w:trHeight w:val="460"/>
        </w:trPr>
        <w:tc>
          <w:tcPr>
            <w:tcW w:w="3348" w:type="dxa"/>
            <w:vMerge w:val="restart"/>
            <w:vAlign w:val="center"/>
          </w:tcPr>
          <w:p w:rsidR="001105FE" w:rsidRPr="005C7428" w:rsidRDefault="001105FE" w:rsidP="005C7428">
            <w:pPr>
              <w:spacing w:after="0" w:line="240" w:lineRule="auto"/>
            </w:pPr>
            <w:r w:rsidRPr="005C7428">
              <w:rPr>
                <w:b/>
              </w:rPr>
              <w:t>ONE</w:t>
            </w:r>
            <w:r w:rsidRPr="005C7428">
              <w:t xml:space="preserve">     The District conducts a comprehensive needs assessment for the District Improvement Plan that addresses the unique needs of diverse students.</w:t>
            </w:r>
          </w:p>
          <w:p w:rsidR="001105FE" w:rsidRPr="005C7428" w:rsidRDefault="001105FE" w:rsidP="005C7428">
            <w:pPr>
              <w:spacing w:after="0" w:line="240" w:lineRule="auto"/>
            </w:pPr>
          </w:p>
          <w:p w:rsidR="001105FE" w:rsidRPr="005C7428" w:rsidRDefault="001105FE" w:rsidP="005C7428">
            <w:pPr>
              <w:spacing w:after="0" w:line="240" w:lineRule="auto"/>
            </w:pPr>
            <w:r w:rsidRPr="005C7428">
              <w:t xml:space="preserve">Assessed Level </w:t>
            </w:r>
            <w:r w:rsidRPr="005C7428">
              <w:rPr>
                <w:i/>
              </w:rPr>
              <w:t>(check the appropriate box):</w:t>
            </w:r>
          </w:p>
          <w:p w:rsidR="001105FE" w:rsidRPr="005C7428" w:rsidRDefault="001105FE"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00577716" w:rsidRPr="005C7428">
              <w:t xml:space="preserve">   </w:t>
            </w:r>
            <w:r w:rsidRPr="005C7428">
              <w:t xml:space="preserve">Beginning         </w:t>
            </w:r>
          </w:p>
          <w:p w:rsidR="001105FE" w:rsidRPr="005C7428" w:rsidRDefault="001105FE"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00577716" w:rsidRPr="005C7428">
              <w:t xml:space="preserve">   </w:t>
            </w:r>
            <w:r w:rsidRPr="005C7428">
              <w:t xml:space="preserve">Developing        </w:t>
            </w:r>
          </w:p>
          <w:p w:rsidR="001105FE" w:rsidRPr="005C7428" w:rsidRDefault="001105FE"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00577716" w:rsidRPr="005C7428">
              <w:t xml:space="preserve">   </w:t>
            </w:r>
            <w:r w:rsidRPr="005C7428">
              <w:t>At Standard</w:t>
            </w:r>
          </w:p>
        </w:tc>
        <w:tc>
          <w:tcPr>
            <w:tcW w:w="3510" w:type="dxa"/>
            <w:vMerge w:val="restart"/>
          </w:tcPr>
          <w:p w:rsidR="001105FE" w:rsidRPr="005C7428" w:rsidRDefault="001105FE" w:rsidP="005C7428">
            <w:pPr>
              <w:spacing w:after="0" w:line="240" w:lineRule="auto"/>
            </w:pPr>
          </w:p>
          <w:bookmarkStart w:id="1" w:name="Check9"/>
          <w:p w:rsidR="001105FE"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3339A4" w:rsidRPr="005C7428">
              <w:instrText xml:space="preserve"> FORMCHECKBOX </w:instrText>
            </w:r>
            <w:r w:rsidRPr="005C7428">
              <w:fldChar w:fldCharType="end"/>
            </w:r>
            <w:bookmarkEnd w:id="1"/>
            <w:r w:rsidR="00577716" w:rsidRPr="005C7428">
              <w:t xml:space="preserve">  Copy of needs assessment over </w:t>
            </w:r>
            <w:r w:rsidR="001105FE" w:rsidRPr="005C7428">
              <w:t>the past two years that:</w:t>
            </w:r>
          </w:p>
          <w:p w:rsidR="001105FE" w:rsidRPr="005C7428" w:rsidRDefault="001105FE" w:rsidP="005C7428">
            <w:pPr>
              <w:spacing w:after="0" w:line="240" w:lineRule="auto"/>
              <w:ind w:left="738" w:hanging="738"/>
            </w:pPr>
            <w:r w:rsidRPr="005C7428">
              <w:t xml:space="preserve">     </w:t>
            </w:r>
            <w:r w:rsidR="00577716"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00577716" w:rsidRPr="005C7428">
              <w:t xml:space="preserve">  </w:t>
            </w:r>
            <w:r w:rsidRPr="005C7428">
              <w:t>Identifies areas that impact achieving adequate yearly progress (AYP) or being rated (1) effective or (2) excellent</w:t>
            </w:r>
          </w:p>
          <w:p w:rsidR="001105FE" w:rsidRPr="005C7428" w:rsidRDefault="001105FE" w:rsidP="005C7428">
            <w:pPr>
              <w:spacing w:after="0" w:line="240" w:lineRule="auto"/>
              <w:ind w:left="738" w:hanging="738"/>
            </w:pPr>
            <w:r w:rsidRPr="005C7428">
              <w:t xml:space="preserve">     </w:t>
            </w:r>
            <w:r w:rsidR="00577716"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0010257B" w:rsidRPr="005C7428">
              <w:t xml:space="preserve">  </w:t>
            </w:r>
            <w:r w:rsidRPr="005C7428">
              <w:t xml:space="preserve">Aligns all programs, plans, </w:t>
            </w:r>
            <w:proofErr w:type="gramStart"/>
            <w:r w:rsidRPr="005C7428">
              <w:t>and  funding</w:t>
            </w:r>
            <w:proofErr w:type="gramEnd"/>
            <w:r w:rsidRPr="005C7428">
              <w:t xml:space="preserve"> sources</w:t>
            </w:r>
          </w:p>
          <w:p w:rsidR="001105FE" w:rsidRPr="005C7428" w:rsidRDefault="001105FE" w:rsidP="005C7428">
            <w:pPr>
              <w:spacing w:after="0" w:line="240" w:lineRule="auto"/>
            </w:pPr>
            <w:r w:rsidRPr="005C7428">
              <w:t xml:space="preserve">    </w:t>
            </w:r>
            <w:r w:rsidR="00577716" w:rsidRPr="005C7428">
              <w:t xml:space="preserve">  </w:t>
            </w: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0010257B" w:rsidRPr="005C7428">
              <w:t xml:space="preserve">  </w:t>
            </w:r>
            <w:r w:rsidRPr="005C7428">
              <w:t>Involves key stakeholders</w:t>
            </w:r>
          </w:p>
          <w:p w:rsidR="001105FE" w:rsidRPr="005C7428" w:rsidRDefault="001105FE" w:rsidP="005C7428">
            <w:pPr>
              <w:spacing w:after="0" w:line="240" w:lineRule="auto"/>
              <w:ind w:left="738" w:hanging="738"/>
            </w:pPr>
            <w:r w:rsidRPr="005C7428">
              <w:t xml:space="preserve">     </w:t>
            </w:r>
            <w:r w:rsidR="00577716"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0010257B" w:rsidRPr="005C7428">
              <w:t xml:space="preserve">  </w:t>
            </w:r>
            <w:r w:rsidRPr="005C7428">
              <w:t>Engages planners in continuous evaluation</w:t>
            </w:r>
          </w:p>
          <w:p w:rsidR="003339A4" w:rsidRPr="005C7428" w:rsidRDefault="004A113F" w:rsidP="005C7428">
            <w:pPr>
              <w:spacing w:after="0" w:line="240" w:lineRule="auto"/>
              <w:ind w:left="738" w:hanging="738"/>
            </w:pPr>
            <w:r w:rsidRPr="005C7428">
              <w:fldChar w:fldCharType="begin">
                <w:ffData>
                  <w:name w:val="Check9"/>
                  <w:enabled/>
                  <w:calcOnExit w:val="0"/>
                  <w:checkBox>
                    <w:sizeAuto/>
                    <w:default w:val="0"/>
                  </w:checkBox>
                </w:ffData>
              </w:fldChar>
            </w:r>
            <w:r w:rsidR="003339A4" w:rsidRPr="005C7428">
              <w:instrText xml:space="preserve"> FORMCHECKBOX </w:instrText>
            </w:r>
            <w:r w:rsidRPr="005C7428">
              <w:fldChar w:fldCharType="end"/>
            </w:r>
            <w:r w:rsidR="0010257B" w:rsidRPr="005C7428">
              <w:t xml:space="preserve"> </w:t>
            </w:r>
            <w:r w:rsidR="009C333D" w:rsidRPr="005C7428">
              <w:t xml:space="preserve"> </w:t>
            </w:r>
            <w:r w:rsidR="00577716" w:rsidRPr="005C7428">
              <w:t xml:space="preserve">Other </w:t>
            </w:r>
            <w:r w:rsidR="00577716" w:rsidRPr="005C7428">
              <w:rPr>
                <w:i/>
              </w:rPr>
              <w:t>(specify):</w:t>
            </w:r>
          </w:p>
        </w:tc>
        <w:tc>
          <w:tcPr>
            <w:tcW w:w="7020" w:type="dxa"/>
            <w:tcBorders>
              <w:bottom w:val="nil"/>
            </w:tcBorders>
          </w:tcPr>
          <w:p w:rsidR="001105FE" w:rsidRPr="005C7428" w:rsidRDefault="001105FE" w:rsidP="005C7428">
            <w:pPr>
              <w:spacing w:after="0" w:line="240" w:lineRule="auto"/>
            </w:pPr>
            <w:r w:rsidRPr="005C7428">
              <w:t>Describe the process the district uses to conduct the comprehensive needs assessment:</w:t>
            </w:r>
          </w:p>
        </w:tc>
      </w:tr>
      <w:tr w:rsidR="001105FE" w:rsidRPr="005C7428" w:rsidTr="005C7428">
        <w:trPr>
          <w:trHeight w:val="460"/>
        </w:trPr>
        <w:tc>
          <w:tcPr>
            <w:tcW w:w="3348" w:type="dxa"/>
            <w:vMerge/>
            <w:vAlign w:val="center"/>
          </w:tcPr>
          <w:p w:rsidR="001105FE" w:rsidRPr="005C7428" w:rsidRDefault="001105FE" w:rsidP="005C7428">
            <w:pPr>
              <w:spacing w:after="0" w:line="240" w:lineRule="auto"/>
              <w:rPr>
                <w:b/>
              </w:rPr>
            </w:pPr>
          </w:p>
        </w:tc>
        <w:tc>
          <w:tcPr>
            <w:tcW w:w="3510" w:type="dxa"/>
            <w:vMerge/>
          </w:tcPr>
          <w:p w:rsidR="001105FE" w:rsidRPr="005C7428" w:rsidRDefault="001105FE" w:rsidP="005C7428">
            <w:pPr>
              <w:spacing w:after="0" w:line="240" w:lineRule="auto"/>
            </w:pPr>
          </w:p>
        </w:tc>
        <w:tc>
          <w:tcPr>
            <w:tcW w:w="7020" w:type="dxa"/>
            <w:tcBorders>
              <w:top w:val="nil"/>
              <w:bottom w:val="single" w:sz="4" w:space="0" w:color="000000"/>
            </w:tcBorders>
          </w:tcPr>
          <w:p w:rsidR="001105FE" w:rsidRPr="005C7428" w:rsidRDefault="001105FE" w:rsidP="005C7428">
            <w:pPr>
              <w:spacing w:after="0" w:line="240" w:lineRule="auto"/>
            </w:pPr>
          </w:p>
          <w:p w:rsidR="00577716" w:rsidRPr="005C7428" w:rsidRDefault="00577716" w:rsidP="005C7428">
            <w:pPr>
              <w:spacing w:after="0" w:line="240" w:lineRule="auto"/>
            </w:pPr>
          </w:p>
          <w:p w:rsidR="00577716" w:rsidRPr="005C7428" w:rsidRDefault="00577716" w:rsidP="005C7428">
            <w:pPr>
              <w:spacing w:after="0" w:line="240" w:lineRule="auto"/>
            </w:pPr>
          </w:p>
        </w:tc>
      </w:tr>
      <w:tr w:rsidR="001105FE" w:rsidRPr="005C7428" w:rsidTr="005C7428">
        <w:trPr>
          <w:trHeight w:val="460"/>
        </w:trPr>
        <w:tc>
          <w:tcPr>
            <w:tcW w:w="3348" w:type="dxa"/>
            <w:vMerge/>
            <w:vAlign w:val="center"/>
          </w:tcPr>
          <w:p w:rsidR="001105FE" w:rsidRPr="005C7428" w:rsidRDefault="001105FE" w:rsidP="005C7428">
            <w:pPr>
              <w:spacing w:after="0" w:line="240" w:lineRule="auto"/>
              <w:rPr>
                <w:b/>
              </w:rPr>
            </w:pPr>
          </w:p>
        </w:tc>
        <w:tc>
          <w:tcPr>
            <w:tcW w:w="3510" w:type="dxa"/>
            <w:vMerge/>
          </w:tcPr>
          <w:p w:rsidR="001105FE" w:rsidRPr="005C7428" w:rsidRDefault="001105FE" w:rsidP="005C7428">
            <w:pPr>
              <w:spacing w:after="0" w:line="240" w:lineRule="auto"/>
            </w:pPr>
          </w:p>
        </w:tc>
        <w:tc>
          <w:tcPr>
            <w:tcW w:w="7020" w:type="dxa"/>
            <w:tcBorders>
              <w:bottom w:val="nil"/>
            </w:tcBorders>
          </w:tcPr>
          <w:p w:rsidR="001105FE" w:rsidRPr="005C7428" w:rsidRDefault="001105FE" w:rsidP="005C7428">
            <w:pPr>
              <w:spacing w:after="0" w:line="240" w:lineRule="auto"/>
            </w:pPr>
            <w:r w:rsidRPr="005C7428">
              <w:t>Discuss how the needs assessment identifies the cultural, linguistic, or other unique needs of student diversity in the district:</w:t>
            </w:r>
          </w:p>
        </w:tc>
      </w:tr>
      <w:tr w:rsidR="001105FE" w:rsidRPr="005C7428" w:rsidTr="005C7428">
        <w:trPr>
          <w:trHeight w:val="460"/>
        </w:trPr>
        <w:tc>
          <w:tcPr>
            <w:tcW w:w="3348" w:type="dxa"/>
            <w:vMerge/>
            <w:vAlign w:val="center"/>
          </w:tcPr>
          <w:p w:rsidR="001105FE" w:rsidRPr="005C7428" w:rsidRDefault="001105FE" w:rsidP="005C7428">
            <w:pPr>
              <w:spacing w:after="0" w:line="240" w:lineRule="auto"/>
              <w:rPr>
                <w:b/>
              </w:rPr>
            </w:pPr>
          </w:p>
        </w:tc>
        <w:tc>
          <w:tcPr>
            <w:tcW w:w="3510" w:type="dxa"/>
            <w:vMerge/>
          </w:tcPr>
          <w:p w:rsidR="001105FE" w:rsidRPr="005C7428" w:rsidRDefault="001105FE" w:rsidP="005C7428">
            <w:pPr>
              <w:spacing w:after="0" w:line="240" w:lineRule="auto"/>
            </w:pPr>
          </w:p>
        </w:tc>
        <w:tc>
          <w:tcPr>
            <w:tcW w:w="7020" w:type="dxa"/>
            <w:tcBorders>
              <w:top w:val="nil"/>
              <w:bottom w:val="single" w:sz="4" w:space="0" w:color="000000"/>
            </w:tcBorders>
          </w:tcPr>
          <w:p w:rsidR="001105FE" w:rsidRPr="005C7428" w:rsidRDefault="001105FE" w:rsidP="005C7428">
            <w:pPr>
              <w:spacing w:after="0" w:line="240" w:lineRule="auto"/>
            </w:pPr>
          </w:p>
          <w:p w:rsidR="00577716" w:rsidRPr="005C7428" w:rsidRDefault="00577716" w:rsidP="005C7428">
            <w:pPr>
              <w:spacing w:after="0" w:line="240" w:lineRule="auto"/>
            </w:pPr>
          </w:p>
          <w:p w:rsidR="00577716" w:rsidRPr="005C7428" w:rsidRDefault="00577716" w:rsidP="005C7428">
            <w:pPr>
              <w:spacing w:after="0" w:line="240" w:lineRule="auto"/>
            </w:pPr>
          </w:p>
        </w:tc>
      </w:tr>
      <w:tr w:rsidR="001105FE" w:rsidRPr="005C7428" w:rsidTr="005C7428">
        <w:trPr>
          <w:trHeight w:val="647"/>
        </w:trPr>
        <w:tc>
          <w:tcPr>
            <w:tcW w:w="3348" w:type="dxa"/>
            <w:vMerge/>
            <w:vAlign w:val="center"/>
          </w:tcPr>
          <w:p w:rsidR="001105FE" w:rsidRPr="005C7428" w:rsidRDefault="001105FE" w:rsidP="005C7428">
            <w:pPr>
              <w:spacing w:after="0" w:line="240" w:lineRule="auto"/>
              <w:rPr>
                <w:b/>
              </w:rPr>
            </w:pPr>
          </w:p>
        </w:tc>
        <w:tc>
          <w:tcPr>
            <w:tcW w:w="3510" w:type="dxa"/>
            <w:vMerge/>
          </w:tcPr>
          <w:p w:rsidR="001105FE" w:rsidRPr="005C7428" w:rsidRDefault="001105FE" w:rsidP="005C7428">
            <w:pPr>
              <w:spacing w:after="0" w:line="240" w:lineRule="auto"/>
            </w:pPr>
          </w:p>
        </w:tc>
        <w:tc>
          <w:tcPr>
            <w:tcW w:w="7020" w:type="dxa"/>
            <w:tcBorders>
              <w:bottom w:val="nil"/>
            </w:tcBorders>
          </w:tcPr>
          <w:p w:rsidR="001105FE" w:rsidRPr="005C7428" w:rsidRDefault="001105FE" w:rsidP="005C7428">
            <w:pPr>
              <w:spacing w:after="0" w:line="240" w:lineRule="auto"/>
            </w:pPr>
            <w:r w:rsidRPr="005C7428">
              <w:t xml:space="preserve">Describe how the improvement plan addresses the unique needs of </w:t>
            </w:r>
            <w:proofErr w:type="gramStart"/>
            <w:r w:rsidRPr="005C7428">
              <w:t>particular schools</w:t>
            </w:r>
            <w:proofErr w:type="gramEnd"/>
            <w:r w:rsidRPr="005C7428">
              <w:t>:</w:t>
            </w:r>
          </w:p>
        </w:tc>
      </w:tr>
      <w:tr w:rsidR="001105FE" w:rsidRPr="005C7428" w:rsidTr="005C7428">
        <w:trPr>
          <w:trHeight w:val="646"/>
        </w:trPr>
        <w:tc>
          <w:tcPr>
            <w:tcW w:w="3348" w:type="dxa"/>
            <w:vMerge/>
            <w:vAlign w:val="center"/>
          </w:tcPr>
          <w:p w:rsidR="001105FE" w:rsidRPr="005C7428" w:rsidRDefault="001105FE" w:rsidP="005C7428">
            <w:pPr>
              <w:spacing w:after="0" w:line="240" w:lineRule="auto"/>
              <w:rPr>
                <w:b/>
              </w:rPr>
            </w:pPr>
          </w:p>
        </w:tc>
        <w:tc>
          <w:tcPr>
            <w:tcW w:w="3510" w:type="dxa"/>
            <w:vMerge/>
          </w:tcPr>
          <w:p w:rsidR="001105FE" w:rsidRPr="005C7428" w:rsidRDefault="001105FE" w:rsidP="005C7428">
            <w:pPr>
              <w:spacing w:after="0" w:line="240" w:lineRule="auto"/>
            </w:pPr>
          </w:p>
        </w:tc>
        <w:tc>
          <w:tcPr>
            <w:tcW w:w="7020" w:type="dxa"/>
            <w:tcBorders>
              <w:top w:val="nil"/>
              <w:bottom w:val="single" w:sz="4" w:space="0" w:color="000000"/>
            </w:tcBorders>
          </w:tcPr>
          <w:p w:rsidR="001105FE" w:rsidRPr="005C7428" w:rsidRDefault="001105FE" w:rsidP="005C7428">
            <w:pPr>
              <w:spacing w:after="0" w:line="240" w:lineRule="auto"/>
            </w:pPr>
          </w:p>
        </w:tc>
      </w:tr>
      <w:tr w:rsidR="003339A4" w:rsidRPr="005C7428" w:rsidTr="005C7428">
        <w:trPr>
          <w:trHeight w:val="522"/>
        </w:trPr>
        <w:tc>
          <w:tcPr>
            <w:tcW w:w="3348" w:type="dxa"/>
            <w:vMerge w:val="restart"/>
            <w:vAlign w:val="center"/>
          </w:tcPr>
          <w:p w:rsidR="003339A4" w:rsidRPr="005C7428" w:rsidRDefault="003339A4" w:rsidP="005C7428">
            <w:pPr>
              <w:spacing w:after="0" w:line="240" w:lineRule="auto"/>
            </w:pPr>
            <w:r w:rsidRPr="005C7428">
              <w:rPr>
                <w:b/>
              </w:rPr>
              <w:t>TWO</w:t>
            </w:r>
            <w:r w:rsidRPr="005C7428">
              <w:t xml:space="preserve">     The District has a process for evaluating alignment with federal and state requirements in relation to achievement, educational environment, discipline, and school completion issues for diverse students.</w:t>
            </w:r>
          </w:p>
          <w:p w:rsidR="003339A4" w:rsidRPr="005C7428" w:rsidRDefault="003339A4" w:rsidP="005C7428">
            <w:pPr>
              <w:spacing w:after="0" w:line="240" w:lineRule="auto"/>
            </w:pPr>
          </w:p>
          <w:p w:rsidR="003339A4" w:rsidRPr="005C7428" w:rsidRDefault="003339A4" w:rsidP="005C7428">
            <w:pPr>
              <w:spacing w:after="0" w:line="240" w:lineRule="auto"/>
            </w:pPr>
            <w:r w:rsidRPr="005C7428">
              <w:t xml:space="preserve">Assessed Level </w:t>
            </w:r>
            <w:r w:rsidRPr="005C7428">
              <w:rPr>
                <w:i/>
              </w:rPr>
              <w:t>(check the appropriate box):</w:t>
            </w:r>
          </w:p>
          <w:p w:rsidR="003339A4" w:rsidRPr="005C7428" w:rsidRDefault="003339A4" w:rsidP="005C7428">
            <w:pPr>
              <w:spacing w:after="0" w:line="240" w:lineRule="auto"/>
            </w:pPr>
            <w:r w:rsidRPr="005C7428">
              <w:t xml:space="preserve">     </w:t>
            </w:r>
            <w:r w:rsidR="004A113F" w:rsidRPr="005C7428">
              <w:fldChar w:fldCharType="begin">
                <w:ffData>
                  <w:name w:val=""/>
                  <w:enabled/>
                  <w:calcOnExit w:val="0"/>
                  <w:checkBox>
                    <w:sizeAuto/>
                    <w:default w:val="0"/>
                  </w:checkBox>
                </w:ffData>
              </w:fldChar>
            </w:r>
            <w:r w:rsidRPr="005C7428">
              <w:instrText xml:space="preserve"> FORMCHECKBOX </w:instrText>
            </w:r>
            <w:r w:rsidR="004A113F" w:rsidRPr="005C7428">
              <w:fldChar w:fldCharType="end"/>
            </w:r>
            <w:r w:rsidR="00577716" w:rsidRPr="005C7428">
              <w:t xml:space="preserve">   </w:t>
            </w:r>
            <w:r w:rsidRPr="005C7428">
              <w:t xml:space="preserve">Beginning         </w:t>
            </w:r>
          </w:p>
          <w:p w:rsidR="003339A4" w:rsidRPr="005C7428" w:rsidRDefault="003339A4"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00577716" w:rsidRPr="005C7428">
              <w:t xml:space="preserve">   </w:t>
            </w:r>
            <w:r w:rsidRPr="005C7428">
              <w:t xml:space="preserve">Developing        </w:t>
            </w:r>
          </w:p>
          <w:p w:rsidR="003339A4" w:rsidRPr="005C7428" w:rsidRDefault="003339A4"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00577716" w:rsidRPr="005C7428">
              <w:t xml:space="preserve">   </w:t>
            </w:r>
            <w:r w:rsidRPr="005C7428">
              <w:t>At Standard</w:t>
            </w:r>
          </w:p>
        </w:tc>
        <w:tc>
          <w:tcPr>
            <w:tcW w:w="3510" w:type="dxa"/>
            <w:vMerge w:val="restart"/>
          </w:tcPr>
          <w:p w:rsidR="003339A4" w:rsidRPr="005C7428" w:rsidRDefault="003339A4" w:rsidP="005C7428">
            <w:pPr>
              <w:spacing w:after="0" w:line="240" w:lineRule="auto"/>
            </w:pPr>
          </w:p>
          <w:p w:rsidR="00577716"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3339A4" w:rsidRPr="005C7428">
              <w:instrText xml:space="preserve"> FORMCHECKBOX </w:instrText>
            </w:r>
            <w:r w:rsidRPr="005C7428">
              <w:fldChar w:fldCharType="end"/>
            </w:r>
            <w:r w:rsidR="003339A4" w:rsidRPr="005C7428">
              <w:t xml:space="preserve">  Procedures and process</w:t>
            </w:r>
            <w:r w:rsidR="00577716" w:rsidRPr="005C7428">
              <w:t xml:space="preserve"> checklists</w:t>
            </w:r>
          </w:p>
          <w:p w:rsidR="00577716" w:rsidRPr="005C7428" w:rsidRDefault="004A113F" w:rsidP="005C7428">
            <w:pPr>
              <w:spacing w:after="0" w:line="240" w:lineRule="auto"/>
            </w:pPr>
            <w:r w:rsidRPr="005C7428">
              <w:fldChar w:fldCharType="begin">
                <w:ffData>
                  <w:name w:val="Check9"/>
                  <w:enabled/>
                  <w:calcOnExit w:val="0"/>
                  <w:checkBox>
                    <w:sizeAuto/>
                    <w:default w:val="0"/>
                  </w:checkBox>
                </w:ffData>
              </w:fldChar>
            </w:r>
            <w:r w:rsidR="00577716" w:rsidRPr="005C7428">
              <w:instrText xml:space="preserve"> FORMCHECKBOX </w:instrText>
            </w:r>
            <w:r w:rsidRPr="005C7428">
              <w:fldChar w:fldCharType="end"/>
            </w:r>
            <w:r w:rsidR="0010257B" w:rsidRPr="005C7428">
              <w:t xml:space="preserve">  </w:t>
            </w:r>
            <w:r w:rsidR="00577716" w:rsidRPr="005C7428">
              <w:t>Inter-rater reliability tools</w:t>
            </w:r>
          </w:p>
          <w:p w:rsidR="00577716" w:rsidRPr="005C7428" w:rsidRDefault="004A113F" w:rsidP="005C7428">
            <w:pPr>
              <w:spacing w:after="0" w:line="240" w:lineRule="auto"/>
            </w:pPr>
            <w:r w:rsidRPr="005C7428">
              <w:fldChar w:fldCharType="begin">
                <w:ffData>
                  <w:name w:val="Check9"/>
                  <w:enabled/>
                  <w:calcOnExit w:val="0"/>
                  <w:checkBox>
                    <w:sizeAuto/>
                    <w:default w:val="0"/>
                  </w:checkBox>
                </w:ffData>
              </w:fldChar>
            </w:r>
            <w:r w:rsidR="00577716" w:rsidRPr="005C7428">
              <w:instrText xml:space="preserve"> FORMCHECKBOX </w:instrText>
            </w:r>
            <w:r w:rsidRPr="005C7428">
              <w:fldChar w:fldCharType="end"/>
            </w:r>
            <w:r w:rsidR="0010257B" w:rsidRPr="005C7428">
              <w:t xml:space="preserve">  </w:t>
            </w:r>
            <w:r w:rsidR="00577716" w:rsidRPr="005C7428">
              <w:t>District reports:</w:t>
            </w:r>
          </w:p>
          <w:p w:rsidR="00577716" w:rsidRPr="005C7428" w:rsidRDefault="00577716"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0010257B" w:rsidRPr="005C7428">
              <w:t xml:space="preserve">  </w:t>
            </w:r>
            <w:r w:rsidRPr="005C7428">
              <w:t xml:space="preserve">Educational placement by </w:t>
            </w:r>
          </w:p>
          <w:p w:rsidR="00577716" w:rsidRPr="005C7428" w:rsidRDefault="00577716" w:rsidP="005C7428">
            <w:pPr>
              <w:spacing w:after="0" w:line="240" w:lineRule="auto"/>
              <w:ind w:left="792"/>
            </w:pPr>
            <w:r w:rsidRPr="005C7428">
              <w:t>setting code (two years)</w:t>
            </w:r>
          </w:p>
          <w:p w:rsidR="00577716" w:rsidRPr="005C7428" w:rsidRDefault="00577716"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0010257B" w:rsidRPr="005C7428">
              <w:t xml:space="preserve">  </w:t>
            </w:r>
            <w:r w:rsidRPr="005C7428">
              <w:t xml:space="preserve">Discipline (all occurrences)  </w:t>
            </w:r>
          </w:p>
          <w:p w:rsidR="00577716" w:rsidRPr="005C7428" w:rsidRDefault="00577716" w:rsidP="005C7428">
            <w:pPr>
              <w:spacing w:after="0" w:line="240" w:lineRule="auto"/>
              <w:ind w:left="792"/>
            </w:pPr>
            <w:r w:rsidRPr="005C7428">
              <w:t>by disability category, race/ethnicity, and gender</w:t>
            </w:r>
          </w:p>
          <w:p w:rsidR="00577716" w:rsidRPr="005C7428" w:rsidRDefault="004A113F" w:rsidP="005C7428">
            <w:pPr>
              <w:spacing w:after="0" w:line="240" w:lineRule="auto"/>
            </w:pPr>
            <w:r w:rsidRPr="005C7428">
              <w:fldChar w:fldCharType="begin">
                <w:ffData>
                  <w:name w:val="Check9"/>
                  <w:enabled/>
                  <w:calcOnExit w:val="0"/>
                  <w:checkBox>
                    <w:sizeAuto/>
                    <w:default w:val="0"/>
                  </w:checkBox>
                </w:ffData>
              </w:fldChar>
            </w:r>
            <w:r w:rsidR="00577716" w:rsidRPr="005C7428">
              <w:instrText xml:space="preserve"> FORMCHECKBOX </w:instrText>
            </w:r>
            <w:r w:rsidRPr="005C7428">
              <w:fldChar w:fldCharType="end"/>
            </w:r>
            <w:r w:rsidR="0010257B" w:rsidRPr="005C7428">
              <w:t xml:space="preserve">  </w:t>
            </w:r>
            <w:r w:rsidR="00577716" w:rsidRPr="005C7428">
              <w:t>Graduation rates</w:t>
            </w:r>
          </w:p>
          <w:p w:rsidR="003339A4" w:rsidRPr="005C7428" w:rsidRDefault="004A113F" w:rsidP="005C7428">
            <w:pPr>
              <w:spacing w:after="0" w:line="240" w:lineRule="auto"/>
              <w:ind w:left="432" w:hanging="432"/>
            </w:pPr>
            <w:r w:rsidRPr="005C7428">
              <w:fldChar w:fldCharType="begin">
                <w:ffData>
                  <w:name w:val="Check9"/>
                  <w:enabled/>
                  <w:calcOnExit w:val="0"/>
                  <w:checkBox>
                    <w:sizeAuto/>
                    <w:default w:val="0"/>
                  </w:checkBox>
                </w:ffData>
              </w:fldChar>
            </w:r>
            <w:r w:rsidR="00577716" w:rsidRPr="005C7428">
              <w:instrText xml:space="preserve"> FORMCHECKBOX </w:instrText>
            </w:r>
            <w:r w:rsidRPr="005C7428">
              <w:fldChar w:fldCharType="end"/>
            </w:r>
            <w:r w:rsidR="0010257B" w:rsidRPr="005C7428">
              <w:t xml:space="preserve">  </w:t>
            </w:r>
            <w:r w:rsidR="00113377">
              <w:t>Report card information</w:t>
            </w:r>
          </w:p>
          <w:p w:rsidR="003339A4" w:rsidRPr="005C7428" w:rsidRDefault="004A113F" w:rsidP="005C7428">
            <w:pPr>
              <w:spacing w:after="0" w:line="240" w:lineRule="auto"/>
              <w:rPr>
                <w:i/>
              </w:rPr>
            </w:pPr>
            <w:r w:rsidRPr="005C7428">
              <w:fldChar w:fldCharType="begin">
                <w:ffData>
                  <w:name w:val="Check9"/>
                  <w:enabled/>
                  <w:calcOnExit w:val="0"/>
                  <w:checkBox>
                    <w:sizeAuto/>
                    <w:default w:val="0"/>
                  </w:checkBox>
                </w:ffData>
              </w:fldChar>
            </w:r>
            <w:r w:rsidR="00577716" w:rsidRPr="005C7428">
              <w:instrText xml:space="preserve"> FORMCHECKBOX </w:instrText>
            </w:r>
            <w:r w:rsidRPr="005C7428">
              <w:fldChar w:fldCharType="end"/>
            </w:r>
            <w:r w:rsidR="0010257B" w:rsidRPr="005C7428">
              <w:t xml:space="preserve">  </w:t>
            </w:r>
            <w:r w:rsidR="00577716" w:rsidRPr="005C7428">
              <w:t xml:space="preserve">Other </w:t>
            </w:r>
            <w:r w:rsidR="00577716" w:rsidRPr="005C7428">
              <w:rPr>
                <w:i/>
              </w:rPr>
              <w:t>(specify):</w:t>
            </w:r>
          </w:p>
          <w:p w:rsidR="00577716" w:rsidRPr="005C7428" w:rsidRDefault="00577716" w:rsidP="005C7428">
            <w:pPr>
              <w:spacing w:after="0" w:line="240" w:lineRule="auto"/>
            </w:pPr>
          </w:p>
        </w:tc>
        <w:tc>
          <w:tcPr>
            <w:tcW w:w="7020" w:type="dxa"/>
            <w:tcBorders>
              <w:bottom w:val="nil"/>
            </w:tcBorders>
          </w:tcPr>
          <w:p w:rsidR="003339A4" w:rsidRPr="005C7428" w:rsidRDefault="003339A4" w:rsidP="005C7428">
            <w:pPr>
              <w:spacing w:after="0" w:line="240" w:lineRule="auto"/>
            </w:pPr>
            <w:r w:rsidRPr="005C7428">
              <w:t>Describe the process</w:t>
            </w:r>
            <w:r w:rsidR="00577716" w:rsidRPr="005C7428">
              <w:t xml:space="preserve">.  How often is this process implemented, and how effective has it been in identifying and correcting instances of inequity? </w:t>
            </w:r>
            <w:r w:rsidRPr="005C7428">
              <w:t xml:space="preserve"> </w:t>
            </w:r>
          </w:p>
        </w:tc>
      </w:tr>
      <w:tr w:rsidR="00577716" w:rsidRPr="005C7428" w:rsidTr="005C7428">
        <w:trPr>
          <w:trHeight w:val="2625"/>
        </w:trPr>
        <w:tc>
          <w:tcPr>
            <w:tcW w:w="3348" w:type="dxa"/>
            <w:vMerge/>
          </w:tcPr>
          <w:p w:rsidR="00577716" w:rsidRPr="005C7428" w:rsidRDefault="00577716" w:rsidP="005C7428">
            <w:pPr>
              <w:spacing w:after="0" w:line="240" w:lineRule="auto"/>
              <w:rPr>
                <w:b/>
              </w:rPr>
            </w:pPr>
          </w:p>
        </w:tc>
        <w:tc>
          <w:tcPr>
            <w:tcW w:w="3510" w:type="dxa"/>
            <w:vMerge/>
          </w:tcPr>
          <w:p w:rsidR="00577716" w:rsidRPr="005C7428" w:rsidRDefault="00577716" w:rsidP="005C7428">
            <w:pPr>
              <w:spacing w:after="0" w:line="240" w:lineRule="auto"/>
            </w:pPr>
          </w:p>
        </w:tc>
        <w:tc>
          <w:tcPr>
            <w:tcW w:w="7020" w:type="dxa"/>
            <w:tcBorders>
              <w:top w:val="nil"/>
              <w:bottom w:val="single" w:sz="4" w:space="0" w:color="000000"/>
            </w:tcBorders>
          </w:tcPr>
          <w:p w:rsidR="00577716" w:rsidRPr="005C7428" w:rsidRDefault="00577716" w:rsidP="005C7428">
            <w:pPr>
              <w:spacing w:after="0" w:line="240" w:lineRule="auto"/>
            </w:pPr>
          </w:p>
        </w:tc>
      </w:tr>
      <w:tr w:rsidR="00693A9C" w:rsidRPr="005C7428" w:rsidTr="005C7428">
        <w:trPr>
          <w:trHeight w:val="521"/>
        </w:trPr>
        <w:tc>
          <w:tcPr>
            <w:tcW w:w="3348" w:type="dxa"/>
            <w:vMerge w:val="restart"/>
            <w:vAlign w:val="center"/>
          </w:tcPr>
          <w:p w:rsidR="00693A9C" w:rsidRPr="005C7428" w:rsidRDefault="00693A9C" w:rsidP="005C7428">
            <w:pPr>
              <w:spacing w:after="0" w:line="240" w:lineRule="auto"/>
            </w:pPr>
            <w:r w:rsidRPr="005C7428">
              <w:rPr>
                <w:b/>
              </w:rPr>
              <w:t>THREE</w:t>
            </w:r>
            <w:r w:rsidRPr="005C7428">
              <w:t xml:space="preserve">     The District has a policy </w:t>
            </w:r>
            <w:r w:rsidRPr="005C7428">
              <w:lastRenderedPageBreak/>
              <w:t>that ensures that monetary, physical, and other resources, including qualified personnel, are distributed to schools according to need.  This includes ensuring that all schools have comparable physical facilities in terms of safety and optimal learning environments.</w:t>
            </w:r>
          </w:p>
          <w:p w:rsidR="00693A9C" w:rsidRPr="005C7428" w:rsidRDefault="00693A9C" w:rsidP="005C7428">
            <w:pPr>
              <w:spacing w:after="0" w:line="240" w:lineRule="auto"/>
            </w:pPr>
          </w:p>
          <w:p w:rsidR="00693A9C" w:rsidRPr="005C7428" w:rsidRDefault="00693A9C" w:rsidP="005C7428">
            <w:pPr>
              <w:spacing w:after="0" w:line="240" w:lineRule="auto"/>
            </w:pPr>
            <w:r w:rsidRPr="005C7428">
              <w:t xml:space="preserve">Assessed Level </w:t>
            </w:r>
            <w:r w:rsidRPr="005C7428">
              <w:rPr>
                <w:i/>
              </w:rPr>
              <w:t>(check the appropriate box):</w:t>
            </w:r>
          </w:p>
          <w:p w:rsidR="00693A9C" w:rsidRPr="005C7428" w:rsidRDefault="00693A9C"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Beginning         </w:t>
            </w:r>
          </w:p>
          <w:p w:rsidR="00693A9C" w:rsidRPr="005C7428" w:rsidRDefault="00693A9C"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Developing        </w:t>
            </w:r>
          </w:p>
          <w:p w:rsidR="00693A9C" w:rsidRPr="005C7428" w:rsidRDefault="00693A9C"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At Standard</w:t>
            </w:r>
          </w:p>
        </w:tc>
        <w:tc>
          <w:tcPr>
            <w:tcW w:w="3510" w:type="dxa"/>
            <w:vMerge w:val="restart"/>
          </w:tcPr>
          <w:p w:rsidR="00693A9C" w:rsidRPr="005C7428" w:rsidRDefault="00693A9C" w:rsidP="005C7428">
            <w:pPr>
              <w:spacing w:after="0" w:line="240" w:lineRule="auto"/>
            </w:pPr>
          </w:p>
          <w:p w:rsidR="00693A9C" w:rsidRPr="005C7428" w:rsidRDefault="004A113F" w:rsidP="005C7428">
            <w:pPr>
              <w:spacing w:after="0" w:line="240" w:lineRule="auto"/>
              <w:ind w:left="342" w:hanging="342"/>
            </w:pPr>
            <w:r w:rsidRPr="005C7428">
              <w:lastRenderedPageBreak/>
              <w:fldChar w:fldCharType="begin">
                <w:ffData>
                  <w:name w:val="Check9"/>
                  <w:enabled/>
                  <w:calcOnExit w:val="0"/>
                  <w:checkBox>
                    <w:sizeAuto/>
                    <w:default w:val="0"/>
                  </w:checkBox>
                </w:ffData>
              </w:fldChar>
            </w:r>
            <w:r w:rsidR="00693A9C" w:rsidRPr="005C7428">
              <w:instrText xml:space="preserve"> FORMCHECKBOX </w:instrText>
            </w:r>
            <w:r w:rsidRPr="005C7428">
              <w:fldChar w:fldCharType="end"/>
            </w:r>
            <w:r w:rsidR="00693A9C" w:rsidRPr="005C7428">
              <w:t xml:space="preserve">  District and school level budgets</w:t>
            </w:r>
          </w:p>
          <w:p w:rsidR="00693A9C" w:rsidRPr="005C7428" w:rsidRDefault="004A113F" w:rsidP="005C7428">
            <w:pPr>
              <w:spacing w:after="0" w:line="240" w:lineRule="auto"/>
            </w:pPr>
            <w:r w:rsidRPr="005C7428">
              <w:fldChar w:fldCharType="begin">
                <w:ffData>
                  <w:name w:val="Check9"/>
                  <w:enabled/>
                  <w:calcOnExit w:val="0"/>
                  <w:checkBox>
                    <w:sizeAuto/>
                    <w:default w:val="0"/>
                  </w:checkBox>
                </w:ffData>
              </w:fldChar>
            </w:r>
            <w:r w:rsidR="00693A9C" w:rsidRPr="005C7428">
              <w:instrText xml:space="preserve"> FORMCHECKBOX </w:instrText>
            </w:r>
            <w:r w:rsidRPr="005C7428">
              <w:fldChar w:fldCharType="end"/>
            </w:r>
            <w:r w:rsidR="0010257B" w:rsidRPr="005C7428">
              <w:t xml:space="preserve">  </w:t>
            </w:r>
            <w:r w:rsidR="00693A9C" w:rsidRPr="005C7428">
              <w:t>Policy for teacher assignments</w:t>
            </w:r>
          </w:p>
          <w:p w:rsidR="00693A9C" w:rsidRPr="005C7428" w:rsidRDefault="004A113F" w:rsidP="005C7428">
            <w:pPr>
              <w:spacing w:after="0" w:line="240" w:lineRule="auto"/>
            </w:pPr>
            <w:r w:rsidRPr="005C7428">
              <w:fldChar w:fldCharType="begin">
                <w:ffData>
                  <w:name w:val="Check9"/>
                  <w:enabled/>
                  <w:calcOnExit w:val="0"/>
                  <w:checkBox>
                    <w:sizeAuto/>
                    <w:default w:val="0"/>
                  </w:checkBox>
                </w:ffData>
              </w:fldChar>
            </w:r>
            <w:r w:rsidR="00693A9C" w:rsidRPr="005C7428">
              <w:instrText xml:space="preserve"> FORMCHECKBOX </w:instrText>
            </w:r>
            <w:r w:rsidRPr="005C7428">
              <w:fldChar w:fldCharType="end"/>
            </w:r>
            <w:r w:rsidR="0010257B" w:rsidRPr="005C7428">
              <w:t xml:space="preserve">  </w:t>
            </w:r>
            <w:r w:rsidR="00693A9C" w:rsidRPr="005C7428">
              <w:t>Policy for resource allocation</w:t>
            </w:r>
          </w:p>
          <w:p w:rsidR="00693A9C" w:rsidRPr="005C7428" w:rsidRDefault="004A113F" w:rsidP="005C7428">
            <w:pPr>
              <w:spacing w:after="0" w:line="240" w:lineRule="auto"/>
            </w:pPr>
            <w:r w:rsidRPr="005C7428">
              <w:fldChar w:fldCharType="begin">
                <w:ffData>
                  <w:name w:val="Check9"/>
                  <w:enabled/>
                  <w:calcOnExit w:val="0"/>
                  <w:checkBox>
                    <w:sizeAuto/>
                    <w:default w:val="0"/>
                  </w:checkBox>
                </w:ffData>
              </w:fldChar>
            </w:r>
            <w:r w:rsidR="00693A9C" w:rsidRPr="005C7428">
              <w:instrText xml:space="preserve"> FORMCHECKBOX </w:instrText>
            </w:r>
            <w:r w:rsidRPr="005C7428">
              <w:fldChar w:fldCharType="end"/>
            </w:r>
            <w:r w:rsidR="0010257B" w:rsidRPr="005C7428">
              <w:t xml:space="preserve">  </w:t>
            </w:r>
            <w:r w:rsidR="00693A9C" w:rsidRPr="005C7428">
              <w:t>Policy related to incentives</w:t>
            </w:r>
          </w:p>
          <w:p w:rsidR="00693A9C" w:rsidRPr="005C7428" w:rsidRDefault="004A113F" w:rsidP="005C7428">
            <w:pPr>
              <w:spacing w:after="0" w:line="240" w:lineRule="auto"/>
              <w:rPr>
                <w:i/>
              </w:rPr>
            </w:pPr>
            <w:r w:rsidRPr="005C7428">
              <w:fldChar w:fldCharType="begin">
                <w:ffData>
                  <w:name w:val="Check9"/>
                  <w:enabled/>
                  <w:calcOnExit w:val="0"/>
                  <w:checkBox>
                    <w:sizeAuto/>
                    <w:default w:val="0"/>
                  </w:checkBox>
                </w:ffData>
              </w:fldChar>
            </w:r>
            <w:r w:rsidR="00693A9C" w:rsidRPr="005C7428">
              <w:instrText xml:space="preserve"> FORMCHECKBOX </w:instrText>
            </w:r>
            <w:r w:rsidRPr="005C7428">
              <w:fldChar w:fldCharType="end"/>
            </w:r>
            <w:r w:rsidR="0010257B" w:rsidRPr="005C7428">
              <w:t xml:space="preserve">  </w:t>
            </w:r>
            <w:r w:rsidR="00693A9C" w:rsidRPr="005C7428">
              <w:t xml:space="preserve">Other </w:t>
            </w:r>
            <w:r w:rsidR="00693A9C" w:rsidRPr="005C7428">
              <w:rPr>
                <w:i/>
              </w:rPr>
              <w:t>(specify):</w:t>
            </w:r>
          </w:p>
          <w:p w:rsidR="00693A9C" w:rsidRPr="005C7428" w:rsidRDefault="00693A9C" w:rsidP="005C7428">
            <w:pPr>
              <w:spacing w:after="0" w:line="240" w:lineRule="auto"/>
            </w:pPr>
          </w:p>
        </w:tc>
        <w:tc>
          <w:tcPr>
            <w:tcW w:w="7020" w:type="dxa"/>
            <w:tcBorders>
              <w:bottom w:val="nil"/>
            </w:tcBorders>
          </w:tcPr>
          <w:p w:rsidR="00693A9C" w:rsidRPr="005C7428" w:rsidRDefault="00693A9C" w:rsidP="005C7428">
            <w:pPr>
              <w:spacing w:after="0" w:line="240" w:lineRule="auto"/>
            </w:pPr>
            <w:r w:rsidRPr="005C7428">
              <w:lastRenderedPageBreak/>
              <w:t xml:space="preserve">Describe the district policy for allocation of funds, programs, and resources:  </w:t>
            </w:r>
          </w:p>
        </w:tc>
      </w:tr>
      <w:tr w:rsidR="00693A9C" w:rsidRPr="005C7428" w:rsidTr="005C7428">
        <w:trPr>
          <w:trHeight w:val="1037"/>
        </w:trPr>
        <w:tc>
          <w:tcPr>
            <w:tcW w:w="3348" w:type="dxa"/>
            <w:vMerge/>
            <w:vAlign w:val="center"/>
          </w:tcPr>
          <w:p w:rsidR="00693A9C" w:rsidRPr="005C7428" w:rsidRDefault="00693A9C" w:rsidP="005C7428">
            <w:pPr>
              <w:spacing w:after="0" w:line="240" w:lineRule="auto"/>
              <w:rPr>
                <w:b/>
              </w:rPr>
            </w:pPr>
          </w:p>
        </w:tc>
        <w:tc>
          <w:tcPr>
            <w:tcW w:w="3510" w:type="dxa"/>
            <w:vMerge/>
          </w:tcPr>
          <w:p w:rsidR="00693A9C" w:rsidRPr="005C7428" w:rsidRDefault="00693A9C" w:rsidP="005C7428">
            <w:pPr>
              <w:spacing w:after="0" w:line="240" w:lineRule="auto"/>
            </w:pPr>
          </w:p>
        </w:tc>
        <w:tc>
          <w:tcPr>
            <w:tcW w:w="7020" w:type="dxa"/>
            <w:tcBorders>
              <w:top w:val="nil"/>
              <w:bottom w:val="single" w:sz="4" w:space="0" w:color="000000"/>
            </w:tcBorders>
          </w:tcPr>
          <w:p w:rsidR="00693A9C" w:rsidRPr="005C7428" w:rsidRDefault="00693A9C" w:rsidP="005C7428">
            <w:pPr>
              <w:spacing w:after="0" w:line="240" w:lineRule="auto"/>
            </w:pPr>
          </w:p>
        </w:tc>
      </w:tr>
      <w:tr w:rsidR="00693A9C" w:rsidRPr="005C7428" w:rsidTr="005C7428">
        <w:trPr>
          <w:trHeight w:val="305"/>
        </w:trPr>
        <w:tc>
          <w:tcPr>
            <w:tcW w:w="3348" w:type="dxa"/>
            <w:vMerge/>
            <w:vAlign w:val="center"/>
          </w:tcPr>
          <w:p w:rsidR="00693A9C" w:rsidRPr="005C7428" w:rsidRDefault="00693A9C" w:rsidP="005C7428">
            <w:pPr>
              <w:spacing w:after="0" w:line="240" w:lineRule="auto"/>
              <w:rPr>
                <w:b/>
              </w:rPr>
            </w:pPr>
          </w:p>
        </w:tc>
        <w:tc>
          <w:tcPr>
            <w:tcW w:w="3510" w:type="dxa"/>
            <w:vMerge/>
          </w:tcPr>
          <w:p w:rsidR="00693A9C" w:rsidRPr="005C7428" w:rsidRDefault="00693A9C" w:rsidP="005C7428">
            <w:pPr>
              <w:spacing w:after="0" w:line="240" w:lineRule="auto"/>
            </w:pPr>
          </w:p>
        </w:tc>
        <w:tc>
          <w:tcPr>
            <w:tcW w:w="7020" w:type="dxa"/>
            <w:tcBorders>
              <w:bottom w:val="nil"/>
            </w:tcBorders>
          </w:tcPr>
          <w:p w:rsidR="00693A9C" w:rsidRPr="005C7428" w:rsidRDefault="00693A9C" w:rsidP="005C7428">
            <w:pPr>
              <w:spacing w:after="0" w:line="240" w:lineRule="auto"/>
            </w:pPr>
            <w:r w:rsidRPr="005C7428">
              <w:t>How are teachers and administrators assigned to schools?</w:t>
            </w:r>
          </w:p>
        </w:tc>
      </w:tr>
      <w:tr w:rsidR="00693A9C" w:rsidRPr="005C7428" w:rsidTr="005C7428">
        <w:trPr>
          <w:trHeight w:val="631"/>
        </w:trPr>
        <w:tc>
          <w:tcPr>
            <w:tcW w:w="3348" w:type="dxa"/>
            <w:vMerge/>
            <w:vAlign w:val="center"/>
          </w:tcPr>
          <w:p w:rsidR="00693A9C" w:rsidRPr="005C7428" w:rsidRDefault="00693A9C" w:rsidP="005C7428">
            <w:pPr>
              <w:spacing w:after="0" w:line="240" w:lineRule="auto"/>
              <w:rPr>
                <w:b/>
              </w:rPr>
            </w:pPr>
          </w:p>
        </w:tc>
        <w:tc>
          <w:tcPr>
            <w:tcW w:w="3510" w:type="dxa"/>
            <w:vMerge/>
          </w:tcPr>
          <w:p w:rsidR="00693A9C" w:rsidRPr="005C7428" w:rsidRDefault="00693A9C" w:rsidP="005C7428">
            <w:pPr>
              <w:spacing w:after="0" w:line="240" w:lineRule="auto"/>
            </w:pPr>
          </w:p>
        </w:tc>
        <w:tc>
          <w:tcPr>
            <w:tcW w:w="7020" w:type="dxa"/>
            <w:tcBorders>
              <w:top w:val="nil"/>
              <w:bottom w:val="single" w:sz="4" w:space="0" w:color="000000"/>
            </w:tcBorders>
          </w:tcPr>
          <w:p w:rsidR="00693A9C" w:rsidRPr="005C7428" w:rsidRDefault="00693A9C" w:rsidP="005C7428">
            <w:pPr>
              <w:spacing w:after="0" w:line="240" w:lineRule="auto"/>
            </w:pPr>
          </w:p>
        </w:tc>
      </w:tr>
      <w:tr w:rsidR="00693A9C" w:rsidRPr="005C7428" w:rsidTr="005C7428">
        <w:trPr>
          <w:trHeight w:val="512"/>
        </w:trPr>
        <w:tc>
          <w:tcPr>
            <w:tcW w:w="3348" w:type="dxa"/>
            <w:vMerge/>
            <w:vAlign w:val="center"/>
          </w:tcPr>
          <w:p w:rsidR="00693A9C" w:rsidRPr="005C7428" w:rsidRDefault="00693A9C" w:rsidP="005C7428">
            <w:pPr>
              <w:spacing w:after="0" w:line="240" w:lineRule="auto"/>
              <w:rPr>
                <w:b/>
              </w:rPr>
            </w:pPr>
          </w:p>
        </w:tc>
        <w:tc>
          <w:tcPr>
            <w:tcW w:w="3510" w:type="dxa"/>
            <w:vMerge/>
          </w:tcPr>
          <w:p w:rsidR="00693A9C" w:rsidRPr="005C7428" w:rsidRDefault="00693A9C" w:rsidP="005C7428">
            <w:pPr>
              <w:spacing w:after="0" w:line="240" w:lineRule="auto"/>
            </w:pPr>
          </w:p>
        </w:tc>
        <w:tc>
          <w:tcPr>
            <w:tcW w:w="7020" w:type="dxa"/>
            <w:tcBorders>
              <w:top w:val="single" w:sz="4" w:space="0" w:color="000000"/>
              <w:bottom w:val="nil"/>
            </w:tcBorders>
          </w:tcPr>
          <w:p w:rsidR="00693A9C" w:rsidRPr="005C7428" w:rsidRDefault="00693A9C" w:rsidP="005C7428">
            <w:pPr>
              <w:spacing w:after="0" w:line="240" w:lineRule="auto"/>
            </w:pPr>
            <w:r w:rsidRPr="005C7428">
              <w:t>What incentives exist to encourage the best teachers to work in schools with the highest need?</w:t>
            </w:r>
          </w:p>
        </w:tc>
      </w:tr>
      <w:tr w:rsidR="00693A9C" w:rsidRPr="005C7428" w:rsidTr="005C7428">
        <w:trPr>
          <w:trHeight w:val="631"/>
        </w:trPr>
        <w:tc>
          <w:tcPr>
            <w:tcW w:w="3348" w:type="dxa"/>
            <w:vMerge/>
            <w:vAlign w:val="center"/>
          </w:tcPr>
          <w:p w:rsidR="00693A9C" w:rsidRPr="005C7428" w:rsidRDefault="00693A9C" w:rsidP="005C7428">
            <w:pPr>
              <w:spacing w:after="0" w:line="240" w:lineRule="auto"/>
              <w:rPr>
                <w:b/>
              </w:rPr>
            </w:pPr>
          </w:p>
        </w:tc>
        <w:tc>
          <w:tcPr>
            <w:tcW w:w="3510" w:type="dxa"/>
            <w:vMerge/>
          </w:tcPr>
          <w:p w:rsidR="00693A9C" w:rsidRPr="005C7428" w:rsidRDefault="00693A9C" w:rsidP="005C7428">
            <w:pPr>
              <w:spacing w:after="0" w:line="240" w:lineRule="auto"/>
            </w:pPr>
          </w:p>
        </w:tc>
        <w:tc>
          <w:tcPr>
            <w:tcW w:w="7020" w:type="dxa"/>
            <w:tcBorders>
              <w:top w:val="nil"/>
              <w:bottom w:val="single" w:sz="4" w:space="0" w:color="000000"/>
            </w:tcBorders>
          </w:tcPr>
          <w:p w:rsidR="00693A9C" w:rsidRPr="005C7428" w:rsidRDefault="00693A9C" w:rsidP="005C7428">
            <w:pPr>
              <w:spacing w:after="0" w:line="240" w:lineRule="auto"/>
            </w:pPr>
          </w:p>
        </w:tc>
      </w:tr>
      <w:tr w:rsidR="00693A9C" w:rsidRPr="005C7428" w:rsidTr="005C7428">
        <w:trPr>
          <w:trHeight w:val="521"/>
        </w:trPr>
        <w:tc>
          <w:tcPr>
            <w:tcW w:w="3348" w:type="dxa"/>
            <w:vMerge w:val="restart"/>
            <w:vAlign w:val="center"/>
          </w:tcPr>
          <w:p w:rsidR="00693A9C" w:rsidRPr="005C7428" w:rsidRDefault="00693A9C" w:rsidP="005C7428">
            <w:pPr>
              <w:spacing w:after="0" w:line="240" w:lineRule="auto"/>
            </w:pPr>
            <w:r w:rsidRPr="005C7428">
              <w:rPr>
                <w:b/>
              </w:rPr>
              <w:t>FOUR</w:t>
            </w:r>
            <w:r w:rsidRPr="005C7428">
              <w:t xml:space="preserve">     The District has a process for continuous improvement of student results based on the use of accurate, in-time student outcome data to examine access, participation, and success in the standards-based curriculum.</w:t>
            </w:r>
          </w:p>
          <w:p w:rsidR="00693A9C" w:rsidRPr="005C7428" w:rsidRDefault="00693A9C" w:rsidP="005C7428">
            <w:pPr>
              <w:spacing w:after="0" w:line="240" w:lineRule="auto"/>
            </w:pPr>
          </w:p>
          <w:p w:rsidR="00693A9C" w:rsidRPr="005C7428" w:rsidRDefault="00693A9C" w:rsidP="005C7428">
            <w:pPr>
              <w:spacing w:after="0" w:line="240" w:lineRule="auto"/>
            </w:pPr>
            <w:r w:rsidRPr="005C7428">
              <w:t xml:space="preserve">Assessed Level </w:t>
            </w:r>
            <w:r w:rsidRPr="005C7428">
              <w:rPr>
                <w:i/>
              </w:rPr>
              <w:t>(check the appropriate box):</w:t>
            </w:r>
          </w:p>
          <w:p w:rsidR="00693A9C" w:rsidRPr="005C7428" w:rsidRDefault="00693A9C"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Beginning         </w:t>
            </w:r>
          </w:p>
          <w:p w:rsidR="00693A9C" w:rsidRPr="005C7428" w:rsidRDefault="00693A9C"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Developing        </w:t>
            </w:r>
          </w:p>
          <w:p w:rsidR="00693A9C" w:rsidRPr="005C7428" w:rsidRDefault="00693A9C"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At Standard</w:t>
            </w:r>
          </w:p>
        </w:tc>
        <w:tc>
          <w:tcPr>
            <w:tcW w:w="3510" w:type="dxa"/>
            <w:vMerge w:val="restart"/>
          </w:tcPr>
          <w:p w:rsidR="00693A9C" w:rsidRPr="005C7428" w:rsidRDefault="00693A9C" w:rsidP="005C7428">
            <w:pPr>
              <w:spacing w:after="0" w:line="240" w:lineRule="auto"/>
            </w:pPr>
          </w:p>
          <w:p w:rsidR="00693A9C"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693A9C" w:rsidRPr="005C7428">
              <w:instrText xml:space="preserve"> FORMCHECKBOX </w:instrText>
            </w:r>
            <w:r w:rsidRPr="005C7428">
              <w:fldChar w:fldCharType="end"/>
            </w:r>
            <w:r w:rsidR="00693A9C" w:rsidRPr="005C7428">
              <w:t xml:space="preserve">  Educational placement by setting code (two years)</w:t>
            </w:r>
          </w:p>
          <w:p w:rsidR="00693A9C" w:rsidRPr="005C7428" w:rsidRDefault="004A113F" w:rsidP="005C7428">
            <w:pPr>
              <w:spacing w:after="0" w:line="240" w:lineRule="auto"/>
            </w:pPr>
            <w:r w:rsidRPr="005C7428">
              <w:fldChar w:fldCharType="begin">
                <w:ffData>
                  <w:name w:val="Check9"/>
                  <w:enabled/>
                  <w:calcOnExit w:val="0"/>
                  <w:checkBox>
                    <w:sizeAuto/>
                    <w:default w:val="0"/>
                  </w:checkBox>
                </w:ffData>
              </w:fldChar>
            </w:r>
            <w:r w:rsidR="00693A9C" w:rsidRPr="005C7428">
              <w:instrText xml:space="preserve"> FORMCHECKBOX </w:instrText>
            </w:r>
            <w:r w:rsidRPr="005C7428">
              <w:fldChar w:fldCharType="end"/>
            </w:r>
            <w:r w:rsidR="0010257B" w:rsidRPr="005C7428">
              <w:t xml:space="preserve">  </w:t>
            </w:r>
            <w:r w:rsidR="00693A9C" w:rsidRPr="005C7428">
              <w:t xml:space="preserve">Performance results on </w:t>
            </w:r>
          </w:p>
          <w:p w:rsidR="00693A9C" w:rsidRPr="005C7428" w:rsidRDefault="00693A9C" w:rsidP="005C7428">
            <w:pPr>
              <w:spacing w:after="0" w:line="240" w:lineRule="auto"/>
              <w:ind w:left="342"/>
            </w:pPr>
            <w:r w:rsidRPr="005C7428">
              <w:t>statewide measures disaggregated by race, gender, educational setting, and disability setting, including:</w:t>
            </w:r>
          </w:p>
          <w:p w:rsidR="00693A9C" w:rsidRPr="005C7428" w:rsidRDefault="00693A9C"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Classroom observations</w:t>
            </w:r>
          </w:p>
          <w:p w:rsidR="00693A9C" w:rsidRPr="005C7428" w:rsidRDefault="00693A9C"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Benchmark assessments</w:t>
            </w:r>
          </w:p>
          <w:p w:rsidR="00693A9C" w:rsidRPr="005C7428" w:rsidRDefault="00693A9C"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Classroom assessments</w:t>
            </w:r>
          </w:p>
          <w:p w:rsidR="00693A9C" w:rsidRPr="005C7428" w:rsidRDefault="00693A9C"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Classroom work</w:t>
            </w:r>
          </w:p>
          <w:p w:rsidR="00693A9C" w:rsidRPr="005C7428" w:rsidRDefault="00693A9C"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Other </w:t>
            </w:r>
            <w:r w:rsidRPr="005C7428">
              <w:rPr>
                <w:i/>
              </w:rPr>
              <w:t>(specify)</w:t>
            </w:r>
            <w:r w:rsidRPr="005C7428">
              <w:t>:</w:t>
            </w:r>
          </w:p>
          <w:p w:rsidR="00693A9C" w:rsidRPr="005C7428" w:rsidRDefault="00693A9C" w:rsidP="005C7428">
            <w:pPr>
              <w:spacing w:after="0" w:line="240" w:lineRule="auto"/>
            </w:pPr>
            <w:r w:rsidRPr="005C7428">
              <w:t xml:space="preserve">  </w:t>
            </w:r>
          </w:p>
          <w:p w:rsidR="00693A9C" w:rsidRPr="005C7428" w:rsidRDefault="004A113F" w:rsidP="005C7428">
            <w:pPr>
              <w:spacing w:after="0" w:line="240" w:lineRule="auto"/>
            </w:pPr>
            <w:r w:rsidRPr="005C7428">
              <w:fldChar w:fldCharType="begin">
                <w:ffData>
                  <w:name w:val="Check9"/>
                  <w:enabled/>
                  <w:calcOnExit w:val="0"/>
                  <w:checkBox>
                    <w:sizeAuto/>
                    <w:default w:val="0"/>
                  </w:checkBox>
                </w:ffData>
              </w:fldChar>
            </w:r>
            <w:r w:rsidR="00693A9C" w:rsidRPr="005C7428">
              <w:instrText xml:space="preserve"> FORMCHECKBOX </w:instrText>
            </w:r>
            <w:r w:rsidRPr="005C7428">
              <w:fldChar w:fldCharType="end"/>
            </w:r>
            <w:r w:rsidR="0010257B" w:rsidRPr="005C7428">
              <w:t xml:space="preserve">  </w:t>
            </w:r>
            <w:r w:rsidR="00693A9C" w:rsidRPr="005C7428">
              <w:t xml:space="preserve">Procedure for selecting and </w:t>
            </w:r>
          </w:p>
          <w:p w:rsidR="00693A9C" w:rsidRPr="005C7428" w:rsidRDefault="00693A9C" w:rsidP="005C7428">
            <w:pPr>
              <w:spacing w:after="0" w:line="240" w:lineRule="auto"/>
              <w:ind w:left="432"/>
            </w:pPr>
            <w:r w:rsidRPr="005C7428">
              <w:t>administering assessments in the language and form most likely to yield accurate information on what the child knows and can do academically, developmentally, and functionally</w:t>
            </w:r>
          </w:p>
          <w:p w:rsidR="00693A9C" w:rsidRPr="005C7428" w:rsidRDefault="004A113F" w:rsidP="005C7428">
            <w:pPr>
              <w:spacing w:after="0" w:line="240" w:lineRule="auto"/>
            </w:pPr>
            <w:r w:rsidRPr="005C7428">
              <w:lastRenderedPageBreak/>
              <w:fldChar w:fldCharType="begin">
                <w:ffData>
                  <w:name w:val="Check9"/>
                  <w:enabled/>
                  <w:calcOnExit w:val="0"/>
                  <w:checkBox>
                    <w:sizeAuto/>
                    <w:default w:val="0"/>
                  </w:checkBox>
                </w:ffData>
              </w:fldChar>
            </w:r>
            <w:r w:rsidR="00693A9C" w:rsidRPr="005C7428">
              <w:instrText xml:space="preserve"> FORMCHECKBOX </w:instrText>
            </w:r>
            <w:r w:rsidRPr="005C7428">
              <w:fldChar w:fldCharType="end"/>
            </w:r>
            <w:r w:rsidR="0010257B" w:rsidRPr="005C7428">
              <w:t xml:space="preserve">  </w:t>
            </w:r>
            <w:r w:rsidR="00693A9C" w:rsidRPr="005C7428">
              <w:t xml:space="preserve">Assessments used to gather </w:t>
            </w:r>
          </w:p>
          <w:p w:rsidR="00693A9C" w:rsidRPr="005C7428" w:rsidRDefault="00693A9C" w:rsidP="005C7428">
            <w:pPr>
              <w:spacing w:after="0" w:line="240" w:lineRule="auto"/>
              <w:ind w:left="432"/>
            </w:pPr>
            <w:r w:rsidRPr="005C7428">
              <w:t>relevant functional, developmental, and academic information</w:t>
            </w:r>
          </w:p>
          <w:p w:rsidR="00693A9C" w:rsidRPr="005C7428" w:rsidRDefault="004A113F" w:rsidP="005C7428">
            <w:pPr>
              <w:spacing w:after="0" w:line="240" w:lineRule="auto"/>
              <w:rPr>
                <w:i/>
              </w:rPr>
            </w:pPr>
            <w:r w:rsidRPr="005C7428">
              <w:fldChar w:fldCharType="begin">
                <w:ffData>
                  <w:name w:val="Check9"/>
                  <w:enabled/>
                  <w:calcOnExit w:val="0"/>
                  <w:checkBox>
                    <w:sizeAuto/>
                    <w:default w:val="0"/>
                  </w:checkBox>
                </w:ffData>
              </w:fldChar>
            </w:r>
            <w:r w:rsidR="00693A9C" w:rsidRPr="005C7428">
              <w:instrText xml:space="preserve"> FORMCHECKBOX </w:instrText>
            </w:r>
            <w:r w:rsidRPr="005C7428">
              <w:fldChar w:fldCharType="end"/>
            </w:r>
            <w:r w:rsidR="0010257B" w:rsidRPr="005C7428">
              <w:t xml:space="preserve">  </w:t>
            </w:r>
            <w:r w:rsidR="00693A9C" w:rsidRPr="005C7428">
              <w:t xml:space="preserve">Other </w:t>
            </w:r>
            <w:r w:rsidR="00693A9C" w:rsidRPr="005C7428">
              <w:rPr>
                <w:i/>
              </w:rPr>
              <w:t>(specify):</w:t>
            </w:r>
          </w:p>
          <w:p w:rsidR="00693A9C" w:rsidRPr="005C7428" w:rsidRDefault="00693A9C" w:rsidP="005C7428">
            <w:pPr>
              <w:spacing w:after="0" w:line="240" w:lineRule="auto"/>
            </w:pPr>
          </w:p>
        </w:tc>
        <w:tc>
          <w:tcPr>
            <w:tcW w:w="7020" w:type="dxa"/>
            <w:tcBorders>
              <w:bottom w:val="nil"/>
            </w:tcBorders>
          </w:tcPr>
          <w:p w:rsidR="00693A9C" w:rsidRPr="005C7428" w:rsidRDefault="00693A9C" w:rsidP="005C7428">
            <w:pPr>
              <w:spacing w:after="0" w:line="240" w:lineRule="auto"/>
            </w:pPr>
            <w:r w:rsidRPr="005C7428">
              <w:lastRenderedPageBreak/>
              <w:t xml:space="preserve">Describe the procedure for determining student progress in the general education curriculum:  </w:t>
            </w:r>
          </w:p>
        </w:tc>
      </w:tr>
      <w:tr w:rsidR="00693A9C" w:rsidRPr="005C7428" w:rsidTr="005C7428">
        <w:trPr>
          <w:trHeight w:val="776"/>
        </w:trPr>
        <w:tc>
          <w:tcPr>
            <w:tcW w:w="3348" w:type="dxa"/>
            <w:vMerge/>
            <w:vAlign w:val="center"/>
          </w:tcPr>
          <w:p w:rsidR="00693A9C" w:rsidRPr="005C7428" w:rsidRDefault="00693A9C" w:rsidP="005C7428">
            <w:pPr>
              <w:spacing w:after="0" w:line="240" w:lineRule="auto"/>
              <w:rPr>
                <w:b/>
              </w:rPr>
            </w:pPr>
          </w:p>
        </w:tc>
        <w:tc>
          <w:tcPr>
            <w:tcW w:w="3510" w:type="dxa"/>
            <w:vMerge/>
          </w:tcPr>
          <w:p w:rsidR="00693A9C" w:rsidRPr="005C7428" w:rsidRDefault="00693A9C" w:rsidP="005C7428">
            <w:pPr>
              <w:spacing w:after="0" w:line="240" w:lineRule="auto"/>
            </w:pPr>
          </w:p>
        </w:tc>
        <w:tc>
          <w:tcPr>
            <w:tcW w:w="7020" w:type="dxa"/>
            <w:tcBorders>
              <w:top w:val="nil"/>
              <w:bottom w:val="single" w:sz="4" w:space="0" w:color="000000"/>
            </w:tcBorders>
          </w:tcPr>
          <w:p w:rsidR="00693A9C" w:rsidRPr="005C7428" w:rsidRDefault="00693A9C" w:rsidP="005C7428">
            <w:pPr>
              <w:spacing w:after="0" w:line="240" w:lineRule="auto"/>
            </w:pPr>
          </w:p>
          <w:p w:rsidR="00693A9C" w:rsidRPr="005C7428" w:rsidRDefault="00693A9C" w:rsidP="005C7428">
            <w:pPr>
              <w:spacing w:after="0" w:line="240" w:lineRule="auto"/>
            </w:pPr>
          </w:p>
          <w:p w:rsidR="00693A9C" w:rsidRPr="005C7428" w:rsidRDefault="00693A9C" w:rsidP="005C7428">
            <w:pPr>
              <w:spacing w:after="0" w:line="240" w:lineRule="auto"/>
            </w:pPr>
          </w:p>
          <w:p w:rsidR="00693A9C" w:rsidRPr="005C7428" w:rsidRDefault="00693A9C" w:rsidP="005C7428">
            <w:pPr>
              <w:spacing w:after="0" w:line="240" w:lineRule="auto"/>
            </w:pPr>
          </w:p>
          <w:p w:rsidR="00693A9C" w:rsidRPr="005C7428" w:rsidRDefault="00693A9C" w:rsidP="005C7428">
            <w:pPr>
              <w:spacing w:after="0" w:line="240" w:lineRule="auto"/>
            </w:pPr>
          </w:p>
          <w:p w:rsidR="00693A9C" w:rsidRPr="005C7428" w:rsidRDefault="00693A9C" w:rsidP="005C7428">
            <w:pPr>
              <w:spacing w:after="0" w:line="240" w:lineRule="auto"/>
            </w:pPr>
          </w:p>
          <w:p w:rsidR="00693A9C" w:rsidRPr="005C7428" w:rsidRDefault="00693A9C" w:rsidP="005C7428">
            <w:pPr>
              <w:spacing w:after="0" w:line="240" w:lineRule="auto"/>
            </w:pPr>
          </w:p>
          <w:p w:rsidR="00693A9C" w:rsidRPr="005C7428" w:rsidRDefault="00693A9C" w:rsidP="005C7428">
            <w:pPr>
              <w:spacing w:after="0" w:line="240" w:lineRule="auto"/>
            </w:pPr>
          </w:p>
          <w:p w:rsidR="00693A9C" w:rsidRPr="005C7428" w:rsidRDefault="00693A9C" w:rsidP="005C7428">
            <w:pPr>
              <w:spacing w:after="0" w:line="240" w:lineRule="auto"/>
            </w:pPr>
          </w:p>
          <w:p w:rsidR="00693A9C" w:rsidRPr="005C7428" w:rsidRDefault="00693A9C" w:rsidP="005C7428">
            <w:pPr>
              <w:spacing w:after="0" w:line="240" w:lineRule="auto"/>
            </w:pPr>
          </w:p>
        </w:tc>
      </w:tr>
      <w:tr w:rsidR="00693A9C" w:rsidRPr="005C7428" w:rsidTr="005C7428">
        <w:trPr>
          <w:trHeight w:val="575"/>
        </w:trPr>
        <w:tc>
          <w:tcPr>
            <w:tcW w:w="3348" w:type="dxa"/>
            <w:vMerge/>
            <w:vAlign w:val="center"/>
          </w:tcPr>
          <w:p w:rsidR="00693A9C" w:rsidRPr="005C7428" w:rsidRDefault="00693A9C" w:rsidP="005C7428">
            <w:pPr>
              <w:spacing w:after="0" w:line="240" w:lineRule="auto"/>
              <w:rPr>
                <w:b/>
              </w:rPr>
            </w:pPr>
          </w:p>
        </w:tc>
        <w:tc>
          <w:tcPr>
            <w:tcW w:w="3510" w:type="dxa"/>
            <w:vMerge/>
          </w:tcPr>
          <w:p w:rsidR="00693A9C" w:rsidRPr="005C7428" w:rsidRDefault="00693A9C" w:rsidP="005C7428">
            <w:pPr>
              <w:spacing w:after="0" w:line="240" w:lineRule="auto"/>
            </w:pPr>
          </w:p>
        </w:tc>
        <w:tc>
          <w:tcPr>
            <w:tcW w:w="7020" w:type="dxa"/>
            <w:tcBorders>
              <w:bottom w:val="nil"/>
            </w:tcBorders>
          </w:tcPr>
          <w:p w:rsidR="00693A9C" w:rsidRPr="005C7428" w:rsidRDefault="00693A9C" w:rsidP="005C7428">
            <w:pPr>
              <w:spacing w:after="0" w:line="240" w:lineRule="auto"/>
            </w:pPr>
            <w:r w:rsidRPr="005C7428">
              <w:t>Describe steps taken when students, including those with disabilities, show no or limited progress in the general education curriculum:</w:t>
            </w:r>
          </w:p>
        </w:tc>
      </w:tr>
      <w:tr w:rsidR="00693A9C" w:rsidRPr="005C7428" w:rsidTr="005C7428">
        <w:trPr>
          <w:trHeight w:val="776"/>
        </w:trPr>
        <w:tc>
          <w:tcPr>
            <w:tcW w:w="3348" w:type="dxa"/>
            <w:vMerge/>
            <w:vAlign w:val="center"/>
          </w:tcPr>
          <w:p w:rsidR="00693A9C" w:rsidRPr="005C7428" w:rsidRDefault="00693A9C" w:rsidP="005C7428">
            <w:pPr>
              <w:spacing w:after="0" w:line="240" w:lineRule="auto"/>
              <w:rPr>
                <w:b/>
              </w:rPr>
            </w:pPr>
          </w:p>
        </w:tc>
        <w:tc>
          <w:tcPr>
            <w:tcW w:w="3510" w:type="dxa"/>
            <w:vMerge/>
          </w:tcPr>
          <w:p w:rsidR="00693A9C" w:rsidRPr="005C7428" w:rsidRDefault="00693A9C" w:rsidP="005C7428">
            <w:pPr>
              <w:spacing w:after="0" w:line="240" w:lineRule="auto"/>
            </w:pPr>
          </w:p>
        </w:tc>
        <w:tc>
          <w:tcPr>
            <w:tcW w:w="7020" w:type="dxa"/>
            <w:tcBorders>
              <w:top w:val="nil"/>
              <w:bottom w:val="single" w:sz="4" w:space="0" w:color="000000"/>
            </w:tcBorders>
          </w:tcPr>
          <w:p w:rsidR="00693A9C" w:rsidRPr="005C7428" w:rsidRDefault="00693A9C" w:rsidP="005C7428">
            <w:pPr>
              <w:spacing w:after="0" w:line="240" w:lineRule="auto"/>
            </w:pPr>
          </w:p>
        </w:tc>
      </w:tr>
      <w:tr w:rsidR="00960892" w:rsidRPr="005C7428" w:rsidTr="005C7428">
        <w:trPr>
          <w:trHeight w:val="539"/>
        </w:trPr>
        <w:tc>
          <w:tcPr>
            <w:tcW w:w="3348" w:type="dxa"/>
            <w:vMerge w:val="restart"/>
            <w:vAlign w:val="center"/>
          </w:tcPr>
          <w:p w:rsidR="00960892" w:rsidRPr="005C7428" w:rsidRDefault="00960892" w:rsidP="005C7428">
            <w:pPr>
              <w:spacing w:after="0" w:line="240" w:lineRule="auto"/>
            </w:pPr>
            <w:r w:rsidRPr="005C7428">
              <w:rPr>
                <w:b/>
              </w:rPr>
              <w:t>FIVE</w:t>
            </w:r>
            <w:r w:rsidRPr="005C7428">
              <w:t xml:space="preserve">     The District identifies and utilizes multiple approaches to supporting student engagement and academic success.</w:t>
            </w:r>
          </w:p>
          <w:p w:rsidR="00960892" w:rsidRPr="005C7428" w:rsidRDefault="00960892" w:rsidP="005C7428">
            <w:pPr>
              <w:spacing w:after="0" w:line="240" w:lineRule="auto"/>
            </w:pPr>
          </w:p>
          <w:p w:rsidR="00960892" w:rsidRPr="005C7428" w:rsidRDefault="00960892" w:rsidP="005C7428">
            <w:pPr>
              <w:spacing w:after="0" w:line="240" w:lineRule="auto"/>
            </w:pPr>
            <w:r w:rsidRPr="005C7428">
              <w:t xml:space="preserve">Assessed Level </w:t>
            </w:r>
            <w:r w:rsidRPr="005C7428">
              <w:rPr>
                <w:i/>
              </w:rPr>
              <w:t>(check the appropriate box):</w:t>
            </w:r>
          </w:p>
          <w:p w:rsidR="00960892" w:rsidRPr="005C7428" w:rsidRDefault="00960892"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Beginning         </w:t>
            </w:r>
          </w:p>
          <w:p w:rsidR="00960892" w:rsidRPr="005C7428" w:rsidRDefault="00960892"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Developing        </w:t>
            </w:r>
          </w:p>
          <w:p w:rsidR="00960892" w:rsidRPr="005C7428" w:rsidRDefault="00960892"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At Standard</w:t>
            </w:r>
          </w:p>
        </w:tc>
        <w:tc>
          <w:tcPr>
            <w:tcW w:w="3510" w:type="dxa"/>
            <w:vMerge w:val="restart"/>
          </w:tcPr>
          <w:p w:rsidR="00960892" w:rsidRPr="00113377" w:rsidRDefault="00960892" w:rsidP="005C7428">
            <w:pPr>
              <w:spacing w:after="0" w:line="240" w:lineRule="auto"/>
            </w:pPr>
          </w:p>
          <w:p w:rsidR="00960892" w:rsidRPr="00113377" w:rsidRDefault="004A113F" w:rsidP="005C7428">
            <w:pPr>
              <w:spacing w:after="0" w:line="240" w:lineRule="auto"/>
              <w:ind w:left="342" w:hanging="342"/>
            </w:pPr>
            <w:r w:rsidRPr="00113377">
              <w:fldChar w:fldCharType="begin">
                <w:ffData>
                  <w:name w:val="Check9"/>
                  <w:enabled/>
                  <w:calcOnExit w:val="0"/>
                  <w:checkBox>
                    <w:sizeAuto/>
                    <w:default w:val="0"/>
                  </w:checkBox>
                </w:ffData>
              </w:fldChar>
            </w:r>
            <w:r w:rsidR="00960892" w:rsidRPr="00113377">
              <w:instrText xml:space="preserve"> FORMCHECKBOX </w:instrText>
            </w:r>
            <w:r w:rsidRPr="00113377">
              <w:fldChar w:fldCharType="end"/>
            </w:r>
            <w:r w:rsidR="00960892" w:rsidRPr="00113377">
              <w:t xml:space="preserve">  Report of efforts of the district to identify local risk factors associated with lack of engagement and academic success (i.e. – reports to the board/community, committees, and principal-led activities)</w:t>
            </w:r>
          </w:p>
          <w:p w:rsidR="00960892" w:rsidRPr="00113377" w:rsidRDefault="004A113F" w:rsidP="005C7428">
            <w:pPr>
              <w:spacing w:after="0" w:line="240" w:lineRule="auto"/>
            </w:pPr>
            <w:r w:rsidRPr="00113377">
              <w:fldChar w:fldCharType="begin">
                <w:ffData>
                  <w:name w:val="Check9"/>
                  <w:enabled/>
                  <w:calcOnExit w:val="0"/>
                  <w:checkBox>
                    <w:sizeAuto/>
                    <w:default w:val="0"/>
                  </w:checkBox>
                </w:ffData>
              </w:fldChar>
            </w:r>
            <w:r w:rsidR="00960892" w:rsidRPr="00113377">
              <w:instrText xml:space="preserve"> FORMCHECKBOX </w:instrText>
            </w:r>
            <w:r w:rsidRPr="00113377">
              <w:fldChar w:fldCharType="end"/>
            </w:r>
            <w:r w:rsidR="0010257B" w:rsidRPr="00113377">
              <w:t xml:space="preserve">  </w:t>
            </w:r>
            <w:r w:rsidR="00960892" w:rsidRPr="00113377">
              <w:t xml:space="preserve">Student, family, and community </w:t>
            </w:r>
          </w:p>
          <w:p w:rsidR="00960892" w:rsidRPr="00113377" w:rsidRDefault="00960892" w:rsidP="005C7428">
            <w:pPr>
              <w:spacing w:after="0" w:line="240" w:lineRule="auto"/>
              <w:ind w:left="342"/>
            </w:pPr>
            <w:r w:rsidRPr="00113377">
              <w:t>input in the form of engagement measures, satisfaction surveys, or other efforts at collecting information from students, families, and communities</w:t>
            </w:r>
          </w:p>
          <w:p w:rsidR="00960892" w:rsidRPr="00113377" w:rsidRDefault="004A113F" w:rsidP="005C7428">
            <w:pPr>
              <w:spacing w:after="0" w:line="240" w:lineRule="auto"/>
              <w:rPr>
                <w:i/>
              </w:rPr>
            </w:pPr>
            <w:r w:rsidRPr="00113377">
              <w:fldChar w:fldCharType="begin">
                <w:ffData>
                  <w:name w:val="Check9"/>
                  <w:enabled/>
                  <w:calcOnExit w:val="0"/>
                  <w:checkBox>
                    <w:sizeAuto/>
                    <w:default w:val="0"/>
                  </w:checkBox>
                </w:ffData>
              </w:fldChar>
            </w:r>
            <w:r w:rsidR="00960892" w:rsidRPr="00113377">
              <w:instrText xml:space="preserve"> FORMCHECKBOX </w:instrText>
            </w:r>
            <w:r w:rsidRPr="00113377">
              <w:fldChar w:fldCharType="end"/>
            </w:r>
            <w:r w:rsidR="0010257B" w:rsidRPr="00113377">
              <w:t xml:space="preserve">  </w:t>
            </w:r>
            <w:r w:rsidR="00960892" w:rsidRPr="00113377">
              <w:t xml:space="preserve">Other </w:t>
            </w:r>
            <w:r w:rsidR="00960892" w:rsidRPr="00113377">
              <w:rPr>
                <w:i/>
              </w:rPr>
              <w:t>(specify):</w:t>
            </w:r>
          </w:p>
          <w:p w:rsidR="00960892" w:rsidRPr="00113377" w:rsidRDefault="00960892" w:rsidP="005C7428">
            <w:pPr>
              <w:spacing w:after="0" w:line="240" w:lineRule="auto"/>
            </w:pPr>
          </w:p>
        </w:tc>
        <w:tc>
          <w:tcPr>
            <w:tcW w:w="7020" w:type="dxa"/>
            <w:tcBorders>
              <w:bottom w:val="nil"/>
            </w:tcBorders>
          </w:tcPr>
          <w:p w:rsidR="00960892" w:rsidRPr="005C7428" w:rsidRDefault="00960892" w:rsidP="005C7428">
            <w:pPr>
              <w:spacing w:after="0" w:line="240" w:lineRule="auto"/>
            </w:pPr>
            <w:r w:rsidRPr="005C7428">
              <w:t>Describe strategies and programs used to support engagement and academic success:</w:t>
            </w:r>
          </w:p>
        </w:tc>
      </w:tr>
      <w:tr w:rsidR="00960892" w:rsidRPr="005C7428" w:rsidTr="005C7428">
        <w:trPr>
          <w:trHeight w:val="635"/>
        </w:trPr>
        <w:tc>
          <w:tcPr>
            <w:tcW w:w="3348" w:type="dxa"/>
            <w:vMerge/>
            <w:vAlign w:val="center"/>
          </w:tcPr>
          <w:p w:rsidR="00960892" w:rsidRPr="005C7428" w:rsidRDefault="00960892" w:rsidP="005C7428">
            <w:pPr>
              <w:spacing w:after="0" w:line="240" w:lineRule="auto"/>
              <w:rPr>
                <w:b/>
              </w:rPr>
            </w:pPr>
          </w:p>
        </w:tc>
        <w:tc>
          <w:tcPr>
            <w:tcW w:w="3510" w:type="dxa"/>
            <w:vMerge/>
          </w:tcPr>
          <w:p w:rsidR="00960892" w:rsidRPr="00113377" w:rsidRDefault="00960892" w:rsidP="005C7428">
            <w:pPr>
              <w:spacing w:after="0" w:line="240" w:lineRule="auto"/>
            </w:pPr>
          </w:p>
        </w:tc>
        <w:tc>
          <w:tcPr>
            <w:tcW w:w="7020" w:type="dxa"/>
            <w:tcBorders>
              <w:top w:val="nil"/>
              <w:bottom w:val="single" w:sz="4" w:space="0" w:color="000000"/>
            </w:tcBorders>
          </w:tcPr>
          <w:p w:rsidR="00960892" w:rsidRPr="005C7428" w:rsidRDefault="00960892" w:rsidP="005C7428">
            <w:pPr>
              <w:spacing w:after="0" w:line="240" w:lineRule="auto"/>
            </w:pPr>
          </w:p>
          <w:p w:rsidR="00960892" w:rsidRPr="005C7428" w:rsidRDefault="00960892" w:rsidP="005C7428">
            <w:pPr>
              <w:spacing w:after="0" w:line="240" w:lineRule="auto"/>
            </w:pPr>
          </w:p>
          <w:p w:rsidR="00960892" w:rsidRPr="005C7428" w:rsidRDefault="00960892" w:rsidP="005C7428">
            <w:pPr>
              <w:spacing w:after="0" w:line="240" w:lineRule="auto"/>
            </w:pPr>
          </w:p>
        </w:tc>
      </w:tr>
      <w:tr w:rsidR="00960892" w:rsidRPr="005C7428" w:rsidTr="005C7428">
        <w:trPr>
          <w:trHeight w:val="503"/>
        </w:trPr>
        <w:tc>
          <w:tcPr>
            <w:tcW w:w="3348" w:type="dxa"/>
            <w:vMerge/>
            <w:vAlign w:val="center"/>
          </w:tcPr>
          <w:p w:rsidR="00960892" w:rsidRPr="005C7428" w:rsidRDefault="00960892" w:rsidP="005C7428">
            <w:pPr>
              <w:spacing w:after="0" w:line="240" w:lineRule="auto"/>
              <w:rPr>
                <w:b/>
              </w:rPr>
            </w:pPr>
          </w:p>
        </w:tc>
        <w:tc>
          <w:tcPr>
            <w:tcW w:w="3510" w:type="dxa"/>
            <w:vMerge/>
          </w:tcPr>
          <w:p w:rsidR="00960892" w:rsidRPr="00113377" w:rsidRDefault="00960892" w:rsidP="005C7428">
            <w:pPr>
              <w:spacing w:after="0" w:line="240" w:lineRule="auto"/>
            </w:pPr>
          </w:p>
        </w:tc>
        <w:tc>
          <w:tcPr>
            <w:tcW w:w="7020" w:type="dxa"/>
            <w:tcBorders>
              <w:bottom w:val="nil"/>
            </w:tcBorders>
          </w:tcPr>
          <w:p w:rsidR="00960892" w:rsidRPr="005C7428" w:rsidRDefault="00960892" w:rsidP="005C7428">
            <w:pPr>
              <w:spacing w:after="0" w:line="240" w:lineRule="auto"/>
            </w:pPr>
            <w:r w:rsidRPr="005C7428">
              <w:t>How are students, families, and communities engaged in conversations about school?</w:t>
            </w:r>
          </w:p>
        </w:tc>
      </w:tr>
      <w:tr w:rsidR="00960892" w:rsidRPr="005C7428" w:rsidTr="005C7428">
        <w:trPr>
          <w:trHeight w:val="635"/>
        </w:trPr>
        <w:tc>
          <w:tcPr>
            <w:tcW w:w="3348" w:type="dxa"/>
            <w:vMerge/>
            <w:vAlign w:val="center"/>
          </w:tcPr>
          <w:p w:rsidR="00960892" w:rsidRPr="005C7428" w:rsidRDefault="00960892" w:rsidP="005C7428">
            <w:pPr>
              <w:spacing w:after="0" w:line="240" w:lineRule="auto"/>
              <w:rPr>
                <w:b/>
              </w:rPr>
            </w:pPr>
          </w:p>
        </w:tc>
        <w:tc>
          <w:tcPr>
            <w:tcW w:w="3510" w:type="dxa"/>
            <w:vMerge/>
          </w:tcPr>
          <w:p w:rsidR="00960892" w:rsidRPr="00113377" w:rsidRDefault="00960892" w:rsidP="005C7428">
            <w:pPr>
              <w:spacing w:after="0" w:line="240" w:lineRule="auto"/>
            </w:pPr>
          </w:p>
        </w:tc>
        <w:tc>
          <w:tcPr>
            <w:tcW w:w="7020" w:type="dxa"/>
            <w:tcBorders>
              <w:top w:val="nil"/>
              <w:bottom w:val="single" w:sz="4" w:space="0" w:color="000000"/>
            </w:tcBorders>
          </w:tcPr>
          <w:p w:rsidR="00960892" w:rsidRPr="005C7428" w:rsidRDefault="00960892" w:rsidP="005C7428">
            <w:pPr>
              <w:spacing w:after="0" w:line="240" w:lineRule="auto"/>
            </w:pPr>
          </w:p>
          <w:p w:rsidR="00960892" w:rsidRPr="005C7428" w:rsidRDefault="00960892" w:rsidP="005C7428">
            <w:pPr>
              <w:spacing w:after="0" w:line="240" w:lineRule="auto"/>
            </w:pPr>
          </w:p>
          <w:p w:rsidR="00960892" w:rsidRPr="005C7428" w:rsidRDefault="00960892" w:rsidP="005C7428">
            <w:pPr>
              <w:spacing w:after="0" w:line="240" w:lineRule="auto"/>
            </w:pPr>
          </w:p>
          <w:p w:rsidR="00960892" w:rsidRPr="005C7428" w:rsidRDefault="00960892" w:rsidP="005C7428">
            <w:pPr>
              <w:spacing w:after="0" w:line="240" w:lineRule="auto"/>
            </w:pPr>
          </w:p>
        </w:tc>
      </w:tr>
      <w:tr w:rsidR="00960892" w:rsidRPr="005C7428" w:rsidTr="005C7428">
        <w:trPr>
          <w:trHeight w:val="485"/>
        </w:trPr>
        <w:tc>
          <w:tcPr>
            <w:tcW w:w="3348" w:type="dxa"/>
            <w:vMerge/>
            <w:vAlign w:val="center"/>
          </w:tcPr>
          <w:p w:rsidR="00960892" w:rsidRPr="005C7428" w:rsidRDefault="00960892" w:rsidP="005C7428">
            <w:pPr>
              <w:spacing w:after="0" w:line="240" w:lineRule="auto"/>
              <w:rPr>
                <w:b/>
              </w:rPr>
            </w:pPr>
          </w:p>
        </w:tc>
        <w:tc>
          <w:tcPr>
            <w:tcW w:w="3510" w:type="dxa"/>
            <w:vMerge/>
          </w:tcPr>
          <w:p w:rsidR="00960892" w:rsidRPr="00113377" w:rsidRDefault="00960892" w:rsidP="005C7428">
            <w:pPr>
              <w:spacing w:after="0" w:line="240" w:lineRule="auto"/>
            </w:pPr>
          </w:p>
        </w:tc>
        <w:tc>
          <w:tcPr>
            <w:tcW w:w="7020" w:type="dxa"/>
            <w:tcBorders>
              <w:bottom w:val="nil"/>
            </w:tcBorders>
          </w:tcPr>
          <w:p w:rsidR="00960892" w:rsidRPr="005C7428" w:rsidRDefault="00960892" w:rsidP="005C7428">
            <w:pPr>
              <w:spacing w:after="0" w:line="240" w:lineRule="auto"/>
            </w:pPr>
            <w:r w:rsidRPr="005C7428">
              <w:t>How are the needs of diverse students incorporated into the district’s understanding of what engagement and success look like?</w:t>
            </w:r>
          </w:p>
        </w:tc>
      </w:tr>
      <w:tr w:rsidR="00960892" w:rsidRPr="005C7428" w:rsidTr="005C7428">
        <w:trPr>
          <w:trHeight w:val="635"/>
        </w:trPr>
        <w:tc>
          <w:tcPr>
            <w:tcW w:w="3348" w:type="dxa"/>
            <w:vMerge/>
            <w:vAlign w:val="center"/>
          </w:tcPr>
          <w:p w:rsidR="00960892" w:rsidRPr="005C7428" w:rsidRDefault="00960892" w:rsidP="005C7428">
            <w:pPr>
              <w:spacing w:after="0" w:line="240" w:lineRule="auto"/>
              <w:rPr>
                <w:b/>
              </w:rPr>
            </w:pPr>
          </w:p>
        </w:tc>
        <w:tc>
          <w:tcPr>
            <w:tcW w:w="3510" w:type="dxa"/>
            <w:vMerge/>
          </w:tcPr>
          <w:p w:rsidR="00960892" w:rsidRPr="00113377" w:rsidRDefault="00960892" w:rsidP="005C7428">
            <w:pPr>
              <w:spacing w:after="0" w:line="240" w:lineRule="auto"/>
            </w:pPr>
          </w:p>
        </w:tc>
        <w:tc>
          <w:tcPr>
            <w:tcW w:w="7020" w:type="dxa"/>
            <w:tcBorders>
              <w:top w:val="nil"/>
              <w:bottom w:val="single" w:sz="4" w:space="0" w:color="000000"/>
            </w:tcBorders>
          </w:tcPr>
          <w:p w:rsidR="00960892" w:rsidRPr="005C7428" w:rsidRDefault="00960892" w:rsidP="005C7428">
            <w:pPr>
              <w:spacing w:after="0" w:line="240" w:lineRule="auto"/>
            </w:pPr>
          </w:p>
        </w:tc>
      </w:tr>
      <w:tr w:rsidR="00960892" w:rsidRPr="005C7428" w:rsidTr="005C7428">
        <w:trPr>
          <w:trHeight w:val="1151"/>
        </w:trPr>
        <w:tc>
          <w:tcPr>
            <w:tcW w:w="3348" w:type="dxa"/>
            <w:vMerge w:val="restart"/>
            <w:vAlign w:val="center"/>
          </w:tcPr>
          <w:p w:rsidR="00960892" w:rsidRPr="005C7428" w:rsidRDefault="00960892" w:rsidP="005C7428">
            <w:pPr>
              <w:spacing w:after="0" w:line="240" w:lineRule="auto"/>
            </w:pPr>
            <w:r w:rsidRPr="005C7428">
              <w:rPr>
                <w:b/>
              </w:rPr>
              <w:t>SIX</w:t>
            </w:r>
            <w:r w:rsidRPr="005C7428">
              <w:t xml:space="preserve">     The District utilizes multiple, culturally responsive methods and strategies to reduce risk factors associated with dropping out of school.</w:t>
            </w:r>
          </w:p>
          <w:p w:rsidR="00960892" w:rsidRPr="005C7428" w:rsidRDefault="00960892" w:rsidP="005C7428">
            <w:pPr>
              <w:spacing w:after="0" w:line="240" w:lineRule="auto"/>
            </w:pPr>
          </w:p>
          <w:p w:rsidR="00960892" w:rsidRPr="005C7428" w:rsidRDefault="00960892" w:rsidP="005C7428">
            <w:pPr>
              <w:spacing w:after="0" w:line="240" w:lineRule="auto"/>
            </w:pPr>
            <w:r w:rsidRPr="005C7428">
              <w:t xml:space="preserve">Assessed Level </w:t>
            </w:r>
            <w:r w:rsidRPr="005C7428">
              <w:rPr>
                <w:i/>
              </w:rPr>
              <w:t>(check the appropriate box):</w:t>
            </w:r>
          </w:p>
          <w:p w:rsidR="00960892" w:rsidRPr="005C7428" w:rsidRDefault="00960892"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Beginning         </w:t>
            </w:r>
          </w:p>
          <w:p w:rsidR="00960892" w:rsidRPr="005C7428" w:rsidRDefault="00960892"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Developing        </w:t>
            </w:r>
          </w:p>
          <w:p w:rsidR="00960892" w:rsidRPr="005C7428" w:rsidRDefault="00960892"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At Standard</w:t>
            </w:r>
          </w:p>
        </w:tc>
        <w:tc>
          <w:tcPr>
            <w:tcW w:w="3510" w:type="dxa"/>
            <w:vMerge w:val="restart"/>
          </w:tcPr>
          <w:p w:rsidR="00960892" w:rsidRPr="00113377" w:rsidRDefault="00960892" w:rsidP="005C7428">
            <w:pPr>
              <w:spacing w:after="0" w:line="240" w:lineRule="auto"/>
            </w:pPr>
          </w:p>
          <w:p w:rsidR="00960892" w:rsidRPr="00113377" w:rsidRDefault="004A113F" w:rsidP="005C7428">
            <w:pPr>
              <w:spacing w:after="0" w:line="240" w:lineRule="auto"/>
              <w:ind w:left="432" w:hanging="432"/>
            </w:pPr>
            <w:r w:rsidRPr="00113377">
              <w:fldChar w:fldCharType="begin">
                <w:ffData>
                  <w:name w:val="Check9"/>
                  <w:enabled/>
                  <w:calcOnExit w:val="0"/>
                  <w:checkBox>
                    <w:sizeAuto/>
                    <w:default w:val="0"/>
                  </w:checkBox>
                </w:ffData>
              </w:fldChar>
            </w:r>
            <w:r w:rsidR="00960892" w:rsidRPr="00113377">
              <w:instrText xml:space="preserve"> FORMCHECKBOX </w:instrText>
            </w:r>
            <w:r w:rsidRPr="00113377">
              <w:fldChar w:fldCharType="end"/>
            </w:r>
            <w:r w:rsidR="00960892" w:rsidRPr="00113377">
              <w:t xml:space="preserve">  Report of efforts of the district to identify local risk factors associated with lack of engagement and academic success (i.e. – reports to the board/community, </w:t>
            </w:r>
            <w:r w:rsidR="00113377" w:rsidRPr="00113377">
              <w:t>committ</w:t>
            </w:r>
            <w:r w:rsidR="00960892" w:rsidRPr="00113377">
              <w:t>ees, and principal-led activities)</w:t>
            </w:r>
          </w:p>
          <w:p w:rsidR="00960892" w:rsidRPr="00113377" w:rsidRDefault="004A113F" w:rsidP="005C7428">
            <w:pPr>
              <w:spacing w:after="0" w:line="240" w:lineRule="auto"/>
            </w:pPr>
            <w:r w:rsidRPr="00113377">
              <w:fldChar w:fldCharType="begin">
                <w:ffData>
                  <w:name w:val="Check9"/>
                  <w:enabled/>
                  <w:calcOnExit w:val="0"/>
                  <w:checkBox>
                    <w:sizeAuto/>
                    <w:default w:val="0"/>
                  </w:checkBox>
                </w:ffData>
              </w:fldChar>
            </w:r>
            <w:r w:rsidR="00960892" w:rsidRPr="00113377">
              <w:instrText xml:space="preserve"> FORMCHECKBOX </w:instrText>
            </w:r>
            <w:r w:rsidRPr="00113377">
              <w:fldChar w:fldCharType="end"/>
            </w:r>
            <w:r w:rsidR="0010257B" w:rsidRPr="00113377">
              <w:t xml:space="preserve">  </w:t>
            </w:r>
            <w:r w:rsidR="00960892" w:rsidRPr="00113377">
              <w:t xml:space="preserve">Review of disaggregated data </w:t>
            </w:r>
          </w:p>
          <w:p w:rsidR="00960892" w:rsidRPr="00113377" w:rsidRDefault="00960892" w:rsidP="005C7428">
            <w:pPr>
              <w:spacing w:after="0" w:line="240" w:lineRule="auto"/>
              <w:ind w:left="432"/>
            </w:pPr>
            <w:r w:rsidRPr="00113377">
              <w:t>for those students who dropped out of school in the past two years, including:</w:t>
            </w:r>
          </w:p>
          <w:p w:rsidR="00960892" w:rsidRPr="00113377" w:rsidRDefault="00960892" w:rsidP="005C7428">
            <w:pPr>
              <w:spacing w:after="0" w:line="240" w:lineRule="auto"/>
            </w:pPr>
            <w:r w:rsidRPr="00113377">
              <w:t xml:space="preserve">       </w:t>
            </w:r>
            <w:r w:rsidR="004A113F" w:rsidRPr="00113377">
              <w:fldChar w:fldCharType="begin">
                <w:ffData>
                  <w:name w:val="Check9"/>
                  <w:enabled/>
                  <w:calcOnExit w:val="0"/>
                  <w:checkBox>
                    <w:sizeAuto/>
                    <w:default w:val="0"/>
                  </w:checkBox>
                </w:ffData>
              </w:fldChar>
            </w:r>
            <w:r w:rsidRPr="00113377">
              <w:instrText xml:space="preserve"> FORMCHECKBOX </w:instrText>
            </w:r>
            <w:r w:rsidR="004A113F" w:rsidRPr="00113377">
              <w:fldChar w:fldCharType="end"/>
            </w:r>
            <w:r w:rsidR="0010257B" w:rsidRPr="00113377">
              <w:t xml:space="preserve">  </w:t>
            </w:r>
            <w:r w:rsidRPr="00113377">
              <w:t>Attendance rates</w:t>
            </w:r>
          </w:p>
          <w:p w:rsidR="00960892" w:rsidRPr="00113377" w:rsidRDefault="00960892" w:rsidP="005C7428">
            <w:pPr>
              <w:spacing w:after="0" w:line="240" w:lineRule="auto"/>
            </w:pPr>
            <w:r w:rsidRPr="00113377">
              <w:t xml:space="preserve">       </w:t>
            </w:r>
            <w:r w:rsidR="004A113F" w:rsidRPr="00113377">
              <w:fldChar w:fldCharType="begin">
                <w:ffData>
                  <w:name w:val="Check9"/>
                  <w:enabled/>
                  <w:calcOnExit w:val="0"/>
                  <w:checkBox>
                    <w:sizeAuto/>
                    <w:default w:val="0"/>
                  </w:checkBox>
                </w:ffData>
              </w:fldChar>
            </w:r>
            <w:r w:rsidRPr="00113377">
              <w:instrText xml:space="preserve"> FORMCHECKBOX </w:instrText>
            </w:r>
            <w:r w:rsidR="004A113F" w:rsidRPr="00113377">
              <w:fldChar w:fldCharType="end"/>
            </w:r>
            <w:r w:rsidR="0010257B" w:rsidRPr="00113377">
              <w:t xml:space="preserve">  </w:t>
            </w:r>
            <w:r w:rsidRPr="00113377">
              <w:t>Discipline records</w:t>
            </w:r>
          </w:p>
          <w:p w:rsidR="00960892" w:rsidRPr="00113377" w:rsidRDefault="00960892" w:rsidP="005C7428">
            <w:pPr>
              <w:spacing w:after="0" w:line="240" w:lineRule="auto"/>
            </w:pPr>
            <w:r w:rsidRPr="00113377">
              <w:t xml:space="preserve">       </w:t>
            </w:r>
            <w:r w:rsidR="004A113F" w:rsidRPr="00113377">
              <w:fldChar w:fldCharType="begin">
                <w:ffData>
                  <w:name w:val="Check9"/>
                  <w:enabled/>
                  <w:calcOnExit w:val="0"/>
                  <w:checkBox>
                    <w:sizeAuto/>
                    <w:default w:val="0"/>
                  </w:checkBox>
                </w:ffData>
              </w:fldChar>
            </w:r>
            <w:r w:rsidRPr="00113377">
              <w:instrText xml:space="preserve"> FORMCHECKBOX </w:instrText>
            </w:r>
            <w:r w:rsidR="004A113F" w:rsidRPr="00113377">
              <w:fldChar w:fldCharType="end"/>
            </w:r>
            <w:r w:rsidR="0010257B" w:rsidRPr="00113377">
              <w:t xml:space="preserve"> </w:t>
            </w:r>
            <w:r w:rsidRPr="00113377">
              <w:t xml:space="preserve"> Academic performance</w:t>
            </w:r>
          </w:p>
          <w:p w:rsidR="00960892" w:rsidRPr="00113377" w:rsidRDefault="00960892" w:rsidP="005C7428">
            <w:pPr>
              <w:spacing w:after="0" w:line="240" w:lineRule="auto"/>
            </w:pPr>
            <w:r w:rsidRPr="00113377">
              <w:lastRenderedPageBreak/>
              <w:t xml:space="preserve">       </w:t>
            </w:r>
            <w:r w:rsidR="004A113F" w:rsidRPr="00113377">
              <w:fldChar w:fldCharType="begin">
                <w:ffData>
                  <w:name w:val="Check9"/>
                  <w:enabled/>
                  <w:calcOnExit w:val="0"/>
                  <w:checkBox>
                    <w:sizeAuto/>
                    <w:default w:val="0"/>
                  </w:checkBox>
                </w:ffData>
              </w:fldChar>
            </w:r>
            <w:r w:rsidRPr="00113377">
              <w:instrText xml:space="preserve"> FORMCHECKBOX </w:instrText>
            </w:r>
            <w:r w:rsidR="004A113F" w:rsidRPr="00113377">
              <w:fldChar w:fldCharType="end"/>
            </w:r>
            <w:r w:rsidR="0010257B" w:rsidRPr="00113377">
              <w:t xml:space="preserve">  </w:t>
            </w:r>
            <w:r w:rsidRPr="00113377">
              <w:t xml:space="preserve">Other </w:t>
            </w:r>
            <w:r w:rsidRPr="00113377">
              <w:rPr>
                <w:i/>
              </w:rPr>
              <w:t>(specify)</w:t>
            </w:r>
            <w:r w:rsidRPr="00113377">
              <w:t>:</w:t>
            </w:r>
          </w:p>
          <w:p w:rsidR="00960892" w:rsidRPr="00113377" w:rsidRDefault="00960892" w:rsidP="005C7428">
            <w:pPr>
              <w:spacing w:after="0" w:line="240" w:lineRule="auto"/>
            </w:pPr>
            <w:r w:rsidRPr="00113377">
              <w:t xml:space="preserve"> </w:t>
            </w:r>
          </w:p>
          <w:p w:rsidR="00960892" w:rsidRPr="00113377" w:rsidRDefault="004A113F" w:rsidP="005C7428">
            <w:pPr>
              <w:spacing w:after="0" w:line="240" w:lineRule="auto"/>
              <w:rPr>
                <w:i/>
              </w:rPr>
            </w:pPr>
            <w:r w:rsidRPr="00113377">
              <w:fldChar w:fldCharType="begin">
                <w:ffData>
                  <w:name w:val="Check9"/>
                  <w:enabled/>
                  <w:calcOnExit w:val="0"/>
                  <w:checkBox>
                    <w:sizeAuto/>
                    <w:default w:val="0"/>
                  </w:checkBox>
                </w:ffData>
              </w:fldChar>
            </w:r>
            <w:r w:rsidR="00960892" w:rsidRPr="00113377">
              <w:instrText xml:space="preserve"> FORMCHECKBOX </w:instrText>
            </w:r>
            <w:r w:rsidRPr="00113377">
              <w:fldChar w:fldCharType="end"/>
            </w:r>
            <w:r w:rsidR="0010257B" w:rsidRPr="00113377">
              <w:t xml:space="preserve"> </w:t>
            </w:r>
            <w:r w:rsidR="00960892" w:rsidRPr="00113377">
              <w:t xml:space="preserve"> Other </w:t>
            </w:r>
            <w:r w:rsidR="00960892" w:rsidRPr="00113377">
              <w:rPr>
                <w:i/>
              </w:rPr>
              <w:t>(specify):</w:t>
            </w:r>
          </w:p>
        </w:tc>
        <w:tc>
          <w:tcPr>
            <w:tcW w:w="7020" w:type="dxa"/>
            <w:tcBorders>
              <w:bottom w:val="nil"/>
            </w:tcBorders>
          </w:tcPr>
          <w:p w:rsidR="00960892" w:rsidRPr="005C7428" w:rsidRDefault="00960892" w:rsidP="005C7428">
            <w:pPr>
              <w:spacing w:after="0" w:line="240" w:lineRule="auto"/>
            </w:pPr>
            <w:r w:rsidRPr="005C7428">
              <w:lastRenderedPageBreak/>
              <w:t>Describe methods and strategies used by the district to reduce risk factors associated with dropping out of school, including poor attendance, academic achievement, and behavioral incidents:</w:t>
            </w:r>
          </w:p>
        </w:tc>
      </w:tr>
      <w:tr w:rsidR="00960892" w:rsidRPr="005C7428" w:rsidTr="005C7428">
        <w:trPr>
          <w:trHeight w:val="2266"/>
        </w:trPr>
        <w:tc>
          <w:tcPr>
            <w:tcW w:w="3348" w:type="dxa"/>
            <w:vMerge/>
            <w:vAlign w:val="center"/>
          </w:tcPr>
          <w:p w:rsidR="00960892" w:rsidRPr="005C7428" w:rsidRDefault="00960892" w:rsidP="005C7428">
            <w:pPr>
              <w:spacing w:after="0" w:line="240" w:lineRule="auto"/>
              <w:rPr>
                <w:b/>
              </w:rPr>
            </w:pPr>
          </w:p>
        </w:tc>
        <w:tc>
          <w:tcPr>
            <w:tcW w:w="3510" w:type="dxa"/>
            <w:vMerge/>
          </w:tcPr>
          <w:p w:rsidR="00960892" w:rsidRPr="005C7428" w:rsidRDefault="00960892" w:rsidP="005C7428">
            <w:pPr>
              <w:spacing w:after="0" w:line="240" w:lineRule="auto"/>
            </w:pPr>
          </w:p>
        </w:tc>
        <w:tc>
          <w:tcPr>
            <w:tcW w:w="7020" w:type="dxa"/>
            <w:tcBorders>
              <w:top w:val="nil"/>
              <w:bottom w:val="single" w:sz="4" w:space="0" w:color="000000"/>
            </w:tcBorders>
          </w:tcPr>
          <w:p w:rsidR="00960892" w:rsidRPr="005C7428" w:rsidRDefault="00960892" w:rsidP="005C7428">
            <w:pPr>
              <w:spacing w:after="0" w:line="240" w:lineRule="auto"/>
            </w:pPr>
          </w:p>
        </w:tc>
      </w:tr>
      <w:tr w:rsidR="00621F6F" w:rsidRPr="005C7428" w:rsidTr="005C7428">
        <w:trPr>
          <w:trHeight w:val="692"/>
        </w:trPr>
        <w:tc>
          <w:tcPr>
            <w:tcW w:w="3348" w:type="dxa"/>
            <w:vMerge w:val="restart"/>
            <w:vAlign w:val="center"/>
          </w:tcPr>
          <w:p w:rsidR="00621F6F" w:rsidRPr="005C7428" w:rsidRDefault="00621F6F" w:rsidP="005C7428">
            <w:pPr>
              <w:spacing w:after="0" w:line="240" w:lineRule="auto"/>
            </w:pPr>
            <w:r w:rsidRPr="005C7428">
              <w:rPr>
                <w:b/>
              </w:rPr>
              <w:t>SEVEN</w:t>
            </w:r>
            <w:r w:rsidRPr="005C7428">
              <w:t xml:space="preserve">     The District engages in in-depth efforts to help teachers and administrators understand the ways in which race, ethnicity, culture, social class, ability, and language influence learning and achievement for all students.</w:t>
            </w:r>
          </w:p>
          <w:p w:rsidR="00621F6F" w:rsidRPr="005C7428" w:rsidRDefault="00621F6F" w:rsidP="005C7428">
            <w:pPr>
              <w:spacing w:after="0" w:line="240" w:lineRule="auto"/>
            </w:pPr>
          </w:p>
          <w:p w:rsidR="00621F6F" w:rsidRPr="005C7428" w:rsidRDefault="00621F6F" w:rsidP="005C7428">
            <w:pPr>
              <w:spacing w:after="0" w:line="240" w:lineRule="auto"/>
            </w:pPr>
            <w:r w:rsidRPr="005C7428">
              <w:t xml:space="preserve">Assessed Level </w:t>
            </w:r>
            <w:r w:rsidRPr="005C7428">
              <w:rPr>
                <w:i/>
              </w:rPr>
              <w:t>(check the appropriate box):</w:t>
            </w:r>
          </w:p>
          <w:p w:rsidR="00621F6F" w:rsidRPr="005C7428" w:rsidRDefault="00621F6F"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Beginning         </w:t>
            </w:r>
          </w:p>
          <w:p w:rsidR="00621F6F" w:rsidRPr="005C7428" w:rsidRDefault="00621F6F"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Developing        </w:t>
            </w:r>
          </w:p>
          <w:p w:rsidR="00621F6F" w:rsidRPr="005C7428" w:rsidRDefault="00621F6F"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At Standard</w:t>
            </w:r>
          </w:p>
        </w:tc>
        <w:tc>
          <w:tcPr>
            <w:tcW w:w="3510" w:type="dxa"/>
            <w:vMerge w:val="restart"/>
          </w:tcPr>
          <w:p w:rsidR="00621F6F" w:rsidRPr="005C7428" w:rsidRDefault="00621F6F" w:rsidP="005C7428">
            <w:pPr>
              <w:spacing w:after="0" w:line="240" w:lineRule="auto"/>
            </w:pPr>
          </w:p>
          <w:p w:rsidR="00621F6F" w:rsidRPr="005C7428" w:rsidRDefault="004A113F" w:rsidP="005C7428">
            <w:pPr>
              <w:spacing w:after="0" w:line="240" w:lineRule="auto"/>
              <w:ind w:left="432" w:hanging="432"/>
            </w:pPr>
            <w:r w:rsidRPr="005C7428">
              <w:fldChar w:fldCharType="begin">
                <w:ffData>
                  <w:name w:val="Check9"/>
                  <w:enabled/>
                  <w:calcOnExit w:val="0"/>
                  <w:checkBox>
                    <w:sizeAuto/>
                    <w:default w:val="0"/>
                  </w:checkBox>
                </w:ffData>
              </w:fldChar>
            </w:r>
            <w:r w:rsidR="00621F6F" w:rsidRPr="005C7428">
              <w:instrText xml:space="preserve"> FORMCHECKBOX </w:instrText>
            </w:r>
            <w:r w:rsidRPr="005C7428">
              <w:fldChar w:fldCharType="end"/>
            </w:r>
            <w:r w:rsidR="00621F6F" w:rsidRPr="005C7428">
              <w:t xml:space="preserve">  Compliance checklists</w:t>
            </w:r>
          </w:p>
          <w:p w:rsidR="00621F6F" w:rsidRPr="005C7428" w:rsidRDefault="004A113F" w:rsidP="005C7428">
            <w:pPr>
              <w:spacing w:after="0" w:line="240" w:lineRule="auto"/>
              <w:ind w:left="432" w:hanging="432"/>
            </w:pPr>
            <w:r w:rsidRPr="005C7428">
              <w:fldChar w:fldCharType="begin">
                <w:ffData>
                  <w:name w:val="Check9"/>
                  <w:enabled/>
                  <w:calcOnExit w:val="0"/>
                  <w:checkBox>
                    <w:sizeAuto/>
                    <w:default w:val="0"/>
                  </w:checkBox>
                </w:ffData>
              </w:fldChar>
            </w:r>
            <w:r w:rsidR="00621F6F" w:rsidRPr="005C7428">
              <w:instrText xml:space="preserve"> FORMCHECKBOX </w:instrText>
            </w:r>
            <w:r w:rsidRPr="005C7428">
              <w:fldChar w:fldCharType="end"/>
            </w:r>
            <w:r w:rsidR="0010257B" w:rsidRPr="005C7428">
              <w:t xml:space="preserve">  </w:t>
            </w:r>
            <w:r w:rsidR="00621F6F" w:rsidRPr="005C7428">
              <w:t>Performance on statewide</w:t>
            </w:r>
            <w:proofErr w:type="gramStart"/>
            <w:r w:rsidR="00621F6F" w:rsidRPr="005C7428">
              <w:t xml:space="preserve">/ </w:t>
            </w:r>
            <w:r w:rsidR="0010257B" w:rsidRPr="005C7428">
              <w:t xml:space="preserve"> </w:t>
            </w:r>
            <w:r w:rsidR="00621F6F" w:rsidRPr="005C7428">
              <w:t>district</w:t>
            </w:r>
            <w:proofErr w:type="gramEnd"/>
            <w:r w:rsidR="00621F6F" w:rsidRPr="005C7428">
              <w:t>-wide assessments (disaggregated by race, gender, and disability category)</w:t>
            </w:r>
          </w:p>
          <w:p w:rsidR="00BC4884" w:rsidRPr="005C7428" w:rsidRDefault="004A113F" w:rsidP="005C7428">
            <w:pPr>
              <w:spacing w:after="0" w:line="240" w:lineRule="auto"/>
            </w:pPr>
            <w:r w:rsidRPr="005C7428">
              <w:fldChar w:fldCharType="begin">
                <w:ffData>
                  <w:name w:val="Check9"/>
                  <w:enabled/>
                  <w:calcOnExit w:val="0"/>
                  <w:checkBox>
                    <w:sizeAuto/>
                    <w:default w:val="0"/>
                  </w:checkBox>
                </w:ffData>
              </w:fldChar>
            </w:r>
            <w:r w:rsidR="00621F6F" w:rsidRPr="005C7428">
              <w:instrText xml:space="preserve"> FORMCHECKBOX </w:instrText>
            </w:r>
            <w:r w:rsidRPr="005C7428">
              <w:fldChar w:fldCharType="end"/>
            </w:r>
            <w:r w:rsidR="00BC4884" w:rsidRPr="005C7428">
              <w:t xml:space="preserve">  </w:t>
            </w:r>
            <w:r w:rsidR="00621F6F" w:rsidRPr="005C7428">
              <w:t xml:space="preserve">Classroom-based measures </w:t>
            </w:r>
          </w:p>
          <w:p w:rsidR="00621F6F" w:rsidRPr="005C7428" w:rsidRDefault="00621F6F" w:rsidP="005C7428">
            <w:pPr>
              <w:spacing w:after="0" w:line="240" w:lineRule="auto"/>
              <w:ind w:left="432"/>
            </w:pPr>
            <w:r w:rsidRPr="005C7428">
              <w:t>(data disaggregated by race, gender, and disability category)</w:t>
            </w:r>
          </w:p>
          <w:p w:rsidR="00BC4884" w:rsidRPr="005C7428" w:rsidRDefault="004A113F" w:rsidP="005C7428">
            <w:pPr>
              <w:spacing w:after="0" w:line="240" w:lineRule="auto"/>
            </w:pPr>
            <w:r w:rsidRPr="005C7428">
              <w:fldChar w:fldCharType="begin">
                <w:ffData>
                  <w:name w:val="Check9"/>
                  <w:enabled/>
                  <w:calcOnExit w:val="0"/>
                  <w:checkBox>
                    <w:sizeAuto/>
                    <w:default w:val="0"/>
                  </w:checkBox>
                </w:ffData>
              </w:fldChar>
            </w:r>
            <w:r w:rsidR="00621F6F" w:rsidRPr="005C7428">
              <w:instrText xml:space="preserve"> FORMCHECKBOX </w:instrText>
            </w:r>
            <w:r w:rsidRPr="005C7428">
              <w:fldChar w:fldCharType="end"/>
            </w:r>
            <w:r w:rsidR="00BC4884" w:rsidRPr="005C7428">
              <w:t xml:space="preserve">  </w:t>
            </w:r>
            <w:r w:rsidR="00621F6F" w:rsidRPr="005C7428">
              <w:t xml:space="preserve">Professional development </w:t>
            </w:r>
          </w:p>
          <w:p w:rsidR="00621F6F" w:rsidRPr="005C7428" w:rsidRDefault="00621F6F" w:rsidP="005C7428">
            <w:pPr>
              <w:spacing w:after="0" w:line="240" w:lineRule="auto"/>
              <w:ind w:left="432"/>
            </w:pPr>
            <w:r w:rsidRPr="005C7428">
              <w:t>opportunities (i.e. – recognizing language and communication differences, cultural awareness, culturally responsive educators addressing diversity)</w:t>
            </w:r>
          </w:p>
          <w:p w:rsidR="00621F6F" w:rsidRPr="005C7428" w:rsidRDefault="004A113F" w:rsidP="005C7428">
            <w:pPr>
              <w:spacing w:after="0" w:line="240" w:lineRule="auto"/>
              <w:rPr>
                <w:i/>
              </w:rPr>
            </w:pPr>
            <w:r w:rsidRPr="005C7428">
              <w:fldChar w:fldCharType="begin">
                <w:ffData>
                  <w:name w:val="Check9"/>
                  <w:enabled/>
                  <w:calcOnExit w:val="0"/>
                  <w:checkBox>
                    <w:sizeAuto/>
                    <w:default w:val="0"/>
                  </w:checkBox>
                </w:ffData>
              </w:fldChar>
            </w:r>
            <w:r w:rsidR="00621F6F" w:rsidRPr="005C7428">
              <w:instrText xml:space="preserve"> FORMCHECKBOX </w:instrText>
            </w:r>
            <w:r w:rsidRPr="005C7428">
              <w:fldChar w:fldCharType="end"/>
            </w:r>
            <w:r w:rsidR="00BC4884" w:rsidRPr="005C7428">
              <w:t xml:space="preserve">  </w:t>
            </w:r>
            <w:r w:rsidR="00621F6F" w:rsidRPr="005C7428">
              <w:t xml:space="preserve">Other </w:t>
            </w:r>
            <w:r w:rsidR="00621F6F" w:rsidRPr="005C7428">
              <w:rPr>
                <w:i/>
              </w:rPr>
              <w:t>(specify):</w:t>
            </w:r>
          </w:p>
          <w:p w:rsidR="00621F6F" w:rsidRPr="005C7428" w:rsidRDefault="00621F6F" w:rsidP="005C7428">
            <w:pPr>
              <w:spacing w:after="0" w:line="240" w:lineRule="auto"/>
              <w:rPr>
                <w:i/>
              </w:rPr>
            </w:pPr>
          </w:p>
        </w:tc>
        <w:tc>
          <w:tcPr>
            <w:tcW w:w="7020" w:type="dxa"/>
            <w:tcBorders>
              <w:bottom w:val="nil"/>
            </w:tcBorders>
          </w:tcPr>
          <w:p w:rsidR="00621F6F" w:rsidRPr="005C7428" w:rsidRDefault="00F10FC0" w:rsidP="005C7428">
            <w:pPr>
              <w:spacing w:after="0" w:line="240" w:lineRule="auto"/>
            </w:pPr>
            <w:r w:rsidRPr="0029597B">
              <w:t>Describe how the district helps teachers and administrators understand the ways in which race, culture, social class, ability, and language influence learning and achievement for all students:</w:t>
            </w:r>
          </w:p>
        </w:tc>
      </w:tr>
      <w:tr w:rsidR="00621F6F" w:rsidRPr="005C7428" w:rsidTr="005C7428">
        <w:trPr>
          <w:trHeight w:val="2026"/>
        </w:trPr>
        <w:tc>
          <w:tcPr>
            <w:tcW w:w="3348" w:type="dxa"/>
            <w:vMerge/>
            <w:vAlign w:val="center"/>
          </w:tcPr>
          <w:p w:rsidR="00621F6F" w:rsidRPr="005C7428" w:rsidRDefault="00621F6F" w:rsidP="005C7428">
            <w:pPr>
              <w:spacing w:after="0" w:line="240" w:lineRule="auto"/>
              <w:rPr>
                <w:b/>
              </w:rPr>
            </w:pPr>
          </w:p>
        </w:tc>
        <w:tc>
          <w:tcPr>
            <w:tcW w:w="3510" w:type="dxa"/>
            <w:vMerge/>
          </w:tcPr>
          <w:p w:rsidR="00621F6F" w:rsidRPr="005C7428" w:rsidRDefault="00621F6F" w:rsidP="005C7428">
            <w:pPr>
              <w:spacing w:after="0" w:line="240" w:lineRule="auto"/>
            </w:pPr>
          </w:p>
        </w:tc>
        <w:tc>
          <w:tcPr>
            <w:tcW w:w="7020" w:type="dxa"/>
            <w:tcBorders>
              <w:top w:val="nil"/>
            </w:tcBorders>
          </w:tcPr>
          <w:p w:rsidR="00621F6F" w:rsidRPr="005C7428" w:rsidRDefault="00621F6F" w:rsidP="005C7428">
            <w:pPr>
              <w:spacing w:after="0" w:line="240" w:lineRule="auto"/>
            </w:pPr>
          </w:p>
        </w:tc>
      </w:tr>
    </w:tbl>
    <w:p w:rsidR="007F42C0" w:rsidRDefault="007F42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3510"/>
        <w:gridCol w:w="7020"/>
      </w:tblGrid>
      <w:tr w:rsidR="00F10FC0" w:rsidRPr="005C7428" w:rsidTr="005C7428">
        <w:tc>
          <w:tcPr>
            <w:tcW w:w="13878" w:type="dxa"/>
            <w:gridSpan w:val="3"/>
            <w:tcBorders>
              <w:bottom w:val="single" w:sz="4" w:space="0" w:color="000000"/>
            </w:tcBorders>
            <w:shd w:val="clear" w:color="auto" w:fill="D6E3BC"/>
          </w:tcPr>
          <w:p w:rsidR="00F10FC0" w:rsidRPr="005C7428" w:rsidRDefault="00F10FC0" w:rsidP="005C7428">
            <w:pPr>
              <w:spacing w:after="0" w:line="240" w:lineRule="auto"/>
              <w:ind w:left="3330" w:hanging="3330"/>
            </w:pPr>
            <w:r w:rsidRPr="005C7428">
              <w:rPr>
                <w:b/>
                <w:sz w:val="28"/>
                <w:szCs w:val="28"/>
              </w:rPr>
              <w:t>Standard II:</w:t>
            </w:r>
            <w:r w:rsidRPr="005C7428">
              <w:t xml:space="preserve">  </w:t>
            </w:r>
            <w:r w:rsidRPr="005C7428">
              <w:rPr>
                <w:b/>
                <w:sz w:val="24"/>
                <w:szCs w:val="24"/>
              </w:rPr>
              <w:t>INSTRUCTIONAL SERVICES</w:t>
            </w:r>
            <w:r w:rsidRPr="005C7428">
              <w:t xml:space="preserve"> – Learning environments at all grade levels are designed to support and produce academic achievement </w:t>
            </w:r>
          </w:p>
          <w:p w:rsidR="00F10FC0" w:rsidRPr="005C7428" w:rsidRDefault="00F10FC0" w:rsidP="005C7428">
            <w:pPr>
              <w:spacing w:after="0" w:line="240" w:lineRule="auto"/>
              <w:ind w:left="3330" w:firstLine="990"/>
            </w:pPr>
            <w:r w:rsidRPr="005C7428">
              <w:t>for diverse learners.</w:t>
            </w:r>
          </w:p>
        </w:tc>
      </w:tr>
      <w:tr w:rsidR="00A71ABF" w:rsidRPr="005C7428" w:rsidTr="005C7428">
        <w:tc>
          <w:tcPr>
            <w:tcW w:w="3348" w:type="dxa"/>
            <w:shd w:val="clear" w:color="auto" w:fill="FBD4B4"/>
            <w:vAlign w:val="center"/>
          </w:tcPr>
          <w:p w:rsidR="00F10FC0" w:rsidRPr="005C7428" w:rsidRDefault="00F10FC0" w:rsidP="005C7428">
            <w:pPr>
              <w:spacing w:after="0" w:line="240" w:lineRule="auto"/>
              <w:jc w:val="center"/>
              <w:rPr>
                <w:b/>
              </w:rPr>
            </w:pPr>
            <w:r w:rsidRPr="005C7428">
              <w:rPr>
                <w:b/>
              </w:rPr>
              <w:t>Focus Area &amp; Assessed Level</w:t>
            </w:r>
          </w:p>
        </w:tc>
        <w:tc>
          <w:tcPr>
            <w:tcW w:w="3510" w:type="dxa"/>
            <w:shd w:val="clear" w:color="auto" w:fill="FBD4B4"/>
            <w:vAlign w:val="center"/>
          </w:tcPr>
          <w:p w:rsidR="00F10FC0" w:rsidRPr="005C7428" w:rsidRDefault="00F10FC0" w:rsidP="005C7428">
            <w:pPr>
              <w:spacing w:after="0" w:line="240" w:lineRule="auto"/>
              <w:jc w:val="center"/>
              <w:rPr>
                <w:b/>
              </w:rPr>
            </w:pPr>
            <w:r w:rsidRPr="005C7428">
              <w:rPr>
                <w:b/>
              </w:rPr>
              <w:t>Evidence Examined</w:t>
            </w:r>
          </w:p>
          <w:p w:rsidR="00F10FC0" w:rsidRPr="005C7428" w:rsidRDefault="00F10FC0" w:rsidP="005C7428">
            <w:pPr>
              <w:spacing w:after="0" w:line="240" w:lineRule="auto"/>
              <w:jc w:val="center"/>
              <w:rPr>
                <w:i/>
                <w:sz w:val="18"/>
                <w:szCs w:val="18"/>
              </w:rPr>
            </w:pPr>
            <w:r w:rsidRPr="005C7428">
              <w:rPr>
                <w:i/>
                <w:sz w:val="18"/>
                <w:szCs w:val="18"/>
              </w:rPr>
              <w:t>(check appropriate boxes by double-clicking)</w:t>
            </w:r>
          </w:p>
        </w:tc>
        <w:tc>
          <w:tcPr>
            <w:tcW w:w="7020" w:type="dxa"/>
            <w:tcBorders>
              <w:bottom w:val="single" w:sz="4" w:space="0" w:color="000000"/>
            </w:tcBorders>
            <w:shd w:val="clear" w:color="auto" w:fill="FBD4B4"/>
            <w:vAlign w:val="center"/>
          </w:tcPr>
          <w:p w:rsidR="00F10FC0" w:rsidRPr="005C7428" w:rsidRDefault="00F10FC0" w:rsidP="005C7428">
            <w:pPr>
              <w:spacing w:after="0" w:line="240" w:lineRule="auto"/>
              <w:jc w:val="center"/>
              <w:rPr>
                <w:b/>
              </w:rPr>
            </w:pPr>
            <w:r w:rsidRPr="005C7428">
              <w:rPr>
                <w:b/>
              </w:rPr>
              <w:t>Description of District Status</w:t>
            </w:r>
          </w:p>
        </w:tc>
      </w:tr>
      <w:tr w:rsidR="008D6B0E" w:rsidRPr="005C7428" w:rsidTr="005C7428">
        <w:trPr>
          <w:trHeight w:val="341"/>
        </w:trPr>
        <w:tc>
          <w:tcPr>
            <w:tcW w:w="3348" w:type="dxa"/>
            <w:vMerge w:val="restart"/>
            <w:vAlign w:val="center"/>
          </w:tcPr>
          <w:p w:rsidR="008D6B0E" w:rsidRPr="005C7428" w:rsidRDefault="008D6B0E" w:rsidP="005C7428">
            <w:pPr>
              <w:spacing w:after="0" w:line="240" w:lineRule="auto"/>
            </w:pPr>
            <w:r w:rsidRPr="005C7428">
              <w:rPr>
                <w:b/>
              </w:rPr>
              <w:t>EIGHT</w:t>
            </w:r>
            <w:r w:rsidRPr="005C7428">
              <w:t xml:space="preserve">     The District’s </w:t>
            </w:r>
            <w:proofErr w:type="gramStart"/>
            <w:r w:rsidRPr="005C7428">
              <w:t>curriculum</w:t>
            </w:r>
            <w:proofErr w:type="gramEnd"/>
            <w:r w:rsidRPr="005C7428">
              <w:t xml:space="preserve"> is aligned with state content standards and benchmarks, and is research-based and comprehensive so that it meets </w:t>
            </w:r>
            <w:r w:rsidRPr="005C7428">
              <w:lastRenderedPageBreak/>
              <w:t>the needs of diverse learners.</w:t>
            </w:r>
          </w:p>
          <w:p w:rsidR="008D6B0E" w:rsidRPr="005C7428" w:rsidRDefault="008D6B0E" w:rsidP="005C7428">
            <w:pPr>
              <w:spacing w:after="0" w:line="240" w:lineRule="auto"/>
            </w:pPr>
          </w:p>
          <w:p w:rsidR="008D6B0E" w:rsidRPr="005C7428" w:rsidRDefault="008D6B0E" w:rsidP="005C7428">
            <w:pPr>
              <w:spacing w:after="0" w:line="240" w:lineRule="auto"/>
            </w:pPr>
            <w:r w:rsidRPr="005C7428">
              <w:t xml:space="preserve">Assessed Level </w:t>
            </w:r>
            <w:r w:rsidRPr="005C7428">
              <w:rPr>
                <w:i/>
              </w:rPr>
              <w:t>(check the appropriate box):</w:t>
            </w:r>
          </w:p>
          <w:p w:rsidR="008D6B0E" w:rsidRPr="005C7428" w:rsidRDefault="008D6B0E"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Beginning         </w:t>
            </w:r>
          </w:p>
          <w:p w:rsidR="008D6B0E" w:rsidRPr="005C7428" w:rsidRDefault="008D6B0E"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Developing        </w:t>
            </w:r>
          </w:p>
          <w:p w:rsidR="008D6B0E" w:rsidRPr="005C7428" w:rsidRDefault="008D6B0E"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At Standard</w:t>
            </w:r>
          </w:p>
        </w:tc>
        <w:tc>
          <w:tcPr>
            <w:tcW w:w="3510" w:type="dxa"/>
            <w:vMerge w:val="restart"/>
          </w:tcPr>
          <w:p w:rsidR="008D6B0E" w:rsidRPr="005C7428" w:rsidRDefault="008D6B0E" w:rsidP="005C7428">
            <w:pPr>
              <w:spacing w:after="0" w:line="240" w:lineRule="auto"/>
            </w:pPr>
          </w:p>
          <w:p w:rsidR="008D6B0E"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8D6B0E" w:rsidRPr="005C7428">
              <w:instrText xml:space="preserve"> FORMCHECKBOX </w:instrText>
            </w:r>
            <w:r w:rsidRPr="005C7428">
              <w:fldChar w:fldCharType="end"/>
            </w:r>
            <w:r w:rsidR="008D6B0E" w:rsidRPr="005C7428">
              <w:t xml:space="preserve">  Evidence of locally-developed curriculum (board minutes or board/district policies)</w:t>
            </w:r>
          </w:p>
          <w:p w:rsidR="008D6B0E"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8D6B0E" w:rsidRPr="005C7428">
              <w:instrText xml:space="preserve"> FORMCHECKBOX </w:instrText>
            </w:r>
            <w:r w:rsidRPr="005C7428">
              <w:fldChar w:fldCharType="end"/>
            </w:r>
            <w:r w:rsidR="008D6B0E" w:rsidRPr="005C7428">
              <w:t xml:space="preserve">  Evidence of support for the </w:t>
            </w:r>
            <w:r w:rsidR="008D6B0E" w:rsidRPr="005C7428">
              <w:lastRenderedPageBreak/>
              <w:t>review, revision, and implementation of the curriculum (i.e. – meetings, staff job descriptions with roles and responsibilities)</w:t>
            </w:r>
          </w:p>
          <w:p w:rsidR="008D6B0E"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8D6B0E" w:rsidRPr="005C7428">
              <w:instrText xml:space="preserve"> FORMCHECKBOX </w:instrText>
            </w:r>
            <w:r w:rsidRPr="005C7428">
              <w:fldChar w:fldCharType="end"/>
            </w:r>
            <w:r w:rsidR="008D6B0E" w:rsidRPr="005C7428">
              <w:t xml:space="preserve">  Evidence of supplemental resources, to accompany the curriculum, that address culturally responsive needs and practices</w:t>
            </w:r>
          </w:p>
          <w:p w:rsidR="008D6B0E"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8D6B0E" w:rsidRPr="005C7428">
              <w:instrText xml:space="preserve"> FORMCHECKBOX </w:instrText>
            </w:r>
            <w:r w:rsidRPr="005C7428">
              <w:fldChar w:fldCharType="end"/>
            </w:r>
            <w:r w:rsidR="008D6B0E" w:rsidRPr="005C7428">
              <w:t xml:space="preserve">  Evidence of professional development that infuses cultural </w:t>
            </w:r>
            <w:r w:rsidR="0011425C" w:rsidRPr="005C7428">
              <w:t>responsiveness</w:t>
            </w:r>
            <w:r w:rsidR="008D6B0E" w:rsidRPr="005C7428">
              <w:t xml:space="preserve"> throughout workshops and other forms of development   </w:t>
            </w:r>
          </w:p>
          <w:p w:rsidR="008D6B0E" w:rsidRPr="005C7428" w:rsidRDefault="004A113F" w:rsidP="005C7428">
            <w:pPr>
              <w:spacing w:after="0" w:line="240" w:lineRule="auto"/>
              <w:ind w:left="342" w:hanging="342"/>
              <w:rPr>
                <w:i/>
              </w:rPr>
            </w:pPr>
            <w:r w:rsidRPr="005C7428">
              <w:fldChar w:fldCharType="begin">
                <w:ffData>
                  <w:name w:val="Check9"/>
                  <w:enabled/>
                  <w:calcOnExit w:val="0"/>
                  <w:checkBox>
                    <w:sizeAuto/>
                    <w:default w:val="0"/>
                  </w:checkBox>
                </w:ffData>
              </w:fldChar>
            </w:r>
            <w:r w:rsidR="008D6B0E" w:rsidRPr="005C7428">
              <w:instrText xml:space="preserve"> FORMCHECKBOX </w:instrText>
            </w:r>
            <w:r w:rsidRPr="005C7428">
              <w:fldChar w:fldCharType="end"/>
            </w:r>
            <w:r w:rsidR="00BC4884" w:rsidRPr="005C7428">
              <w:t xml:space="preserve"> </w:t>
            </w:r>
            <w:r w:rsidR="008D6B0E" w:rsidRPr="005C7428">
              <w:t xml:space="preserve"> Other </w:t>
            </w:r>
            <w:r w:rsidR="008D6B0E" w:rsidRPr="005C7428">
              <w:rPr>
                <w:i/>
              </w:rPr>
              <w:t>(specify):</w:t>
            </w:r>
          </w:p>
          <w:p w:rsidR="008D6B0E" w:rsidRPr="005C7428" w:rsidRDefault="008D6B0E" w:rsidP="005C7428">
            <w:pPr>
              <w:spacing w:after="0" w:line="240" w:lineRule="auto"/>
              <w:ind w:left="342" w:hanging="342"/>
            </w:pPr>
          </w:p>
        </w:tc>
        <w:tc>
          <w:tcPr>
            <w:tcW w:w="7020" w:type="dxa"/>
            <w:tcBorders>
              <w:bottom w:val="nil"/>
            </w:tcBorders>
          </w:tcPr>
          <w:p w:rsidR="008D6B0E" w:rsidRPr="005C7428" w:rsidRDefault="008D6B0E" w:rsidP="005C7428">
            <w:pPr>
              <w:spacing w:after="0" w:line="240" w:lineRule="auto"/>
            </w:pPr>
            <w:r w:rsidRPr="005C7428">
              <w:lastRenderedPageBreak/>
              <w:t>Describe the district’s process for creating, adopting, and implementing curricula:</w:t>
            </w:r>
          </w:p>
        </w:tc>
      </w:tr>
      <w:tr w:rsidR="008D6B0E" w:rsidRPr="005C7428" w:rsidTr="005C7428">
        <w:trPr>
          <w:trHeight w:val="460"/>
        </w:trPr>
        <w:tc>
          <w:tcPr>
            <w:tcW w:w="3348" w:type="dxa"/>
            <w:vMerge/>
            <w:vAlign w:val="center"/>
          </w:tcPr>
          <w:p w:rsidR="008D6B0E" w:rsidRPr="005C7428" w:rsidRDefault="008D6B0E" w:rsidP="005C7428">
            <w:pPr>
              <w:spacing w:after="0" w:line="240" w:lineRule="auto"/>
              <w:rPr>
                <w:b/>
              </w:rPr>
            </w:pPr>
          </w:p>
        </w:tc>
        <w:tc>
          <w:tcPr>
            <w:tcW w:w="3510" w:type="dxa"/>
            <w:vMerge/>
          </w:tcPr>
          <w:p w:rsidR="008D6B0E" w:rsidRPr="005C7428" w:rsidRDefault="008D6B0E" w:rsidP="005C7428">
            <w:pPr>
              <w:spacing w:after="0" w:line="240" w:lineRule="auto"/>
            </w:pPr>
          </w:p>
        </w:tc>
        <w:tc>
          <w:tcPr>
            <w:tcW w:w="7020" w:type="dxa"/>
            <w:tcBorders>
              <w:top w:val="nil"/>
              <w:bottom w:val="single" w:sz="4" w:space="0" w:color="000000"/>
            </w:tcBorders>
          </w:tcPr>
          <w:p w:rsidR="008D6B0E" w:rsidRPr="005C7428" w:rsidRDefault="008D6B0E" w:rsidP="005C7428">
            <w:pPr>
              <w:spacing w:after="0" w:line="240" w:lineRule="auto"/>
            </w:pPr>
          </w:p>
          <w:p w:rsidR="008D6B0E" w:rsidRPr="005C7428" w:rsidRDefault="008D6B0E" w:rsidP="005C7428">
            <w:pPr>
              <w:spacing w:after="0" w:line="240" w:lineRule="auto"/>
            </w:pPr>
          </w:p>
          <w:p w:rsidR="008D6B0E" w:rsidRPr="005C7428" w:rsidRDefault="008D6B0E" w:rsidP="005C7428">
            <w:pPr>
              <w:spacing w:after="0" w:line="240" w:lineRule="auto"/>
            </w:pPr>
          </w:p>
        </w:tc>
      </w:tr>
      <w:tr w:rsidR="008D6B0E" w:rsidRPr="005C7428" w:rsidTr="005C7428">
        <w:trPr>
          <w:trHeight w:val="460"/>
        </w:trPr>
        <w:tc>
          <w:tcPr>
            <w:tcW w:w="3348" w:type="dxa"/>
            <w:vMerge/>
            <w:vAlign w:val="center"/>
          </w:tcPr>
          <w:p w:rsidR="008D6B0E" w:rsidRPr="005C7428" w:rsidRDefault="008D6B0E" w:rsidP="005C7428">
            <w:pPr>
              <w:spacing w:after="0" w:line="240" w:lineRule="auto"/>
              <w:rPr>
                <w:b/>
              </w:rPr>
            </w:pPr>
          </w:p>
        </w:tc>
        <w:tc>
          <w:tcPr>
            <w:tcW w:w="3510" w:type="dxa"/>
            <w:vMerge/>
          </w:tcPr>
          <w:p w:rsidR="008D6B0E" w:rsidRPr="005C7428" w:rsidRDefault="008D6B0E" w:rsidP="005C7428">
            <w:pPr>
              <w:spacing w:after="0" w:line="240" w:lineRule="auto"/>
            </w:pPr>
          </w:p>
        </w:tc>
        <w:tc>
          <w:tcPr>
            <w:tcW w:w="7020" w:type="dxa"/>
            <w:tcBorders>
              <w:bottom w:val="nil"/>
            </w:tcBorders>
          </w:tcPr>
          <w:p w:rsidR="008D6B0E" w:rsidRPr="005C7428" w:rsidRDefault="008D6B0E" w:rsidP="005C7428">
            <w:pPr>
              <w:spacing w:after="0" w:line="240" w:lineRule="auto"/>
            </w:pPr>
            <w:r w:rsidRPr="005C7428">
              <w:t>How are curricula aligned with state content standards?</w:t>
            </w:r>
          </w:p>
        </w:tc>
      </w:tr>
      <w:tr w:rsidR="008D6B0E" w:rsidRPr="005C7428" w:rsidTr="005C7428">
        <w:trPr>
          <w:trHeight w:val="727"/>
        </w:trPr>
        <w:tc>
          <w:tcPr>
            <w:tcW w:w="3348" w:type="dxa"/>
            <w:vMerge/>
            <w:vAlign w:val="center"/>
          </w:tcPr>
          <w:p w:rsidR="008D6B0E" w:rsidRPr="005C7428" w:rsidRDefault="008D6B0E" w:rsidP="005C7428">
            <w:pPr>
              <w:spacing w:after="0" w:line="240" w:lineRule="auto"/>
              <w:rPr>
                <w:b/>
              </w:rPr>
            </w:pPr>
          </w:p>
        </w:tc>
        <w:tc>
          <w:tcPr>
            <w:tcW w:w="3510" w:type="dxa"/>
            <w:vMerge/>
          </w:tcPr>
          <w:p w:rsidR="008D6B0E" w:rsidRPr="005C7428" w:rsidRDefault="008D6B0E" w:rsidP="005C7428">
            <w:pPr>
              <w:spacing w:after="0" w:line="240" w:lineRule="auto"/>
            </w:pPr>
          </w:p>
        </w:tc>
        <w:tc>
          <w:tcPr>
            <w:tcW w:w="7020" w:type="dxa"/>
            <w:tcBorders>
              <w:top w:val="nil"/>
              <w:bottom w:val="single" w:sz="4" w:space="0" w:color="000000"/>
            </w:tcBorders>
          </w:tcPr>
          <w:p w:rsidR="008D6B0E" w:rsidRPr="005C7428" w:rsidRDefault="008D6B0E" w:rsidP="005C7428">
            <w:pPr>
              <w:spacing w:after="0" w:line="240" w:lineRule="auto"/>
            </w:pPr>
          </w:p>
          <w:p w:rsidR="008D6B0E" w:rsidRPr="005C7428" w:rsidRDefault="008D6B0E" w:rsidP="005C7428">
            <w:pPr>
              <w:spacing w:after="0" w:line="240" w:lineRule="auto"/>
            </w:pPr>
          </w:p>
          <w:p w:rsidR="008D6B0E" w:rsidRPr="005C7428" w:rsidRDefault="008D6B0E" w:rsidP="005C7428">
            <w:pPr>
              <w:spacing w:after="0" w:line="240" w:lineRule="auto"/>
            </w:pPr>
          </w:p>
        </w:tc>
      </w:tr>
      <w:tr w:rsidR="008D6B0E" w:rsidRPr="005C7428" w:rsidTr="005C7428">
        <w:trPr>
          <w:trHeight w:val="593"/>
        </w:trPr>
        <w:tc>
          <w:tcPr>
            <w:tcW w:w="3348" w:type="dxa"/>
            <w:vMerge/>
            <w:vAlign w:val="center"/>
          </w:tcPr>
          <w:p w:rsidR="008D6B0E" w:rsidRPr="005C7428" w:rsidRDefault="008D6B0E" w:rsidP="005C7428">
            <w:pPr>
              <w:spacing w:after="0" w:line="240" w:lineRule="auto"/>
              <w:rPr>
                <w:b/>
              </w:rPr>
            </w:pPr>
          </w:p>
        </w:tc>
        <w:tc>
          <w:tcPr>
            <w:tcW w:w="3510" w:type="dxa"/>
            <w:vMerge/>
          </w:tcPr>
          <w:p w:rsidR="008D6B0E" w:rsidRPr="005C7428" w:rsidRDefault="008D6B0E" w:rsidP="005C7428">
            <w:pPr>
              <w:spacing w:after="0" w:line="240" w:lineRule="auto"/>
            </w:pPr>
          </w:p>
        </w:tc>
        <w:tc>
          <w:tcPr>
            <w:tcW w:w="7020" w:type="dxa"/>
            <w:tcBorders>
              <w:top w:val="single" w:sz="4" w:space="0" w:color="000000"/>
              <w:bottom w:val="nil"/>
            </w:tcBorders>
          </w:tcPr>
          <w:p w:rsidR="008D6B0E" w:rsidRPr="005C7428" w:rsidRDefault="008D6B0E" w:rsidP="005C7428">
            <w:pPr>
              <w:spacing w:after="0" w:line="240" w:lineRule="auto"/>
            </w:pPr>
            <w:r w:rsidRPr="005C7428">
              <w:t>What components of the curriculum accommodate cultural and linguistic issues within the community?</w:t>
            </w:r>
          </w:p>
        </w:tc>
      </w:tr>
      <w:tr w:rsidR="008D6B0E" w:rsidRPr="005C7428" w:rsidTr="005C7428">
        <w:trPr>
          <w:trHeight w:val="725"/>
        </w:trPr>
        <w:tc>
          <w:tcPr>
            <w:tcW w:w="3348" w:type="dxa"/>
            <w:vMerge/>
            <w:vAlign w:val="center"/>
          </w:tcPr>
          <w:p w:rsidR="008D6B0E" w:rsidRPr="005C7428" w:rsidRDefault="008D6B0E" w:rsidP="005C7428">
            <w:pPr>
              <w:spacing w:after="0" w:line="240" w:lineRule="auto"/>
              <w:rPr>
                <w:b/>
              </w:rPr>
            </w:pPr>
          </w:p>
        </w:tc>
        <w:tc>
          <w:tcPr>
            <w:tcW w:w="3510" w:type="dxa"/>
            <w:vMerge/>
          </w:tcPr>
          <w:p w:rsidR="008D6B0E" w:rsidRPr="005C7428" w:rsidRDefault="008D6B0E" w:rsidP="005C7428">
            <w:pPr>
              <w:spacing w:after="0" w:line="240" w:lineRule="auto"/>
            </w:pPr>
          </w:p>
        </w:tc>
        <w:tc>
          <w:tcPr>
            <w:tcW w:w="7020" w:type="dxa"/>
            <w:tcBorders>
              <w:top w:val="nil"/>
              <w:bottom w:val="single" w:sz="4" w:space="0" w:color="000000"/>
            </w:tcBorders>
          </w:tcPr>
          <w:p w:rsidR="008D6B0E" w:rsidRPr="005C7428" w:rsidRDefault="008D6B0E" w:rsidP="005C7428">
            <w:pPr>
              <w:spacing w:after="0" w:line="240" w:lineRule="auto"/>
            </w:pPr>
          </w:p>
        </w:tc>
      </w:tr>
      <w:tr w:rsidR="008D6B0E" w:rsidRPr="005C7428" w:rsidTr="005C7428">
        <w:trPr>
          <w:trHeight w:val="611"/>
        </w:trPr>
        <w:tc>
          <w:tcPr>
            <w:tcW w:w="3348" w:type="dxa"/>
            <w:vMerge/>
            <w:vAlign w:val="center"/>
          </w:tcPr>
          <w:p w:rsidR="008D6B0E" w:rsidRPr="005C7428" w:rsidRDefault="008D6B0E" w:rsidP="005C7428">
            <w:pPr>
              <w:spacing w:after="0" w:line="240" w:lineRule="auto"/>
              <w:rPr>
                <w:b/>
              </w:rPr>
            </w:pPr>
          </w:p>
        </w:tc>
        <w:tc>
          <w:tcPr>
            <w:tcW w:w="3510" w:type="dxa"/>
            <w:vMerge/>
          </w:tcPr>
          <w:p w:rsidR="008D6B0E" w:rsidRPr="005C7428" w:rsidRDefault="008D6B0E" w:rsidP="005C7428">
            <w:pPr>
              <w:spacing w:after="0" w:line="240" w:lineRule="auto"/>
            </w:pPr>
          </w:p>
        </w:tc>
        <w:tc>
          <w:tcPr>
            <w:tcW w:w="7020" w:type="dxa"/>
            <w:tcBorders>
              <w:top w:val="single" w:sz="4" w:space="0" w:color="000000"/>
              <w:bottom w:val="nil"/>
            </w:tcBorders>
          </w:tcPr>
          <w:p w:rsidR="008D6B0E" w:rsidRPr="005C7428" w:rsidRDefault="008D6B0E" w:rsidP="005C7428">
            <w:pPr>
              <w:spacing w:after="0" w:line="240" w:lineRule="auto"/>
            </w:pPr>
            <w:r w:rsidRPr="005C7428">
              <w:t>How does the curriculum increase the likelihood of improved performance for culturally and linguistically diverse populations?</w:t>
            </w:r>
          </w:p>
        </w:tc>
      </w:tr>
      <w:tr w:rsidR="008D6B0E" w:rsidRPr="005C7428" w:rsidTr="005C7428">
        <w:trPr>
          <w:trHeight w:val="725"/>
        </w:trPr>
        <w:tc>
          <w:tcPr>
            <w:tcW w:w="3348" w:type="dxa"/>
            <w:vMerge/>
            <w:vAlign w:val="center"/>
          </w:tcPr>
          <w:p w:rsidR="008D6B0E" w:rsidRPr="005C7428" w:rsidRDefault="008D6B0E" w:rsidP="005C7428">
            <w:pPr>
              <w:spacing w:after="0" w:line="240" w:lineRule="auto"/>
              <w:rPr>
                <w:b/>
              </w:rPr>
            </w:pPr>
          </w:p>
        </w:tc>
        <w:tc>
          <w:tcPr>
            <w:tcW w:w="3510" w:type="dxa"/>
            <w:vMerge/>
          </w:tcPr>
          <w:p w:rsidR="008D6B0E" w:rsidRPr="005C7428" w:rsidRDefault="008D6B0E" w:rsidP="005C7428">
            <w:pPr>
              <w:spacing w:after="0" w:line="240" w:lineRule="auto"/>
            </w:pPr>
          </w:p>
        </w:tc>
        <w:tc>
          <w:tcPr>
            <w:tcW w:w="7020" w:type="dxa"/>
            <w:tcBorders>
              <w:top w:val="nil"/>
              <w:bottom w:val="single" w:sz="4" w:space="0" w:color="000000"/>
            </w:tcBorders>
          </w:tcPr>
          <w:p w:rsidR="008D6B0E" w:rsidRPr="005C7428" w:rsidRDefault="008D6B0E" w:rsidP="005C7428">
            <w:pPr>
              <w:spacing w:after="0" w:line="240" w:lineRule="auto"/>
            </w:pPr>
          </w:p>
        </w:tc>
      </w:tr>
      <w:tr w:rsidR="00757B47" w:rsidRPr="005C7428" w:rsidTr="005C7428">
        <w:trPr>
          <w:trHeight w:val="620"/>
        </w:trPr>
        <w:tc>
          <w:tcPr>
            <w:tcW w:w="3348" w:type="dxa"/>
            <w:vMerge w:val="restart"/>
            <w:vAlign w:val="center"/>
          </w:tcPr>
          <w:p w:rsidR="00757B47" w:rsidRPr="005C7428" w:rsidRDefault="00757B47" w:rsidP="005C7428">
            <w:pPr>
              <w:spacing w:after="0" w:line="240" w:lineRule="auto"/>
            </w:pPr>
            <w:r w:rsidRPr="005C7428">
              <w:rPr>
                <w:b/>
              </w:rPr>
              <w:t>NINE</w:t>
            </w:r>
            <w:r w:rsidRPr="005C7428">
              <w:t xml:space="preserve">     The District ensures that all school personnel understand ways in which communication patterns can influence engagement in learning and achievement for students who are culturally or linguistically diverse.</w:t>
            </w:r>
          </w:p>
          <w:p w:rsidR="00757B47" w:rsidRPr="005C7428" w:rsidRDefault="00757B47" w:rsidP="005C7428">
            <w:pPr>
              <w:spacing w:after="0" w:line="240" w:lineRule="auto"/>
            </w:pPr>
          </w:p>
          <w:p w:rsidR="00757B47" w:rsidRPr="005C7428" w:rsidRDefault="00757B47" w:rsidP="005C7428">
            <w:pPr>
              <w:spacing w:after="0" w:line="240" w:lineRule="auto"/>
            </w:pPr>
            <w:r w:rsidRPr="005C7428">
              <w:t xml:space="preserve">Assessed Level </w:t>
            </w:r>
            <w:r w:rsidRPr="005C7428">
              <w:rPr>
                <w:i/>
              </w:rPr>
              <w:t>(check the appropriate box):</w:t>
            </w:r>
          </w:p>
          <w:p w:rsidR="00757B47" w:rsidRPr="005C7428" w:rsidRDefault="00757B47"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Beginning         </w:t>
            </w:r>
          </w:p>
          <w:p w:rsidR="00757B47" w:rsidRPr="005C7428" w:rsidRDefault="00757B47"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Developing        </w:t>
            </w:r>
          </w:p>
          <w:p w:rsidR="00757B47" w:rsidRPr="005C7428" w:rsidRDefault="00757B47"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At Standard</w:t>
            </w:r>
          </w:p>
        </w:tc>
        <w:tc>
          <w:tcPr>
            <w:tcW w:w="3510" w:type="dxa"/>
            <w:vMerge w:val="restart"/>
          </w:tcPr>
          <w:p w:rsidR="00757B47" w:rsidRPr="005C7428" w:rsidRDefault="00757B47" w:rsidP="005C7428">
            <w:pPr>
              <w:spacing w:after="0" w:line="240" w:lineRule="auto"/>
            </w:pPr>
          </w:p>
          <w:p w:rsidR="00757B47"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757B47" w:rsidRPr="005C7428">
              <w:instrText xml:space="preserve"> FORMCHECKBOX </w:instrText>
            </w:r>
            <w:r w:rsidRPr="005C7428">
              <w:fldChar w:fldCharType="end"/>
            </w:r>
            <w:r w:rsidR="00757B47" w:rsidRPr="005C7428">
              <w:t xml:space="preserve">  Lesson plan format/content</w:t>
            </w:r>
          </w:p>
          <w:p w:rsidR="00757B47"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757B47" w:rsidRPr="005C7428">
              <w:instrText xml:space="preserve"> FORMCHECKBOX </w:instrText>
            </w:r>
            <w:r w:rsidRPr="005C7428">
              <w:fldChar w:fldCharType="end"/>
            </w:r>
            <w:r w:rsidR="00757B47" w:rsidRPr="005C7428">
              <w:t xml:space="preserve">  Efforts to address language differences at the school-wide level and the targeted (group) level</w:t>
            </w:r>
          </w:p>
          <w:p w:rsidR="00757B47"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757B47" w:rsidRPr="005C7428">
              <w:instrText xml:space="preserve"> FORMCHECKBOX </w:instrText>
            </w:r>
            <w:r w:rsidRPr="005C7428">
              <w:fldChar w:fldCharType="end"/>
            </w:r>
            <w:r w:rsidR="00757B47" w:rsidRPr="005C7428">
              <w:t xml:space="preserve">  Efforts to analyze the language requirements of:</w:t>
            </w:r>
          </w:p>
          <w:p w:rsidR="00757B47" w:rsidRPr="005C7428" w:rsidRDefault="00757B47" w:rsidP="005C7428">
            <w:pPr>
              <w:spacing w:after="0" w:line="240" w:lineRule="auto"/>
              <w:ind w:left="342" w:hanging="342"/>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00BC4884" w:rsidRPr="005C7428">
              <w:t xml:space="preserve">  </w:t>
            </w:r>
            <w:r w:rsidRPr="005C7428">
              <w:t>Curriculum materials</w:t>
            </w:r>
          </w:p>
          <w:p w:rsidR="00757B47" w:rsidRPr="005C7428" w:rsidRDefault="00757B47" w:rsidP="005C7428">
            <w:pPr>
              <w:spacing w:after="0" w:line="240" w:lineRule="auto"/>
              <w:ind w:left="792" w:hanging="792"/>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00BC4884" w:rsidRPr="005C7428">
              <w:t xml:space="preserve">  </w:t>
            </w:r>
            <w:r w:rsidRPr="005C7428">
              <w:t>Classroom-based assessments</w:t>
            </w:r>
          </w:p>
          <w:p w:rsidR="00757B47" w:rsidRPr="005C7428" w:rsidRDefault="00757B47" w:rsidP="005C7428">
            <w:pPr>
              <w:spacing w:after="0" w:line="240" w:lineRule="auto"/>
              <w:ind w:left="342" w:hanging="342"/>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Large-scale assessments</w:t>
            </w:r>
          </w:p>
          <w:p w:rsidR="00757B47"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757B47" w:rsidRPr="005C7428">
              <w:instrText xml:space="preserve"> FORMCHECKBOX </w:instrText>
            </w:r>
            <w:r w:rsidRPr="005C7428">
              <w:fldChar w:fldCharType="end"/>
            </w:r>
            <w:r w:rsidR="00757B47" w:rsidRPr="005C7428">
              <w:t xml:space="preserve">  List of professional development made available with follow-up (i.e. – meeting agendas, list of participants, etc.)</w:t>
            </w:r>
          </w:p>
          <w:p w:rsidR="00757B47"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757B47" w:rsidRPr="005C7428">
              <w:instrText xml:space="preserve"> FORMCHECKBOX </w:instrText>
            </w:r>
            <w:r w:rsidRPr="005C7428">
              <w:fldChar w:fldCharType="end"/>
            </w:r>
            <w:r w:rsidR="00757B47" w:rsidRPr="005C7428">
              <w:t xml:space="preserve">  Topics such as: Differentiated Instruction and Communication Strategies </w:t>
            </w:r>
          </w:p>
          <w:p w:rsidR="00757B47" w:rsidRPr="005C7428" w:rsidRDefault="004A113F" w:rsidP="005C7428">
            <w:pPr>
              <w:spacing w:after="0" w:line="240" w:lineRule="auto"/>
              <w:ind w:left="342" w:hanging="342"/>
              <w:rPr>
                <w:i/>
              </w:rPr>
            </w:pPr>
            <w:r w:rsidRPr="005C7428">
              <w:fldChar w:fldCharType="begin">
                <w:ffData>
                  <w:name w:val="Check9"/>
                  <w:enabled/>
                  <w:calcOnExit w:val="0"/>
                  <w:checkBox>
                    <w:sizeAuto/>
                    <w:default w:val="0"/>
                  </w:checkBox>
                </w:ffData>
              </w:fldChar>
            </w:r>
            <w:r w:rsidR="00757B47" w:rsidRPr="005C7428">
              <w:instrText xml:space="preserve"> FORMCHECKBOX </w:instrText>
            </w:r>
            <w:r w:rsidRPr="005C7428">
              <w:fldChar w:fldCharType="end"/>
            </w:r>
            <w:r w:rsidR="00757B47" w:rsidRPr="005C7428">
              <w:t xml:space="preserve">  Other </w:t>
            </w:r>
            <w:r w:rsidR="00757B47" w:rsidRPr="005C7428">
              <w:rPr>
                <w:i/>
              </w:rPr>
              <w:t>(specify):</w:t>
            </w:r>
          </w:p>
          <w:p w:rsidR="00757B47" w:rsidRPr="005C7428" w:rsidRDefault="00757B47" w:rsidP="005C7428">
            <w:pPr>
              <w:spacing w:after="0" w:line="240" w:lineRule="auto"/>
              <w:ind w:left="342" w:hanging="342"/>
            </w:pPr>
          </w:p>
        </w:tc>
        <w:tc>
          <w:tcPr>
            <w:tcW w:w="7020" w:type="dxa"/>
            <w:tcBorders>
              <w:top w:val="single" w:sz="4" w:space="0" w:color="000000"/>
              <w:bottom w:val="nil"/>
            </w:tcBorders>
          </w:tcPr>
          <w:p w:rsidR="00757B47" w:rsidRPr="005C7428" w:rsidRDefault="00757B47" w:rsidP="005C7428">
            <w:pPr>
              <w:spacing w:after="0" w:line="240" w:lineRule="auto"/>
            </w:pPr>
            <w:r w:rsidRPr="005C7428">
              <w:lastRenderedPageBreak/>
              <w:t>Describe the district’s efforts to ensure that school personnel understand and utilize information related to communication patterns:</w:t>
            </w:r>
          </w:p>
        </w:tc>
      </w:tr>
      <w:tr w:rsidR="00757B47" w:rsidRPr="005C7428" w:rsidTr="005C7428">
        <w:trPr>
          <w:trHeight w:val="1253"/>
        </w:trPr>
        <w:tc>
          <w:tcPr>
            <w:tcW w:w="3348" w:type="dxa"/>
            <w:vMerge/>
            <w:vAlign w:val="center"/>
          </w:tcPr>
          <w:p w:rsidR="00757B47" w:rsidRPr="005C7428" w:rsidRDefault="00757B47" w:rsidP="005C7428">
            <w:pPr>
              <w:spacing w:after="0" w:line="240" w:lineRule="auto"/>
              <w:rPr>
                <w:b/>
              </w:rPr>
            </w:pPr>
          </w:p>
        </w:tc>
        <w:tc>
          <w:tcPr>
            <w:tcW w:w="3510" w:type="dxa"/>
            <w:vMerge/>
          </w:tcPr>
          <w:p w:rsidR="00757B47" w:rsidRPr="005C7428" w:rsidRDefault="00757B47" w:rsidP="005C7428">
            <w:pPr>
              <w:spacing w:after="0" w:line="240" w:lineRule="auto"/>
            </w:pPr>
          </w:p>
        </w:tc>
        <w:tc>
          <w:tcPr>
            <w:tcW w:w="7020" w:type="dxa"/>
            <w:tcBorders>
              <w:top w:val="nil"/>
              <w:bottom w:val="single" w:sz="4" w:space="0" w:color="000000"/>
            </w:tcBorders>
          </w:tcPr>
          <w:p w:rsidR="00757B47" w:rsidRPr="005C7428" w:rsidRDefault="00757B47" w:rsidP="005C7428">
            <w:pPr>
              <w:spacing w:after="0" w:line="240" w:lineRule="auto"/>
            </w:pPr>
          </w:p>
          <w:p w:rsidR="00757B47" w:rsidRPr="005C7428" w:rsidRDefault="00757B47" w:rsidP="005C7428">
            <w:pPr>
              <w:spacing w:after="0" w:line="240" w:lineRule="auto"/>
            </w:pPr>
          </w:p>
          <w:p w:rsidR="00757B47" w:rsidRPr="005C7428" w:rsidRDefault="00757B47" w:rsidP="005C7428">
            <w:pPr>
              <w:spacing w:after="0" w:line="240" w:lineRule="auto"/>
            </w:pPr>
          </w:p>
          <w:p w:rsidR="00757B47" w:rsidRPr="005C7428" w:rsidRDefault="00757B47" w:rsidP="005C7428">
            <w:pPr>
              <w:spacing w:after="0" w:line="240" w:lineRule="auto"/>
            </w:pPr>
          </w:p>
          <w:p w:rsidR="00757B47" w:rsidRPr="005C7428" w:rsidRDefault="00757B47" w:rsidP="005C7428">
            <w:pPr>
              <w:spacing w:after="0" w:line="240" w:lineRule="auto"/>
            </w:pPr>
          </w:p>
          <w:p w:rsidR="00757B47" w:rsidRPr="005C7428" w:rsidRDefault="00757B47" w:rsidP="005C7428">
            <w:pPr>
              <w:spacing w:after="0" w:line="240" w:lineRule="auto"/>
            </w:pPr>
          </w:p>
          <w:p w:rsidR="00757B47" w:rsidRPr="005C7428" w:rsidRDefault="00757B47" w:rsidP="005C7428">
            <w:pPr>
              <w:spacing w:after="0" w:line="240" w:lineRule="auto"/>
            </w:pPr>
          </w:p>
          <w:p w:rsidR="00757B47" w:rsidRPr="005C7428" w:rsidRDefault="00757B47" w:rsidP="005C7428">
            <w:pPr>
              <w:spacing w:after="0" w:line="240" w:lineRule="auto"/>
            </w:pPr>
          </w:p>
        </w:tc>
      </w:tr>
      <w:tr w:rsidR="00757B47" w:rsidRPr="005C7428" w:rsidTr="005C7428">
        <w:trPr>
          <w:trHeight w:val="611"/>
        </w:trPr>
        <w:tc>
          <w:tcPr>
            <w:tcW w:w="3348" w:type="dxa"/>
            <w:vMerge/>
            <w:vAlign w:val="center"/>
          </w:tcPr>
          <w:p w:rsidR="00757B47" w:rsidRPr="005C7428" w:rsidRDefault="00757B47" w:rsidP="005C7428">
            <w:pPr>
              <w:spacing w:after="0" w:line="240" w:lineRule="auto"/>
              <w:rPr>
                <w:b/>
              </w:rPr>
            </w:pPr>
          </w:p>
        </w:tc>
        <w:tc>
          <w:tcPr>
            <w:tcW w:w="3510" w:type="dxa"/>
            <w:vMerge/>
          </w:tcPr>
          <w:p w:rsidR="00757B47" w:rsidRPr="005C7428" w:rsidRDefault="00757B47" w:rsidP="005C7428">
            <w:pPr>
              <w:spacing w:after="0" w:line="240" w:lineRule="auto"/>
            </w:pPr>
          </w:p>
        </w:tc>
        <w:tc>
          <w:tcPr>
            <w:tcW w:w="7020" w:type="dxa"/>
            <w:tcBorders>
              <w:top w:val="single" w:sz="4" w:space="0" w:color="000000"/>
              <w:bottom w:val="nil"/>
            </w:tcBorders>
          </w:tcPr>
          <w:p w:rsidR="00757B47" w:rsidRPr="005C7428" w:rsidRDefault="00757B47" w:rsidP="005C7428">
            <w:pPr>
              <w:spacing w:after="0" w:line="240" w:lineRule="auto"/>
            </w:pPr>
            <w:r w:rsidRPr="005C7428">
              <w:t>How do school personnel differentiate and accommodate in order to meet the needs of culturally or linguistically diverse learners?</w:t>
            </w:r>
          </w:p>
        </w:tc>
      </w:tr>
      <w:tr w:rsidR="00757B47" w:rsidRPr="005C7428" w:rsidTr="005C7428">
        <w:trPr>
          <w:trHeight w:val="1253"/>
        </w:trPr>
        <w:tc>
          <w:tcPr>
            <w:tcW w:w="3348" w:type="dxa"/>
            <w:vMerge/>
            <w:vAlign w:val="center"/>
          </w:tcPr>
          <w:p w:rsidR="00757B47" w:rsidRPr="005C7428" w:rsidRDefault="00757B47" w:rsidP="005C7428">
            <w:pPr>
              <w:spacing w:after="0" w:line="240" w:lineRule="auto"/>
              <w:rPr>
                <w:b/>
              </w:rPr>
            </w:pPr>
          </w:p>
        </w:tc>
        <w:tc>
          <w:tcPr>
            <w:tcW w:w="3510" w:type="dxa"/>
            <w:vMerge/>
          </w:tcPr>
          <w:p w:rsidR="00757B47" w:rsidRPr="005C7428" w:rsidRDefault="00757B47" w:rsidP="005C7428">
            <w:pPr>
              <w:spacing w:after="0" w:line="240" w:lineRule="auto"/>
            </w:pPr>
          </w:p>
        </w:tc>
        <w:tc>
          <w:tcPr>
            <w:tcW w:w="7020" w:type="dxa"/>
            <w:tcBorders>
              <w:top w:val="nil"/>
              <w:bottom w:val="single" w:sz="4" w:space="0" w:color="000000"/>
            </w:tcBorders>
          </w:tcPr>
          <w:p w:rsidR="00757B47" w:rsidRPr="005C7428" w:rsidRDefault="00757B47" w:rsidP="005C7428">
            <w:pPr>
              <w:spacing w:after="0" w:line="240" w:lineRule="auto"/>
            </w:pPr>
          </w:p>
        </w:tc>
      </w:tr>
      <w:tr w:rsidR="00757B47" w:rsidRPr="005C7428" w:rsidTr="005C7428">
        <w:trPr>
          <w:trHeight w:val="620"/>
        </w:trPr>
        <w:tc>
          <w:tcPr>
            <w:tcW w:w="3348" w:type="dxa"/>
            <w:vMerge w:val="restart"/>
            <w:vAlign w:val="center"/>
          </w:tcPr>
          <w:p w:rsidR="00757B47" w:rsidRPr="005C7428" w:rsidRDefault="00757B47" w:rsidP="005C7428">
            <w:pPr>
              <w:spacing w:after="0" w:line="240" w:lineRule="auto"/>
            </w:pPr>
            <w:r w:rsidRPr="005C7428">
              <w:rPr>
                <w:b/>
              </w:rPr>
              <w:t>TEN</w:t>
            </w:r>
            <w:r w:rsidRPr="005C7428">
              <w:t xml:space="preserve">     The District ensures that school policies and rules consider the cultural and linguistic characteristics of its students.</w:t>
            </w:r>
          </w:p>
          <w:p w:rsidR="00757B47" w:rsidRPr="005C7428" w:rsidRDefault="00757B47" w:rsidP="005C7428">
            <w:pPr>
              <w:spacing w:after="0" w:line="240" w:lineRule="auto"/>
            </w:pPr>
          </w:p>
          <w:p w:rsidR="00757B47" w:rsidRPr="005C7428" w:rsidRDefault="00757B47" w:rsidP="005C7428">
            <w:pPr>
              <w:spacing w:after="0" w:line="240" w:lineRule="auto"/>
            </w:pPr>
            <w:r w:rsidRPr="005C7428">
              <w:t xml:space="preserve">Assessed Level </w:t>
            </w:r>
            <w:r w:rsidRPr="005C7428">
              <w:rPr>
                <w:i/>
              </w:rPr>
              <w:t>(check the appropriate box):</w:t>
            </w:r>
          </w:p>
          <w:p w:rsidR="00757B47" w:rsidRPr="005C7428" w:rsidRDefault="00757B47"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Beginning         </w:t>
            </w:r>
          </w:p>
          <w:p w:rsidR="00757B47" w:rsidRPr="005C7428" w:rsidRDefault="00757B47"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Developing        </w:t>
            </w:r>
          </w:p>
          <w:p w:rsidR="00757B47" w:rsidRPr="005C7428" w:rsidRDefault="00757B47"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At Standard</w:t>
            </w:r>
          </w:p>
        </w:tc>
        <w:tc>
          <w:tcPr>
            <w:tcW w:w="3510" w:type="dxa"/>
            <w:vMerge w:val="restart"/>
          </w:tcPr>
          <w:p w:rsidR="00757B47" w:rsidRPr="005C7428" w:rsidRDefault="00757B47" w:rsidP="005C7428">
            <w:pPr>
              <w:spacing w:after="0" w:line="240" w:lineRule="auto"/>
            </w:pPr>
          </w:p>
          <w:p w:rsidR="00757B47"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757B47" w:rsidRPr="005C7428">
              <w:instrText xml:space="preserve"> FORMCHECKBOX </w:instrText>
            </w:r>
            <w:r w:rsidRPr="005C7428">
              <w:fldChar w:fldCharType="end"/>
            </w:r>
            <w:r w:rsidR="00757B47" w:rsidRPr="005C7428">
              <w:t xml:space="preserve">  Building/district policies &amp; rules</w:t>
            </w:r>
          </w:p>
          <w:p w:rsidR="00757B47"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757B47" w:rsidRPr="005C7428">
              <w:instrText xml:space="preserve"> FORMCHECKBOX </w:instrText>
            </w:r>
            <w:r w:rsidRPr="005C7428">
              <w:fldChar w:fldCharType="end"/>
            </w:r>
            <w:r w:rsidR="00757B47" w:rsidRPr="005C7428">
              <w:t xml:space="preserve">  Structure and process for reviewing &amp; revising policies/rules</w:t>
            </w:r>
          </w:p>
          <w:p w:rsidR="00757B47"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757B47" w:rsidRPr="005C7428">
              <w:instrText xml:space="preserve"> FORMCHECKBOX </w:instrText>
            </w:r>
            <w:r w:rsidRPr="005C7428">
              <w:fldChar w:fldCharType="end"/>
            </w:r>
            <w:r w:rsidR="00757B47" w:rsidRPr="005C7428">
              <w:t xml:space="preserve">  Analysis of infractions disaggregated by disability, race, and gender</w:t>
            </w:r>
          </w:p>
          <w:p w:rsidR="00757B47"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757B47" w:rsidRPr="005C7428">
              <w:instrText xml:space="preserve"> FORMCHECKBOX </w:instrText>
            </w:r>
            <w:r w:rsidRPr="005C7428">
              <w:fldChar w:fldCharType="end"/>
            </w:r>
            <w:r w:rsidR="00757B47" w:rsidRPr="005C7428">
              <w:t xml:space="preserve">  Analysis of discipline data by point of referral, place of occurrence, and categories of people who identify discipline problems</w:t>
            </w:r>
          </w:p>
          <w:p w:rsidR="00757B47"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757B47" w:rsidRPr="005C7428">
              <w:instrText xml:space="preserve"> FORMCHECKBOX </w:instrText>
            </w:r>
            <w:r w:rsidRPr="005C7428">
              <w:fldChar w:fldCharType="end"/>
            </w:r>
            <w:r w:rsidR="00757B47" w:rsidRPr="005C7428">
              <w:t xml:space="preserve">  Process for disseminating and teaching rules</w:t>
            </w:r>
          </w:p>
          <w:p w:rsidR="00757B47" w:rsidRPr="005C7428" w:rsidRDefault="004A113F" w:rsidP="005C7428">
            <w:pPr>
              <w:spacing w:after="0" w:line="240" w:lineRule="auto"/>
              <w:ind w:left="342" w:hanging="342"/>
              <w:rPr>
                <w:i/>
              </w:rPr>
            </w:pPr>
            <w:r w:rsidRPr="005C7428">
              <w:fldChar w:fldCharType="begin">
                <w:ffData>
                  <w:name w:val="Check9"/>
                  <w:enabled/>
                  <w:calcOnExit w:val="0"/>
                  <w:checkBox>
                    <w:sizeAuto/>
                    <w:default w:val="0"/>
                  </w:checkBox>
                </w:ffData>
              </w:fldChar>
            </w:r>
            <w:r w:rsidR="00757B47" w:rsidRPr="005C7428">
              <w:instrText xml:space="preserve"> FORMCHECKBOX </w:instrText>
            </w:r>
            <w:r w:rsidRPr="005C7428">
              <w:fldChar w:fldCharType="end"/>
            </w:r>
            <w:r w:rsidR="00757B47" w:rsidRPr="005C7428">
              <w:t xml:space="preserve">  Other </w:t>
            </w:r>
            <w:r w:rsidR="00757B47" w:rsidRPr="005C7428">
              <w:rPr>
                <w:i/>
              </w:rPr>
              <w:t>(specify):</w:t>
            </w:r>
          </w:p>
          <w:p w:rsidR="00757B47" w:rsidRPr="005C7428" w:rsidRDefault="00757B47" w:rsidP="005C7428">
            <w:pPr>
              <w:spacing w:after="0" w:line="240" w:lineRule="auto"/>
              <w:ind w:left="342" w:hanging="342"/>
            </w:pPr>
          </w:p>
        </w:tc>
        <w:tc>
          <w:tcPr>
            <w:tcW w:w="7020" w:type="dxa"/>
            <w:tcBorders>
              <w:top w:val="single" w:sz="4" w:space="0" w:color="000000"/>
              <w:bottom w:val="nil"/>
            </w:tcBorders>
          </w:tcPr>
          <w:p w:rsidR="00757B47" w:rsidRPr="005C7428" w:rsidRDefault="00757B47" w:rsidP="005C7428">
            <w:pPr>
              <w:spacing w:after="0" w:line="240" w:lineRule="auto"/>
            </w:pPr>
            <w:r w:rsidRPr="005C7428">
              <w:t>Describe how the district involves students, families, and communities in the development of policies/rules:</w:t>
            </w:r>
          </w:p>
        </w:tc>
      </w:tr>
      <w:tr w:rsidR="00757B47" w:rsidRPr="005C7428" w:rsidTr="005C7428">
        <w:trPr>
          <w:trHeight w:val="1013"/>
        </w:trPr>
        <w:tc>
          <w:tcPr>
            <w:tcW w:w="3348" w:type="dxa"/>
            <w:vMerge/>
            <w:vAlign w:val="center"/>
          </w:tcPr>
          <w:p w:rsidR="00757B47" w:rsidRPr="005C7428" w:rsidRDefault="00757B47" w:rsidP="005C7428">
            <w:pPr>
              <w:spacing w:after="0" w:line="240" w:lineRule="auto"/>
              <w:rPr>
                <w:b/>
              </w:rPr>
            </w:pPr>
          </w:p>
        </w:tc>
        <w:tc>
          <w:tcPr>
            <w:tcW w:w="3510" w:type="dxa"/>
            <w:vMerge/>
          </w:tcPr>
          <w:p w:rsidR="00757B47" w:rsidRPr="005C7428" w:rsidRDefault="00757B47" w:rsidP="005C7428">
            <w:pPr>
              <w:spacing w:after="0" w:line="240" w:lineRule="auto"/>
            </w:pPr>
          </w:p>
        </w:tc>
        <w:tc>
          <w:tcPr>
            <w:tcW w:w="7020" w:type="dxa"/>
            <w:tcBorders>
              <w:top w:val="nil"/>
              <w:bottom w:val="single" w:sz="4" w:space="0" w:color="000000"/>
            </w:tcBorders>
          </w:tcPr>
          <w:p w:rsidR="00757B47" w:rsidRPr="005C7428" w:rsidRDefault="00757B47" w:rsidP="005C7428">
            <w:pPr>
              <w:spacing w:after="0" w:line="240" w:lineRule="auto"/>
            </w:pPr>
          </w:p>
          <w:p w:rsidR="00757B47" w:rsidRPr="005C7428" w:rsidRDefault="00757B47" w:rsidP="005C7428">
            <w:pPr>
              <w:spacing w:after="0" w:line="240" w:lineRule="auto"/>
            </w:pPr>
          </w:p>
          <w:p w:rsidR="00757B47" w:rsidRPr="005C7428" w:rsidRDefault="00757B47" w:rsidP="005C7428">
            <w:pPr>
              <w:spacing w:after="0" w:line="240" w:lineRule="auto"/>
            </w:pPr>
          </w:p>
          <w:p w:rsidR="00757B47" w:rsidRPr="005C7428" w:rsidRDefault="00757B47" w:rsidP="005C7428">
            <w:pPr>
              <w:spacing w:after="0" w:line="240" w:lineRule="auto"/>
            </w:pPr>
          </w:p>
          <w:p w:rsidR="00757B47" w:rsidRPr="005C7428" w:rsidRDefault="00757B47" w:rsidP="005C7428">
            <w:pPr>
              <w:spacing w:after="0" w:line="240" w:lineRule="auto"/>
            </w:pPr>
          </w:p>
          <w:p w:rsidR="00757B47" w:rsidRPr="005C7428" w:rsidRDefault="00757B47" w:rsidP="005C7428">
            <w:pPr>
              <w:spacing w:after="0" w:line="240" w:lineRule="auto"/>
            </w:pPr>
          </w:p>
        </w:tc>
      </w:tr>
      <w:tr w:rsidR="00757B47" w:rsidRPr="005C7428" w:rsidTr="005C7428">
        <w:trPr>
          <w:trHeight w:val="584"/>
        </w:trPr>
        <w:tc>
          <w:tcPr>
            <w:tcW w:w="3348" w:type="dxa"/>
            <w:vMerge/>
            <w:vAlign w:val="center"/>
          </w:tcPr>
          <w:p w:rsidR="00757B47" w:rsidRPr="005C7428" w:rsidRDefault="00757B47" w:rsidP="005C7428">
            <w:pPr>
              <w:spacing w:after="0" w:line="240" w:lineRule="auto"/>
              <w:rPr>
                <w:b/>
              </w:rPr>
            </w:pPr>
          </w:p>
        </w:tc>
        <w:tc>
          <w:tcPr>
            <w:tcW w:w="3510" w:type="dxa"/>
            <w:vMerge/>
          </w:tcPr>
          <w:p w:rsidR="00757B47" w:rsidRPr="005C7428" w:rsidRDefault="00757B47" w:rsidP="005C7428">
            <w:pPr>
              <w:spacing w:after="0" w:line="240" w:lineRule="auto"/>
            </w:pPr>
          </w:p>
        </w:tc>
        <w:tc>
          <w:tcPr>
            <w:tcW w:w="7020" w:type="dxa"/>
            <w:tcBorders>
              <w:top w:val="single" w:sz="4" w:space="0" w:color="000000"/>
              <w:bottom w:val="nil"/>
            </w:tcBorders>
          </w:tcPr>
          <w:p w:rsidR="00757B47" w:rsidRPr="005C7428" w:rsidRDefault="00757B47" w:rsidP="005C7428">
            <w:pPr>
              <w:spacing w:after="0" w:line="240" w:lineRule="auto"/>
            </w:pPr>
            <w:r w:rsidRPr="005C7428">
              <w:t>How are these rules/policies articulated to ensure they are understood and embedded in student social and behavioral repertoire?</w:t>
            </w:r>
          </w:p>
        </w:tc>
      </w:tr>
      <w:tr w:rsidR="00757B47" w:rsidRPr="005C7428" w:rsidTr="005C7428">
        <w:trPr>
          <w:trHeight w:val="1013"/>
        </w:trPr>
        <w:tc>
          <w:tcPr>
            <w:tcW w:w="3348" w:type="dxa"/>
            <w:vMerge/>
            <w:vAlign w:val="center"/>
          </w:tcPr>
          <w:p w:rsidR="00757B47" w:rsidRPr="005C7428" w:rsidRDefault="00757B47" w:rsidP="005C7428">
            <w:pPr>
              <w:spacing w:after="0" w:line="240" w:lineRule="auto"/>
              <w:rPr>
                <w:b/>
              </w:rPr>
            </w:pPr>
          </w:p>
        </w:tc>
        <w:tc>
          <w:tcPr>
            <w:tcW w:w="3510" w:type="dxa"/>
            <w:vMerge/>
          </w:tcPr>
          <w:p w:rsidR="00757B47" w:rsidRPr="005C7428" w:rsidRDefault="00757B47" w:rsidP="005C7428">
            <w:pPr>
              <w:spacing w:after="0" w:line="240" w:lineRule="auto"/>
            </w:pPr>
          </w:p>
        </w:tc>
        <w:tc>
          <w:tcPr>
            <w:tcW w:w="7020" w:type="dxa"/>
            <w:tcBorders>
              <w:top w:val="nil"/>
              <w:bottom w:val="single" w:sz="4" w:space="0" w:color="000000"/>
            </w:tcBorders>
          </w:tcPr>
          <w:p w:rsidR="00757B47" w:rsidRPr="005C7428" w:rsidRDefault="00757B47" w:rsidP="005C7428">
            <w:pPr>
              <w:spacing w:after="0" w:line="240" w:lineRule="auto"/>
            </w:pPr>
          </w:p>
        </w:tc>
      </w:tr>
      <w:tr w:rsidR="006865CF" w:rsidRPr="005C7428" w:rsidTr="005C7428">
        <w:trPr>
          <w:trHeight w:val="359"/>
        </w:trPr>
        <w:tc>
          <w:tcPr>
            <w:tcW w:w="3348" w:type="dxa"/>
            <w:vMerge w:val="restart"/>
            <w:vAlign w:val="center"/>
          </w:tcPr>
          <w:p w:rsidR="006865CF" w:rsidRPr="005C7428" w:rsidRDefault="006865CF" w:rsidP="005C7428">
            <w:pPr>
              <w:spacing w:after="0" w:line="240" w:lineRule="auto"/>
            </w:pPr>
            <w:r w:rsidRPr="005C7428">
              <w:rPr>
                <w:b/>
              </w:rPr>
              <w:t>ELEVEN</w:t>
            </w:r>
            <w:r w:rsidRPr="005C7428">
              <w:t xml:space="preserve">     The District identifies and accesses community resources to address the needs of culturally and linguistically diverse students.</w:t>
            </w:r>
          </w:p>
          <w:p w:rsidR="006865CF" w:rsidRPr="005C7428" w:rsidRDefault="006865CF" w:rsidP="005C7428">
            <w:pPr>
              <w:spacing w:after="0" w:line="240" w:lineRule="auto"/>
            </w:pPr>
          </w:p>
          <w:p w:rsidR="006865CF" w:rsidRPr="005C7428" w:rsidRDefault="006865CF" w:rsidP="005C7428">
            <w:pPr>
              <w:spacing w:after="0" w:line="240" w:lineRule="auto"/>
            </w:pPr>
            <w:r w:rsidRPr="005C7428">
              <w:t xml:space="preserve">Assessed Level </w:t>
            </w:r>
            <w:r w:rsidRPr="005C7428">
              <w:rPr>
                <w:i/>
              </w:rPr>
              <w:t>(check the appropriate box):</w:t>
            </w:r>
          </w:p>
          <w:p w:rsidR="006865CF" w:rsidRPr="005C7428" w:rsidRDefault="006865CF"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Beginning         </w:t>
            </w:r>
          </w:p>
          <w:p w:rsidR="006865CF" w:rsidRPr="005C7428" w:rsidRDefault="006865CF"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Developing        </w:t>
            </w:r>
          </w:p>
          <w:p w:rsidR="006865CF" w:rsidRPr="005C7428" w:rsidRDefault="006865CF"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At Standard</w:t>
            </w:r>
          </w:p>
        </w:tc>
        <w:tc>
          <w:tcPr>
            <w:tcW w:w="3510" w:type="dxa"/>
            <w:vMerge w:val="restart"/>
          </w:tcPr>
          <w:p w:rsidR="006865CF" w:rsidRPr="005C7428" w:rsidRDefault="006865CF" w:rsidP="005C7428">
            <w:pPr>
              <w:spacing w:after="0" w:line="240" w:lineRule="auto"/>
            </w:pPr>
          </w:p>
          <w:p w:rsidR="006865CF"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6865CF" w:rsidRPr="005C7428">
              <w:instrText xml:space="preserve"> FORMCHECKBOX </w:instrText>
            </w:r>
            <w:r w:rsidRPr="005C7428">
              <w:fldChar w:fldCharType="end"/>
            </w:r>
            <w:r w:rsidR="006865CF" w:rsidRPr="005C7428">
              <w:t xml:space="preserve">  List of community resources with frequency of contact during the past year</w:t>
            </w:r>
          </w:p>
          <w:p w:rsidR="006865CF"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6865CF" w:rsidRPr="005C7428">
              <w:instrText xml:space="preserve"> FORMCHECKBOX </w:instrText>
            </w:r>
            <w:r w:rsidRPr="005C7428">
              <w:fldChar w:fldCharType="end"/>
            </w:r>
            <w:r w:rsidR="006865CF" w:rsidRPr="005C7428">
              <w:t xml:space="preserve">  Process for generating the list of community resources, revising the list, and disseminating the list to district staff.</w:t>
            </w:r>
          </w:p>
          <w:p w:rsidR="006865CF" w:rsidRPr="005C7428" w:rsidRDefault="004A113F" w:rsidP="005C7428">
            <w:pPr>
              <w:spacing w:after="0" w:line="240" w:lineRule="auto"/>
              <w:ind w:left="342" w:hanging="342"/>
              <w:rPr>
                <w:i/>
              </w:rPr>
            </w:pPr>
            <w:r w:rsidRPr="005C7428">
              <w:fldChar w:fldCharType="begin">
                <w:ffData>
                  <w:name w:val="Check9"/>
                  <w:enabled/>
                  <w:calcOnExit w:val="0"/>
                  <w:checkBox>
                    <w:sizeAuto/>
                    <w:default w:val="0"/>
                  </w:checkBox>
                </w:ffData>
              </w:fldChar>
            </w:r>
            <w:r w:rsidR="006865CF" w:rsidRPr="005C7428">
              <w:instrText xml:space="preserve"> FORMCHECKBOX </w:instrText>
            </w:r>
            <w:r w:rsidRPr="005C7428">
              <w:fldChar w:fldCharType="end"/>
            </w:r>
            <w:r w:rsidR="006865CF" w:rsidRPr="005C7428">
              <w:t xml:space="preserve">  Other </w:t>
            </w:r>
            <w:r w:rsidR="006865CF" w:rsidRPr="005C7428">
              <w:rPr>
                <w:i/>
              </w:rPr>
              <w:t>(specify):</w:t>
            </w:r>
          </w:p>
          <w:p w:rsidR="006865CF" w:rsidRPr="005C7428" w:rsidRDefault="006865CF" w:rsidP="005C7428">
            <w:pPr>
              <w:spacing w:after="0" w:line="240" w:lineRule="auto"/>
              <w:ind w:left="342" w:hanging="342"/>
            </w:pPr>
          </w:p>
        </w:tc>
        <w:tc>
          <w:tcPr>
            <w:tcW w:w="7020" w:type="dxa"/>
            <w:tcBorders>
              <w:top w:val="single" w:sz="4" w:space="0" w:color="000000"/>
              <w:bottom w:val="nil"/>
            </w:tcBorders>
          </w:tcPr>
          <w:p w:rsidR="006865CF" w:rsidRPr="005C7428" w:rsidRDefault="006865CF" w:rsidP="005C7428">
            <w:pPr>
              <w:spacing w:after="0" w:line="240" w:lineRule="auto"/>
            </w:pPr>
            <w:r w:rsidRPr="005C7428">
              <w:t>Describe how the district identifies and accesses community resources:</w:t>
            </w:r>
          </w:p>
        </w:tc>
      </w:tr>
      <w:tr w:rsidR="006865CF" w:rsidRPr="005C7428" w:rsidTr="005C7428">
        <w:trPr>
          <w:trHeight w:val="437"/>
        </w:trPr>
        <w:tc>
          <w:tcPr>
            <w:tcW w:w="3348" w:type="dxa"/>
            <w:vMerge/>
            <w:vAlign w:val="center"/>
          </w:tcPr>
          <w:p w:rsidR="006865CF" w:rsidRPr="005C7428" w:rsidRDefault="006865CF" w:rsidP="005C7428">
            <w:pPr>
              <w:spacing w:after="0" w:line="240" w:lineRule="auto"/>
              <w:rPr>
                <w:b/>
              </w:rPr>
            </w:pPr>
          </w:p>
        </w:tc>
        <w:tc>
          <w:tcPr>
            <w:tcW w:w="3510" w:type="dxa"/>
            <w:vMerge/>
          </w:tcPr>
          <w:p w:rsidR="006865CF" w:rsidRPr="005C7428" w:rsidRDefault="006865CF" w:rsidP="005C7428">
            <w:pPr>
              <w:spacing w:after="0" w:line="240" w:lineRule="auto"/>
            </w:pPr>
          </w:p>
        </w:tc>
        <w:tc>
          <w:tcPr>
            <w:tcW w:w="7020" w:type="dxa"/>
            <w:tcBorders>
              <w:top w:val="nil"/>
              <w:bottom w:val="single" w:sz="4" w:space="0" w:color="000000"/>
            </w:tcBorders>
          </w:tcPr>
          <w:p w:rsidR="006865CF" w:rsidRPr="005C7428" w:rsidRDefault="006865CF" w:rsidP="005C7428">
            <w:pPr>
              <w:spacing w:after="0" w:line="240" w:lineRule="auto"/>
            </w:pPr>
          </w:p>
          <w:p w:rsidR="006865CF" w:rsidRPr="005C7428" w:rsidRDefault="006865CF" w:rsidP="005C7428">
            <w:pPr>
              <w:spacing w:after="0" w:line="240" w:lineRule="auto"/>
            </w:pPr>
          </w:p>
        </w:tc>
      </w:tr>
      <w:tr w:rsidR="006865CF" w:rsidRPr="005C7428" w:rsidTr="005C7428">
        <w:trPr>
          <w:trHeight w:val="350"/>
        </w:trPr>
        <w:tc>
          <w:tcPr>
            <w:tcW w:w="3348" w:type="dxa"/>
            <w:vMerge/>
            <w:vAlign w:val="center"/>
          </w:tcPr>
          <w:p w:rsidR="006865CF" w:rsidRPr="005C7428" w:rsidRDefault="006865CF" w:rsidP="005C7428">
            <w:pPr>
              <w:spacing w:after="0" w:line="240" w:lineRule="auto"/>
              <w:rPr>
                <w:b/>
              </w:rPr>
            </w:pPr>
          </w:p>
        </w:tc>
        <w:tc>
          <w:tcPr>
            <w:tcW w:w="3510" w:type="dxa"/>
            <w:vMerge/>
          </w:tcPr>
          <w:p w:rsidR="006865CF" w:rsidRPr="005C7428" w:rsidRDefault="006865CF" w:rsidP="005C7428">
            <w:pPr>
              <w:spacing w:after="0" w:line="240" w:lineRule="auto"/>
            </w:pPr>
          </w:p>
        </w:tc>
        <w:tc>
          <w:tcPr>
            <w:tcW w:w="7020" w:type="dxa"/>
            <w:tcBorders>
              <w:top w:val="single" w:sz="4" w:space="0" w:color="000000"/>
              <w:bottom w:val="nil"/>
            </w:tcBorders>
          </w:tcPr>
          <w:p w:rsidR="006865CF" w:rsidRPr="005C7428" w:rsidRDefault="006865CF" w:rsidP="005C7428">
            <w:pPr>
              <w:spacing w:after="0" w:line="240" w:lineRule="auto"/>
            </w:pPr>
            <w:r w:rsidRPr="005C7428">
              <w:t>How does the district identify and rectify gaps in available resources?</w:t>
            </w:r>
          </w:p>
        </w:tc>
      </w:tr>
      <w:tr w:rsidR="006865CF" w:rsidRPr="005C7428" w:rsidTr="005C7428">
        <w:trPr>
          <w:trHeight w:val="437"/>
        </w:trPr>
        <w:tc>
          <w:tcPr>
            <w:tcW w:w="3348" w:type="dxa"/>
            <w:vMerge/>
            <w:vAlign w:val="center"/>
          </w:tcPr>
          <w:p w:rsidR="006865CF" w:rsidRPr="005C7428" w:rsidRDefault="006865CF" w:rsidP="005C7428">
            <w:pPr>
              <w:spacing w:after="0" w:line="240" w:lineRule="auto"/>
              <w:rPr>
                <w:b/>
              </w:rPr>
            </w:pPr>
          </w:p>
        </w:tc>
        <w:tc>
          <w:tcPr>
            <w:tcW w:w="3510" w:type="dxa"/>
            <w:vMerge/>
          </w:tcPr>
          <w:p w:rsidR="006865CF" w:rsidRPr="005C7428" w:rsidRDefault="006865CF" w:rsidP="005C7428">
            <w:pPr>
              <w:spacing w:after="0" w:line="240" w:lineRule="auto"/>
            </w:pPr>
          </w:p>
        </w:tc>
        <w:tc>
          <w:tcPr>
            <w:tcW w:w="7020" w:type="dxa"/>
            <w:tcBorders>
              <w:top w:val="nil"/>
              <w:bottom w:val="single" w:sz="4" w:space="0" w:color="000000"/>
            </w:tcBorders>
          </w:tcPr>
          <w:p w:rsidR="006865CF" w:rsidRPr="005C7428" w:rsidRDefault="006865CF" w:rsidP="005C7428">
            <w:pPr>
              <w:spacing w:after="0" w:line="240" w:lineRule="auto"/>
            </w:pPr>
          </w:p>
          <w:p w:rsidR="006865CF" w:rsidRPr="005C7428" w:rsidRDefault="006865CF" w:rsidP="005C7428">
            <w:pPr>
              <w:spacing w:after="0" w:line="240" w:lineRule="auto"/>
            </w:pPr>
          </w:p>
        </w:tc>
      </w:tr>
      <w:tr w:rsidR="006865CF" w:rsidRPr="005C7428" w:rsidTr="005C7428">
        <w:trPr>
          <w:trHeight w:val="437"/>
        </w:trPr>
        <w:tc>
          <w:tcPr>
            <w:tcW w:w="3348" w:type="dxa"/>
            <w:vMerge/>
            <w:vAlign w:val="center"/>
          </w:tcPr>
          <w:p w:rsidR="006865CF" w:rsidRPr="005C7428" w:rsidRDefault="006865CF" w:rsidP="005C7428">
            <w:pPr>
              <w:spacing w:after="0" w:line="240" w:lineRule="auto"/>
              <w:rPr>
                <w:b/>
              </w:rPr>
            </w:pPr>
          </w:p>
        </w:tc>
        <w:tc>
          <w:tcPr>
            <w:tcW w:w="3510" w:type="dxa"/>
            <w:vMerge/>
          </w:tcPr>
          <w:p w:rsidR="006865CF" w:rsidRPr="005C7428" w:rsidRDefault="006865CF" w:rsidP="005C7428">
            <w:pPr>
              <w:spacing w:after="0" w:line="240" w:lineRule="auto"/>
            </w:pPr>
          </w:p>
        </w:tc>
        <w:tc>
          <w:tcPr>
            <w:tcW w:w="7020" w:type="dxa"/>
            <w:tcBorders>
              <w:top w:val="single" w:sz="4" w:space="0" w:color="000000"/>
              <w:bottom w:val="nil"/>
            </w:tcBorders>
          </w:tcPr>
          <w:p w:rsidR="006865CF" w:rsidRPr="005C7428" w:rsidRDefault="006865CF" w:rsidP="005C7428">
            <w:pPr>
              <w:spacing w:after="0" w:line="240" w:lineRule="auto"/>
            </w:pPr>
            <w:r w:rsidRPr="005C7428">
              <w:t>What resources are available, which resources have been utilized by the team, and how have they been utilized?</w:t>
            </w:r>
          </w:p>
        </w:tc>
      </w:tr>
      <w:tr w:rsidR="006865CF" w:rsidRPr="005C7428" w:rsidTr="005C7428">
        <w:trPr>
          <w:trHeight w:val="437"/>
        </w:trPr>
        <w:tc>
          <w:tcPr>
            <w:tcW w:w="3348" w:type="dxa"/>
            <w:vMerge/>
            <w:vAlign w:val="center"/>
          </w:tcPr>
          <w:p w:rsidR="006865CF" w:rsidRPr="005C7428" w:rsidRDefault="006865CF" w:rsidP="005C7428">
            <w:pPr>
              <w:spacing w:after="0" w:line="240" w:lineRule="auto"/>
              <w:rPr>
                <w:b/>
              </w:rPr>
            </w:pPr>
          </w:p>
        </w:tc>
        <w:tc>
          <w:tcPr>
            <w:tcW w:w="3510" w:type="dxa"/>
            <w:vMerge/>
          </w:tcPr>
          <w:p w:rsidR="006865CF" w:rsidRPr="005C7428" w:rsidRDefault="006865CF" w:rsidP="005C7428">
            <w:pPr>
              <w:spacing w:after="0" w:line="240" w:lineRule="auto"/>
            </w:pPr>
          </w:p>
        </w:tc>
        <w:tc>
          <w:tcPr>
            <w:tcW w:w="7020" w:type="dxa"/>
            <w:tcBorders>
              <w:top w:val="nil"/>
              <w:bottom w:val="single" w:sz="4" w:space="0" w:color="000000"/>
            </w:tcBorders>
          </w:tcPr>
          <w:p w:rsidR="006865CF" w:rsidRPr="005C7428" w:rsidRDefault="006865CF" w:rsidP="005C7428">
            <w:pPr>
              <w:spacing w:after="0" w:line="240" w:lineRule="auto"/>
            </w:pPr>
          </w:p>
        </w:tc>
      </w:tr>
      <w:tr w:rsidR="006865CF" w:rsidRPr="005C7428" w:rsidTr="005C7428">
        <w:trPr>
          <w:trHeight w:val="611"/>
        </w:trPr>
        <w:tc>
          <w:tcPr>
            <w:tcW w:w="3348" w:type="dxa"/>
            <w:vMerge w:val="restart"/>
            <w:vAlign w:val="center"/>
          </w:tcPr>
          <w:p w:rsidR="006865CF" w:rsidRPr="005C7428" w:rsidRDefault="006865CF" w:rsidP="005C7428">
            <w:pPr>
              <w:spacing w:after="0" w:line="240" w:lineRule="auto"/>
            </w:pPr>
            <w:r w:rsidRPr="005C7428">
              <w:rPr>
                <w:b/>
              </w:rPr>
              <w:t>TWELVE</w:t>
            </w:r>
            <w:r w:rsidRPr="005C7428">
              <w:t xml:space="preserve">     The District ensures that students who are culturally and linguistically diverse are represented equitably in all programs, including those for </w:t>
            </w:r>
            <w:r w:rsidRPr="005C7428">
              <w:lastRenderedPageBreak/>
              <w:t>gifted and rapidly progressing students.</w:t>
            </w:r>
          </w:p>
          <w:p w:rsidR="006865CF" w:rsidRPr="005C7428" w:rsidRDefault="006865CF" w:rsidP="005C7428">
            <w:pPr>
              <w:spacing w:after="0" w:line="240" w:lineRule="auto"/>
            </w:pPr>
          </w:p>
          <w:p w:rsidR="006865CF" w:rsidRPr="005C7428" w:rsidRDefault="006865CF" w:rsidP="005C7428">
            <w:pPr>
              <w:spacing w:after="0" w:line="240" w:lineRule="auto"/>
            </w:pPr>
            <w:r w:rsidRPr="005C7428">
              <w:t xml:space="preserve">Assessed Level </w:t>
            </w:r>
            <w:r w:rsidRPr="005C7428">
              <w:rPr>
                <w:i/>
              </w:rPr>
              <w:t>(check the appropriate box):</w:t>
            </w:r>
          </w:p>
          <w:p w:rsidR="006865CF" w:rsidRPr="005C7428" w:rsidRDefault="006865CF"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Beginning         </w:t>
            </w:r>
          </w:p>
          <w:p w:rsidR="006865CF" w:rsidRPr="005C7428" w:rsidRDefault="006865CF"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Developing        </w:t>
            </w:r>
          </w:p>
          <w:p w:rsidR="006865CF" w:rsidRPr="005C7428" w:rsidRDefault="006865CF"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At Standard</w:t>
            </w:r>
          </w:p>
        </w:tc>
        <w:tc>
          <w:tcPr>
            <w:tcW w:w="3510" w:type="dxa"/>
            <w:vMerge w:val="restart"/>
          </w:tcPr>
          <w:p w:rsidR="006865CF" w:rsidRPr="005C7428" w:rsidRDefault="006865CF" w:rsidP="005C7428">
            <w:pPr>
              <w:spacing w:after="0" w:line="240" w:lineRule="auto"/>
            </w:pPr>
          </w:p>
          <w:p w:rsidR="006865CF"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6865CF" w:rsidRPr="005C7428">
              <w:instrText xml:space="preserve"> FORMCHECKBOX </w:instrText>
            </w:r>
            <w:r w:rsidRPr="005C7428">
              <w:fldChar w:fldCharType="end"/>
            </w:r>
            <w:r w:rsidR="006865CF" w:rsidRPr="005C7428">
              <w:t xml:space="preserve">  Program options and participation/enrollment rates within the district (including co-curricular and extra-curricular)</w:t>
            </w:r>
          </w:p>
          <w:p w:rsidR="006865CF" w:rsidRPr="005C7428" w:rsidRDefault="004A113F" w:rsidP="005C7428">
            <w:pPr>
              <w:spacing w:after="0" w:line="240" w:lineRule="auto"/>
              <w:ind w:left="342" w:hanging="342"/>
            </w:pPr>
            <w:r w:rsidRPr="005C7428">
              <w:lastRenderedPageBreak/>
              <w:fldChar w:fldCharType="begin">
                <w:ffData>
                  <w:name w:val="Check9"/>
                  <w:enabled/>
                  <w:calcOnExit w:val="0"/>
                  <w:checkBox>
                    <w:sizeAuto/>
                    <w:default w:val="0"/>
                  </w:checkBox>
                </w:ffData>
              </w:fldChar>
            </w:r>
            <w:r w:rsidR="006865CF" w:rsidRPr="005C7428">
              <w:instrText xml:space="preserve"> FORMCHECKBOX </w:instrText>
            </w:r>
            <w:r w:rsidRPr="005C7428">
              <w:fldChar w:fldCharType="end"/>
            </w:r>
            <w:r w:rsidR="006865CF" w:rsidRPr="005C7428">
              <w:t xml:space="preserve">  Disaggregated participation rates by race, gender, and disability category</w:t>
            </w:r>
          </w:p>
          <w:p w:rsidR="006865CF"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6865CF" w:rsidRPr="005C7428">
              <w:instrText xml:space="preserve"> FORMCHECKBOX </w:instrText>
            </w:r>
            <w:r w:rsidRPr="005C7428">
              <w:fldChar w:fldCharType="end"/>
            </w:r>
            <w:r w:rsidR="006865CF" w:rsidRPr="005C7428">
              <w:t xml:space="preserve">  Level of staffing and the qualifications of the staff</w:t>
            </w:r>
          </w:p>
          <w:p w:rsidR="006865CF" w:rsidRPr="005C7428" w:rsidRDefault="004A113F" w:rsidP="005C7428">
            <w:pPr>
              <w:spacing w:after="0" w:line="240" w:lineRule="auto"/>
              <w:ind w:left="342" w:hanging="342"/>
              <w:rPr>
                <w:i/>
              </w:rPr>
            </w:pPr>
            <w:r w:rsidRPr="005C7428">
              <w:fldChar w:fldCharType="begin">
                <w:ffData>
                  <w:name w:val="Check9"/>
                  <w:enabled/>
                  <w:calcOnExit w:val="0"/>
                  <w:checkBox>
                    <w:sizeAuto/>
                    <w:default w:val="0"/>
                  </w:checkBox>
                </w:ffData>
              </w:fldChar>
            </w:r>
            <w:r w:rsidR="006865CF" w:rsidRPr="005C7428">
              <w:instrText xml:space="preserve"> FORMCHECKBOX </w:instrText>
            </w:r>
            <w:r w:rsidRPr="005C7428">
              <w:fldChar w:fldCharType="end"/>
            </w:r>
            <w:r w:rsidR="006865CF" w:rsidRPr="005C7428">
              <w:t xml:space="preserve">  Other </w:t>
            </w:r>
            <w:r w:rsidR="006865CF" w:rsidRPr="005C7428">
              <w:rPr>
                <w:i/>
              </w:rPr>
              <w:t>(specify):</w:t>
            </w:r>
          </w:p>
          <w:p w:rsidR="006865CF" w:rsidRPr="005C7428" w:rsidRDefault="006865CF" w:rsidP="005C7428">
            <w:pPr>
              <w:spacing w:after="0" w:line="240" w:lineRule="auto"/>
              <w:ind w:left="342" w:hanging="342"/>
            </w:pPr>
          </w:p>
        </w:tc>
        <w:tc>
          <w:tcPr>
            <w:tcW w:w="7020" w:type="dxa"/>
            <w:tcBorders>
              <w:top w:val="single" w:sz="4" w:space="0" w:color="000000"/>
              <w:bottom w:val="nil"/>
            </w:tcBorders>
          </w:tcPr>
          <w:p w:rsidR="006865CF" w:rsidRPr="005C7428" w:rsidRDefault="006865CF" w:rsidP="005C7428">
            <w:pPr>
              <w:spacing w:after="0" w:line="240" w:lineRule="auto"/>
            </w:pPr>
            <w:r w:rsidRPr="005C7428">
              <w:lastRenderedPageBreak/>
              <w:t>Describe the range of programs available in the district:</w:t>
            </w:r>
          </w:p>
        </w:tc>
      </w:tr>
      <w:tr w:rsidR="006865CF" w:rsidRPr="005C7428" w:rsidTr="005C7428">
        <w:trPr>
          <w:trHeight w:val="776"/>
        </w:trPr>
        <w:tc>
          <w:tcPr>
            <w:tcW w:w="3348" w:type="dxa"/>
            <w:vMerge/>
            <w:vAlign w:val="center"/>
          </w:tcPr>
          <w:p w:rsidR="006865CF" w:rsidRPr="005C7428" w:rsidRDefault="006865CF" w:rsidP="005C7428">
            <w:pPr>
              <w:spacing w:after="0" w:line="240" w:lineRule="auto"/>
              <w:rPr>
                <w:b/>
              </w:rPr>
            </w:pPr>
          </w:p>
        </w:tc>
        <w:tc>
          <w:tcPr>
            <w:tcW w:w="3510" w:type="dxa"/>
            <w:vMerge/>
          </w:tcPr>
          <w:p w:rsidR="006865CF" w:rsidRPr="005C7428" w:rsidRDefault="006865CF" w:rsidP="005C7428">
            <w:pPr>
              <w:spacing w:after="0" w:line="240" w:lineRule="auto"/>
            </w:pPr>
          </w:p>
        </w:tc>
        <w:tc>
          <w:tcPr>
            <w:tcW w:w="7020" w:type="dxa"/>
            <w:tcBorders>
              <w:top w:val="nil"/>
              <w:bottom w:val="single" w:sz="4" w:space="0" w:color="000000"/>
            </w:tcBorders>
          </w:tcPr>
          <w:p w:rsidR="006865CF" w:rsidRPr="005C7428" w:rsidRDefault="006865CF" w:rsidP="005C7428">
            <w:pPr>
              <w:spacing w:after="0" w:line="240" w:lineRule="auto"/>
            </w:pPr>
          </w:p>
        </w:tc>
      </w:tr>
      <w:tr w:rsidR="006865CF" w:rsidRPr="005C7428" w:rsidTr="005C7428">
        <w:trPr>
          <w:trHeight w:val="776"/>
        </w:trPr>
        <w:tc>
          <w:tcPr>
            <w:tcW w:w="3348" w:type="dxa"/>
            <w:vMerge/>
            <w:vAlign w:val="center"/>
          </w:tcPr>
          <w:p w:rsidR="006865CF" w:rsidRPr="005C7428" w:rsidRDefault="006865CF" w:rsidP="005C7428">
            <w:pPr>
              <w:spacing w:after="0" w:line="240" w:lineRule="auto"/>
              <w:rPr>
                <w:b/>
              </w:rPr>
            </w:pPr>
          </w:p>
        </w:tc>
        <w:tc>
          <w:tcPr>
            <w:tcW w:w="3510" w:type="dxa"/>
            <w:vMerge/>
          </w:tcPr>
          <w:p w:rsidR="006865CF" w:rsidRPr="005C7428" w:rsidRDefault="006865CF" w:rsidP="005C7428">
            <w:pPr>
              <w:spacing w:after="0" w:line="240" w:lineRule="auto"/>
            </w:pPr>
          </w:p>
        </w:tc>
        <w:tc>
          <w:tcPr>
            <w:tcW w:w="7020" w:type="dxa"/>
            <w:tcBorders>
              <w:top w:val="single" w:sz="4" w:space="0" w:color="000000"/>
              <w:bottom w:val="nil"/>
            </w:tcBorders>
          </w:tcPr>
          <w:p w:rsidR="006865CF" w:rsidRPr="005C7428" w:rsidRDefault="006865CF" w:rsidP="005C7428">
            <w:pPr>
              <w:spacing w:after="0" w:line="240" w:lineRule="auto"/>
            </w:pPr>
            <w:r w:rsidRPr="005C7428">
              <w:t>Are there programs in which culturally and linguistically diverse students are over- or under-represented?</w:t>
            </w:r>
          </w:p>
        </w:tc>
      </w:tr>
      <w:tr w:rsidR="006865CF" w:rsidRPr="005C7428" w:rsidTr="005C7428">
        <w:trPr>
          <w:trHeight w:val="485"/>
        </w:trPr>
        <w:tc>
          <w:tcPr>
            <w:tcW w:w="3348" w:type="dxa"/>
            <w:vMerge/>
            <w:vAlign w:val="center"/>
          </w:tcPr>
          <w:p w:rsidR="006865CF" w:rsidRPr="005C7428" w:rsidRDefault="006865CF" w:rsidP="005C7428">
            <w:pPr>
              <w:spacing w:after="0" w:line="240" w:lineRule="auto"/>
              <w:rPr>
                <w:b/>
              </w:rPr>
            </w:pPr>
          </w:p>
        </w:tc>
        <w:tc>
          <w:tcPr>
            <w:tcW w:w="3510" w:type="dxa"/>
            <w:vMerge/>
          </w:tcPr>
          <w:p w:rsidR="006865CF" w:rsidRPr="005C7428" w:rsidRDefault="006865CF" w:rsidP="005C7428">
            <w:pPr>
              <w:spacing w:after="0" w:line="240" w:lineRule="auto"/>
            </w:pPr>
          </w:p>
        </w:tc>
        <w:tc>
          <w:tcPr>
            <w:tcW w:w="7020" w:type="dxa"/>
            <w:tcBorders>
              <w:top w:val="nil"/>
              <w:bottom w:val="single" w:sz="4" w:space="0" w:color="000000"/>
            </w:tcBorders>
          </w:tcPr>
          <w:p w:rsidR="006865CF" w:rsidRPr="005C7428" w:rsidRDefault="006865CF" w:rsidP="005C7428">
            <w:pPr>
              <w:spacing w:after="0" w:line="240" w:lineRule="auto"/>
            </w:pPr>
          </w:p>
        </w:tc>
      </w:tr>
      <w:tr w:rsidR="006865CF" w:rsidRPr="005C7428" w:rsidTr="005C7428">
        <w:trPr>
          <w:trHeight w:val="484"/>
        </w:trPr>
        <w:tc>
          <w:tcPr>
            <w:tcW w:w="3348" w:type="dxa"/>
            <w:vMerge/>
            <w:vAlign w:val="center"/>
          </w:tcPr>
          <w:p w:rsidR="006865CF" w:rsidRPr="005C7428" w:rsidRDefault="006865CF" w:rsidP="005C7428">
            <w:pPr>
              <w:spacing w:after="0" w:line="240" w:lineRule="auto"/>
              <w:rPr>
                <w:b/>
              </w:rPr>
            </w:pPr>
          </w:p>
        </w:tc>
        <w:tc>
          <w:tcPr>
            <w:tcW w:w="3510" w:type="dxa"/>
            <w:vMerge/>
          </w:tcPr>
          <w:p w:rsidR="006865CF" w:rsidRPr="005C7428" w:rsidRDefault="006865CF" w:rsidP="005C7428">
            <w:pPr>
              <w:spacing w:after="0" w:line="240" w:lineRule="auto"/>
            </w:pPr>
          </w:p>
        </w:tc>
        <w:tc>
          <w:tcPr>
            <w:tcW w:w="7020" w:type="dxa"/>
            <w:tcBorders>
              <w:top w:val="single" w:sz="4" w:space="0" w:color="000000"/>
              <w:bottom w:val="nil"/>
            </w:tcBorders>
          </w:tcPr>
          <w:p w:rsidR="006865CF" w:rsidRPr="005C7428" w:rsidRDefault="006865CF" w:rsidP="005C7428">
            <w:pPr>
              <w:spacing w:after="0" w:line="240" w:lineRule="auto"/>
            </w:pPr>
            <w:r w:rsidRPr="005C7428">
              <w:t>If so, what steps are taken to reduce/eliminate obstacles to ensure balanced representations in programs?</w:t>
            </w:r>
          </w:p>
        </w:tc>
      </w:tr>
      <w:tr w:rsidR="006865CF" w:rsidRPr="005C7428" w:rsidTr="005C7428">
        <w:trPr>
          <w:trHeight w:val="484"/>
        </w:trPr>
        <w:tc>
          <w:tcPr>
            <w:tcW w:w="3348" w:type="dxa"/>
            <w:vMerge/>
            <w:vAlign w:val="center"/>
          </w:tcPr>
          <w:p w:rsidR="006865CF" w:rsidRPr="005C7428" w:rsidRDefault="006865CF" w:rsidP="005C7428">
            <w:pPr>
              <w:spacing w:after="0" w:line="240" w:lineRule="auto"/>
              <w:rPr>
                <w:b/>
              </w:rPr>
            </w:pPr>
          </w:p>
        </w:tc>
        <w:tc>
          <w:tcPr>
            <w:tcW w:w="3510" w:type="dxa"/>
            <w:vMerge/>
          </w:tcPr>
          <w:p w:rsidR="006865CF" w:rsidRPr="005C7428" w:rsidRDefault="006865CF" w:rsidP="005C7428">
            <w:pPr>
              <w:spacing w:after="0" w:line="240" w:lineRule="auto"/>
            </w:pPr>
          </w:p>
        </w:tc>
        <w:tc>
          <w:tcPr>
            <w:tcW w:w="7020" w:type="dxa"/>
            <w:tcBorders>
              <w:top w:val="nil"/>
              <w:bottom w:val="single" w:sz="4" w:space="0" w:color="000000"/>
            </w:tcBorders>
          </w:tcPr>
          <w:p w:rsidR="006865CF" w:rsidRPr="005C7428" w:rsidRDefault="006865CF" w:rsidP="005C7428">
            <w:pPr>
              <w:spacing w:after="0" w:line="240" w:lineRule="auto"/>
            </w:pPr>
          </w:p>
        </w:tc>
      </w:tr>
      <w:tr w:rsidR="00E35707" w:rsidRPr="005C7428" w:rsidTr="005C7428">
        <w:trPr>
          <w:trHeight w:val="391"/>
        </w:trPr>
        <w:tc>
          <w:tcPr>
            <w:tcW w:w="3348" w:type="dxa"/>
            <w:vMerge w:val="restart"/>
            <w:vAlign w:val="center"/>
          </w:tcPr>
          <w:p w:rsidR="00E35707" w:rsidRPr="005C7428" w:rsidRDefault="00E35707" w:rsidP="005C7428">
            <w:pPr>
              <w:spacing w:after="0" w:line="240" w:lineRule="auto"/>
            </w:pPr>
            <w:r w:rsidRPr="005C7428">
              <w:rPr>
                <w:b/>
              </w:rPr>
              <w:t>THIRTEEN</w:t>
            </w:r>
            <w:r w:rsidRPr="005C7428">
              <w:t xml:space="preserve">     The District provides and requires that effective intervention options be used to respond to student learning difficulties before (or in lieu of) referral for special education services. </w:t>
            </w:r>
          </w:p>
          <w:p w:rsidR="00E35707" w:rsidRPr="005C7428" w:rsidRDefault="00E35707" w:rsidP="005C7428">
            <w:pPr>
              <w:spacing w:after="0" w:line="240" w:lineRule="auto"/>
            </w:pPr>
          </w:p>
          <w:p w:rsidR="00E35707" w:rsidRPr="005C7428" w:rsidRDefault="00E35707" w:rsidP="005C7428">
            <w:pPr>
              <w:spacing w:after="0" w:line="240" w:lineRule="auto"/>
            </w:pPr>
            <w:r w:rsidRPr="005C7428">
              <w:t xml:space="preserve">Assessed Level </w:t>
            </w:r>
            <w:r w:rsidRPr="005C7428">
              <w:rPr>
                <w:i/>
              </w:rPr>
              <w:t>(check the appropriate box):</w:t>
            </w:r>
          </w:p>
          <w:p w:rsidR="00E35707" w:rsidRPr="005C7428" w:rsidRDefault="00E35707"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Beginning         </w:t>
            </w:r>
          </w:p>
          <w:p w:rsidR="00E35707" w:rsidRPr="005C7428" w:rsidRDefault="00E35707"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Developing        </w:t>
            </w:r>
          </w:p>
          <w:p w:rsidR="00E35707" w:rsidRPr="005C7428" w:rsidRDefault="00E35707"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At Standard</w:t>
            </w:r>
          </w:p>
        </w:tc>
        <w:tc>
          <w:tcPr>
            <w:tcW w:w="3510" w:type="dxa"/>
            <w:vMerge w:val="restart"/>
          </w:tcPr>
          <w:p w:rsidR="00E35707" w:rsidRPr="005C7428" w:rsidRDefault="00E35707" w:rsidP="005C7428">
            <w:pPr>
              <w:spacing w:after="0" w:line="240" w:lineRule="auto"/>
            </w:pPr>
          </w:p>
          <w:p w:rsidR="00E35707"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E35707" w:rsidRPr="005C7428">
              <w:instrText xml:space="preserve"> FORMCHECKBOX </w:instrText>
            </w:r>
            <w:r w:rsidRPr="005C7428">
              <w:fldChar w:fldCharType="end"/>
            </w:r>
            <w:r w:rsidR="00E35707" w:rsidRPr="005C7428">
              <w:t xml:space="preserve">  Lists of intervention options utilized at each level, including:</w:t>
            </w:r>
          </w:p>
          <w:p w:rsidR="00E35707" w:rsidRPr="005C7428" w:rsidRDefault="00E35707" w:rsidP="005C7428">
            <w:pPr>
              <w:spacing w:after="0" w:line="240" w:lineRule="auto"/>
              <w:ind w:left="342" w:hanging="342"/>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School wide (primary)</w:t>
            </w:r>
          </w:p>
          <w:p w:rsidR="00E35707" w:rsidRPr="005C7428" w:rsidRDefault="00E35707" w:rsidP="005C7428">
            <w:pPr>
              <w:spacing w:after="0" w:line="240" w:lineRule="auto"/>
              <w:ind w:left="342" w:hanging="342"/>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Targeted (secondary)</w:t>
            </w:r>
          </w:p>
          <w:p w:rsidR="00E35707" w:rsidRPr="005C7428" w:rsidRDefault="00E35707" w:rsidP="005C7428">
            <w:pPr>
              <w:spacing w:after="0" w:line="240" w:lineRule="auto"/>
              <w:ind w:left="342" w:hanging="342"/>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Intensive (tertiary)</w:t>
            </w:r>
          </w:p>
          <w:p w:rsidR="00E35707"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E35707" w:rsidRPr="005C7428">
              <w:instrText xml:space="preserve"> FORMCHECKBOX </w:instrText>
            </w:r>
            <w:r w:rsidRPr="005C7428">
              <w:fldChar w:fldCharType="end"/>
            </w:r>
            <w:r w:rsidR="00E35707" w:rsidRPr="005C7428">
              <w:t xml:space="preserve">  Evidence of the impact of the interventions on academic and behavioral performance (i.e. – improved results for those participating in the intervention) </w:t>
            </w:r>
          </w:p>
          <w:p w:rsidR="00E35707" w:rsidRPr="005C7428" w:rsidRDefault="004A113F" w:rsidP="005C7428">
            <w:pPr>
              <w:spacing w:after="0" w:line="240" w:lineRule="auto"/>
              <w:ind w:left="342" w:hanging="342"/>
              <w:rPr>
                <w:i/>
              </w:rPr>
            </w:pPr>
            <w:r w:rsidRPr="005C7428">
              <w:fldChar w:fldCharType="begin">
                <w:ffData>
                  <w:name w:val="Check9"/>
                  <w:enabled/>
                  <w:calcOnExit w:val="0"/>
                  <w:checkBox>
                    <w:sizeAuto/>
                    <w:default w:val="0"/>
                  </w:checkBox>
                </w:ffData>
              </w:fldChar>
            </w:r>
            <w:r w:rsidR="00E35707" w:rsidRPr="005C7428">
              <w:instrText xml:space="preserve"> FORMCHECKBOX </w:instrText>
            </w:r>
            <w:r w:rsidRPr="005C7428">
              <w:fldChar w:fldCharType="end"/>
            </w:r>
            <w:r w:rsidR="00E35707" w:rsidRPr="005C7428">
              <w:t xml:space="preserve">  Other </w:t>
            </w:r>
            <w:r w:rsidR="00E35707" w:rsidRPr="005C7428">
              <w:rPr>
                <w:i/>
              </w:rPr>
              <w:t>(specify):</w:t>
            </w:r>
          </w:p>
          <w:p w:rsidR="00E35707" w:rsidRPr="005C7428" w:rsidRDefault="00E35707" w:rsidP="005C7428">
            <w:pPr>
              <w:spacing w:after="0" w:line="240" w:lineRule="auto"/>
              <w:ind w:left="342" w:hanging="342"/>
            </w:pPr>
          </w:p>
        </w:tc>
        <w:tc>
          <w:tcPr>
            <w:tcW w:w="7020" w:type="dxa"/>
            <w:tcBorders>
              <w:top w:val="single" w:sz="4" w:space="0" w:color="000000"/>
              <w:bottom w:val="nil"/>
            </w:tcBorders>
          </w:tcPr>
          <w:p w:rsidR="00E35707" w:rsidRPr="005C7428" w:rsidRDefault="00E35707" w:rsidP="005C7428">
            <w:pPr>
              <w:spacing w:after="0" w:line="240" w:lineRule="auto"/>
            </w:pPr>
            <w:r w:rsidRPr="005C7428">
              <w:t>Describe what types of intervention options are available within the district to respond to learning difficulties before (or in lieu of) referral for special education services:</w:t>
            </w:r>
          </w:p>
        </w:tc>
      </w:tr>
      <w:tr w:rsidR="00E35707" w:rsidRPr="005C7428" w:rsidTr="005C7428">
        <w:trPr>
          <w:trHeight w:val="388"/>
        </w:trPr>
        <w:tc>
          <w:tcPr>
            <w:tcW w:w="3348" w:type="dxa"/>
            <w:vMerge/>
            <w:vAlign w:val="center"/>
          </w:tcPr>
          <w:p w:rsidR="00E35707" w:rsidRPr="005C7428" w:rsidRDefault="00E35707" w:rsidP="005C7428">
            <w:pPr>
              <w:spacing w:after="0" w:line="240" w:lineRule="auto"/>
              <w:rPr>
                <w:b/>
              </w:rPr>
            </w:pPr>
          </w:p>
        </w:tc>
        <w:tc>
          <w:tcPr>
            <w:tcW w:w="3510" w:type="dxa"/>
            <w:vMerge/>
          </w:tcPr>
          <w:p w:rsidR="00E35707" w:rsidRPr="005C7428" w:rsidRDefault="00E35707" w:rsidP="005C7428">
            <w:pPr>
              <w:spacing w:after="0" w:line="240" w:lineRule="auto"/>
            </w:pPr>
          </w:p>
        </w:tc>
        <w:tc>
          <w:tcPr>
            <w:tcW w:w="7020" w:type="dxa"/>
            <w:tcBorders>
              <w:top w:val="nil"/>
              <w:bottom w:val="single" w:sz="4" w:space="0" w:color="000000"/>
            </w:tcBorders>
          </w:tcPr>
          <w:p w:rsidR="00E35707" w:rsidRPr="005C7428" w:rsidRDefault="00E35707" w:rsidP="005C7428">
            <w:pPr>
              <w:spacing w:after="0" w:line="240" w:lineRule="auto"/>
            </w:pPr>
          </w:p>
        </w:tc>
      </w:tr>
      <w:tr w:rsidR="00E35707" w:rsidRPr="005C7428" w:rsidTr="005C7428">
        <w:trPr>
          <w:trHeight w:val="388"/>
        </w:trPr>
        <w:tc>
          <w:tcPr>
            <w:tcW w:w="3348" w:type="dxa"/>
            <w:vMerge/>
            <w:vAlign w:val="center"/>
          </w:tcPr>
          <w:p w:rsidR="00E35707" w:rsidRPr="005C7428" w:rsidRDefault="00E35707" w:rsidP="005C7428">
            <w:pPr>
              <w:spacing w:after="0" w:line="240" w:lineRule="auto"/>
              <w:rPr>
                <w:b/>
              </w:rPr>
            </w:pPr>
          </w:p>
        </w:tc>
        <w:tc>
          <w:tcPr>
            <w:tcW w:w="3510" w:type="dxa"/>
            <w:vMerge/>
          </w:tcPr>
          <w:p w:rsidR="00E35707" w:rsidRPr="005C7428" w:rsidRDefault="00E35707" w:rsidP="005C7428">
            <w:pPr>
              <w:spacing w:after="0" w:line="240" w:lineRule="auto"/>
            </w:pPr>
          </w:p>
        </w:tc>
        <w:tc>
          <w:tcPr>
            <w:tcW w:w="7020" w:type="dxa"/>
            <w:tcBorders>
              <w:top w:val="single" w:sz="4" w:space="0" w:color="000000"/>
              <w:bottom w:val="nil"/>
            </w:tcBorders>
          </w:tcPr>
          <w:p w:rsidR="00E35707" w:rsidRPr="005C7428" w:rsidRDefault="00E35707" w:rsidP="005C7428">
            <w:pPr>
              <w:spacing w:after="0" w:line="240" w:lineRule="auto"/>
            </w:pPr>
            <w:r w:rsidRPr="005C7428">
              <w:t>Describe the types of intervention that the district can use to reduce the likelihood that students will experience learning difficulties:</w:t>
            </w:r>
          </w:p>
        </w:tc>
      </w:tr>
      <w:tr w:rsidR="00E35707" w:rsidRPr="005C7428" w:rsidTr="005C7428">
        <w:trPr>
          <w:trHeight w:val="388"/>
        </w:trPr>
        <w:tc>
          <w:tcPr>
            <w:tcW w:w="3348" w:type="dxa"/>
            <w:vMerge/>
            <w:vAlign w:val="center"/>
          </w:tcPr>
          <w:p w:rsidR="00E35707" w:rsidRPr="005C7428" w:rsidRDefault="00E35707" w:rsidP="005C7428">
            <w:pPr>
              <w:spacing w:after="0" w:line="240" w:lineRule="auto"/>
              <w:rPr>
                <w:b/>
              </w:rPr>
            </w:pPr>
          </w:p>
        </w:tc>
        <w:tc>
          <w:tcPr>
            <w:tcW w:w="3510" w:type="dxa"/>
            <w:vMerge/>
          </w:tcPr>
          <w:p w:rsidR="00E35707" w:rsidRPr="005C7428" w:rsidRDefault="00E35707" w:rsidP="005C7428">
            <w:pPr>
              <w:spacing w:after="0" w:line="240" w:lineRule="auto"/>
            </w:pPr>
          </w:p>
        </w:tc>
        <w:tc>
          <w:tcPr>
            <w:tcW w:w="7020" w:type="dxa"/>
            <w:tcBorders>
              <w:top w:val="nil"/>
              <w:bottom w:val="single" w:sz="4" w:space="0" w:color="000000"/>
            </w:tcBorders>
          </w:tcPr>
          <w:p w:rsidR="00E35707" w:rsidRPr="005C7428" w:rsidRDefault="00E35707" w:rsidP="005C7428">
            <w:pPr>
              <w:spacing w:after="0" w:line="240" w:lineRule="auto"/>
            </w:pPr>
          </w:p>
        </w:tc>
      </w:tr>
      <w:tr w:rsidR="00E35707" w:rsidRPr="005C7428" w:rsidTr="005C7428">
        <w:trPr>
          <w:trHeight w:val="388"/>
        </w:trPr>
        <w:tc>
          <w:tcPr>
            <w:tcW w:w="3348" w:type="dxa"/>
            <w:vMerge/>
            <w:vAlign w:val="center"/>
          </w:tcPr>
          <w:p w:rsidR="00E35707" w:rsidRPr="005C7428" w:rsidRDefault="00E35707" w:rsidP="005C7428">
            <w:pPr>
              <w:spacing w:after="0" w:line="240" w:lineRule="auto"/>
              <w:rPr>
                <w:b/>
              </w:rPr>
            </w:pPr>
          </w:p>
        </w:tc>
        <w:tc>
          <w:tcPr>
            <w:tcW w:w="3510" w:type="dxa"/>
            <w:vMerge/>
          </w:tcPr>
          <w:p w:rsidR="00E35707" w:rsidRPr="005C7428" w:rsidRDefault="00E35707" w:rsidP="005C7428">
            <w:pPr>
              <w:spacing w:after="0" w:line="240" w:lineRule="auto"/>
            </w:pPr>
          </w:p>
        </w:tc>
        <w:tc>
          <w:tcPr>
            <w:tcW w:w="7020" w:type="dxa"/>
            <w:tcBorders>
              <w:top w:val="single" w:sz="4" w:space="0" w:color="000000"/>
              <w:bottom w:val="nil"/>
            </w:tcBorders>
          </w:tcPr>
          <w:p w:rsidR="00E35707" w:rsidRPr="005C7428" w:rsidRDefault="00E35707" w:rsidP="005C7428">
            <w:pPr>
              <w:spacing w:after="0" w:line="240" w:lineRule="auto"/>
            </w:pPr>
            <w:r w:rsidRPr="005C7428">
              <w:t>What evidence is available to indicate that these intervention options have been effective?</w:t>
            </w:r>
          </w:p>
        </w:tc>
      </w:tr>
      <w:tr w:rsidR="00E35707" w:rsidRPr="005C7428" w:rsidTr="005C7428">
        <w:trPr>
          <w:trHeight w:val="388"/>
        </w:trPr>
        <w:tc>
          <w:tcPr>
            <w:tcW w:w="3348" w:type="dxa"/>
            <w:vMerge/>
            <w:vAlign w:val="center"/>
          </w:tcPr>
          <w:p w:rsidR="00E35707" w:rsidRPr="005C7428" w:rsidRDefault="00E35707" w:rsidP="005C7428">
            <w:pPr>
              <w:spacing w:after="0" w:line="240" w:lineRule="auto"/>
              <w:rPr>
                <w:b/>
              </w:rPr>
            </w:pPr>
          </w:p>
        </w:tc>
        <w:tc>
          <w:tcPr>
            <w:tcW w:w="3510" w:type="dxa"/>
            <w:vMerge/>
          </w:tcPr>
          <w:p w:rsidR="00E35707" w:rsidRPr="005C7428" w:rsidRDefault="00E35707" w:rsidP="005C7428">
            <w:pPr>
              <w:spacing w:after="0" w:line="240" w:lineRule="auto"/>
            </w:pPr>
          </w:p>
        </w:tc>
        <w:tc>
          <w:tcPr>
            <w:tcW w:w="7020" w:type="dxa"/>
            <w:tcBorders>
              <w:top w:val="nil"/>
              <w:bottom w:val="single" w:sz="4" w:space="0" w:color="000000"/>
            </w:tcBorders>
          </w:tcPr>
          <w:p w:rsidR="00E35707" w:rsidRPr="005C7428" w:rsidRDefault="00E35707" w:rsidP="005C7428">
            <w:pPr>
              <w:spacing w:after="0" w:line="240" w:lineRule="auto"/>
            </w:pPr>
          </w:p>
        </w:tc>
      </w:tr>
      <w:tr w:rsidR="00E35707" w:rsidRPr="005C7428" w:rsidTr="005C7428">
        <w:trPr>
          <w:trHeight w:val="388"/>
        </w:trPr>
        <w:tc>
          <w:tcPr>
            <w:tcW w:w="3348" w:type="dxa"/>
            <w:vMerge/>
            <w:vAlign w:val="center"/>
          </w:tcPr>
          <w:p w:rsidR="00E35707" w:rsidRPr="005C7428" w:rsidRDefault="00E35707" w:rsidP="005C7428">
            <w:pPr>
              <w:spacing w:after="0" w:line="240" w:lineRule="auto"/>
              <w:rPr>
                <w:b/>
              </w:rPr>
            </w:pPr>
          </w:p>
        </w:tc>
        <w:tc>
          <w:tcPr>
            <w:tcW w:w="3510" w:type="dxa"/>
            <w:vMerge/>
          </w:tcPr>
          <w:p w:rsidR="00E35707" w:rsidRPr="005C7428" w:rsidRDefault="00E35707" w:rsidP="005C7428">
            <w:pPr>
              <w:spacing w:after="0" w:line="240" w:lineRule="auto"/>
            </w:pPr>
          </w:p>
        </w:tc>
        <w:tc>
          <w:tcPr>
            <w:tcW w:w="7020" w:type="dxa"/>
            <w:tcBorders>
              <w:top w:val="single" w:sz="4" w:space="0" w:color="000000"/>
              <w:bottom w:val="nil"/>
            </w:tcBorders>
          </w:tcPr>
          <w:p w:rsidR="00E35707" w:rsidRPr="005C7428" w:rsidRDefault="00E35707" w:rsidP="005C7428">
            <w:pPr>
              <w:spacing w:after="0" w:line="240" w:lineRule="auto"/>
            </w:pPr>
            <w:r w:rsidRPr="005C7428">
              <w:t>How does the district ensure that academic and behavioral interventions are planned and implemented in ways that are culturally and linguistically responsive?</w:t>
            </w:r>
          </w:p>
        </w:tc>
      </w:tr>
      <w:tr w:rsidR="00E35707" w:rsidRPr="005C7428" w:rsidTr="005C7428">
        <w:trPr>
          <w:trHeight w:val="388"/>
        </w:trPr>
        <w:tc>
          <w:tcPr>
            <w:tcW w:w="3348" w:type="dxa"/>
            <w:vMerge/>
            <w:vAlign w:val="center"/>
          </w:tcPr>
          <w:p w:rsidR="00E35707" w:rsidRPr="005C7428" w:rsidRDefault="00E35707" w:rsidP="005C7428">
            <w:pPr>
              <w:spacing w:after="0" w:line="240" w:lineRule="auto"/>
              <w:rPr>
                <w:b/>
              </w:rPr>
            </w:pPr>
          </w:p>
        </w:tc>
        <w:tc>
          <w:tcPr>
            <w:tcW w:w="3510" w:type="dxa"/>
            <w:vMerge/>
          </w:tcPr>
          <w:p w:rsidR="00E35707" w:rsidRPr="005C7428" w:rsidRDefault="00E35707" w:rsidP="005C7428">
            <w:pPr>
              <w:spacing w:after="0" w:line="240" w:lineRule="auto"/>
            </w:pPr>
          </w:p>
        </w:tc>
        <w:tc>
          <w:tcPr>
            <w:tcW w:w="7020" w:type="dxa"/>
            <w:tcBorders>
              <w:top w:val="nil"/>
              <w:bottom w:val="single" w:sz="4" w:space="0" w:color="000000"/>
            </w:tcBorders>
          </w:tcPr>
          <w:p w:rsidR="00E35707" w:rsidRPr="005C7428" w:rsidRDefault="00E35707" w:rsidP="005C7428">
            <w:pPr>
              <w:spacing w:after="0" w:line="240" w:lineRule="auto"/>
            </w:pPr>
          </w:p>
        </w:tc>
      </w:tr>
      <w:tr w:rsidR="001C18FD" w:rsidRPr="005C7428" w:rsidTr="005C7428">
        <w:trPr>
          <w:trHeight w:val="638"/>
        </w:trPr>
        <w:tc>
          <w:tcPr>
            <w:tcW w:w="3348" w:type="dxa"/>
            <w:vMerge w:val="restart"/>
            <w:vAlign w:val="center"/>
          </w:tcPr>
          <w:p w:rsidR="001C18FD" w:rsidRPr="005C7428" w:rsidRDefault="001C18FD" w:rsidP="005C7428">
            <w:pPr>
              <w:spacing w:after="0" w:line="240" w:lineRule="auto"/>
            </w:pPr>
            <w:r w:rsidRPr="005C7428">
              <w:rPr>
                <w:b/>
              </w:rPr>
              <w:t>FOURTEEN</w:t>
            </w:r>
            <w:r w:rsidRPr="005C7428">
              <w:t xml:space="preserve">     The District provides ongoing training and support to ensure that teachers address individual learning needs through differentiated instruction aligned to academic grade-level content. </w:t>
            </w:r>
          </w:p>
          <w:p w:rsidR="001C18FD" w:rsidRPr="005C7428" w:rsidRDefault="001C18FD" w:rsidP="005C7428">
            <w:pPr>
              <w:spacing w:after="0" w:line="240" w:lineRule="auto"/>
            </w:pPr>
          </w:p>
          <w:p w:rsidR="001C18FD" w:rsidRPr="005C7428" w:rsidRDefault="001C18FD" w:rsidP="005C7428">
            <w:pPr>
              <w:spacing w:after="0" w:line="240" w:lineRule="auto"/>
            </w:pPr>
            <w:r w:rsidRPr="005C7428">
              <w:t xml:space="preserve">Assessed Level </w:t>
            </w:r>
            <w:r w:rsidRPr="005C7428">
              <w:rPr>
                <w:i/>
              </w:rPr>
              <w:t>(check the appropriate box):</w:t>
            </w:r>
          </w:p>
          <w:p w:rsidR="001C18FD" w:rsidRPr="005C7428" w:rsidRDefault="001C18FD"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Beginning         </w:t>
            </w:r>
          </w:p>
          <w:p w:rsidR="001C18FD" w:rsidRPr="005C7428" w:rsidRDefault="001C18FD"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Developing        </w:t>
            </w:r>
          </w:p>
          <w:p w:rsidR="001C18FD" w:rsidRPr="005C7428" w:rsidRDefault="001C18FD"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At Standard</w:t>
            </w:r>
          </w:p>
        </w:tc>
        <w:tc>
          <w:tcPr>
            <w:tcW w:w="3510" w:type="dxa"/>
            <w:vMerge w:val="restart"/>
          </w:tcPr>
          <w:p w:rsidR="001C18FD" w:rsidRPr="005C7428" w:rsidRDefault="001C18FD" w:rsidP="005C7428">
            <w:pPr>
              <w:spacing w:after="0" w:line="240" w:lineRule="auto"/>
            </w:pPr>
          </w:p>
          <w:p w:rsidR="001C18FD"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1C18FD" w:rsidRPr="005C7428">
              <w:instrText xml:space="preserve"> FORMCHECKBOX </w:instrText>
            </w:r>
            <w:r w:rsidRPr="005C7428">
              <w:fldChar w:fldCharType="end"/>
            </w:r>
            <w:r w:rsidR="001C18FD" w:rsidRPr="005C7428">
              <w:t xml:space="preserve">  Curriculum mapping</w:t>
            </w:r>
          </w:p>
          <w:p w:rsidR="001C18FD"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1C18FD" w:rsidRPr="005C7428">
              <w:instrText xml:space="preserve"> FORMCHECKBOX </w:instrText>
            </w:r>
            <w:r w:rsidRPr="005C7428">
              <w:fldChar w:fldCharType="end"/>
            </w:r>
            <w:r w:rsidR="001C18FD" w:rsidRPr="005C7428">
              <w:t xml:space="preserve">  Assessment mapping</w:t>
            </w:r>
          </w:p>
          <w:p w:rsidR="001C18FD"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1C18FD" w:rsidRPr="005C7428">
              <w:instrText xml:space="preserve"> FORMCHECKBOX </w:instrText>
            </w:r>
            <w:r w:rsidRPr="005C7428">
              <w:fldChar w:fldCharType="end"/>
            </w:r>
            <w:r w:rsidR="001C18FD" w:rsidRPr="005C7428">
              <w:t xml:space="preserve">  LRE (least restrictive environment) analysis over the past three years (where are students with disabilities receiving services?)</w:t>
            </w:r>
          </w:p>
          <w:p w:rsidR="001C18FD"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1C18FD" w:rsidRPr="005C7428">
              <w:instrText xml:space="preserve"> FORMCHECKBOX </w:instrText>
            </w:r>
            <w:r w:rsidRPr="005C7428">
              <w:fldChar w:fldCharType="end"/>
            </w:r>
            <w:r w:rsidR="001C18FD" w:rsidRPr="005C7428">
              <w:t xml:space="preserve">  Accommodations provided to students (identified on the IEP)</w:t>
            </w:r>
          </w:p>
          <w:p w:rsidR="001C18FD"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1C18FD" w:rsidRPr="005C7428">
              <w:instrText xml:space="preserve"> FORMCHECKBOX </w:instrText>
            </w:r>
            <w:r w:rsidRPr="005C7428">
              <w:fldChar w:fldCharType="end"/>
            </w:r>
            <w:r w:rsidR="001C18FD" w:rsidRPr="005C7428">
              <w:t xml:space="preserve">  Performance rates – compared to educational setting</w:t>
            </w:r>
          </w:p>
          <w:p w:rsidR="001C18FD" w:rsidRPr="005C7428" w:rsidRDefault="004A113F" w:rsidP="005C7428">
            <w:pPr>
              <w:spacing w:after="0" w:line="240" w:lineRule="auto"/>
              <w:ind w:left="342" w:hanging="342"/>
              <w:rPr>
                <w:i/>
              </w:rPr>
            </w:pPr>
            <w:r w:rsidRPr="005C7428">
              <w:fldChar w:fldCharType="begin">
                <w:ffData>
                  <w:name w:val="Check9"/>
                  <w:enabled/>
                  <w:calcOnExit w:val="0"/>
                  <w:checkBox>
                    <w:sizeAuto/>
                    <w:default w:val="0"/>
                  </w:checkBox>
                </w:ffData>
              </w:fldChar>
            </w:r>
            <w:r w:rsidR="001C18FD" w:rsidRPr="005C7428">
              <w:instrText xml:space="preserve"> FORMCHECKBOX </w:instrText>
            </w:r>
            <w:r w:rsidRPr="005C7428">
              <w:fldChar w:fldCharType="end"/>
            </w:r>
            <w:r w:rsidR="001C18FD" w:rsidRPr="005C7428">
              <w:t xml:space="preserve">  Other </w:t>
            </w:r>
            <w:r w:rsidR="001C18FD" w:rsidRPr="005C7428">
              <w:rPr>
                <w:i/>
              </w:rPr>
              <w:t>(specify):</w:t>
            </w:r>
          </w:p>
          <w:p w:rsidR="001C18FD" w:rsidRPr="005C7428" w:rsidRDefault="001C18FD" w:rsidP="005C7428">
            <w:pPr>
              <w:spacing w:after="0" w:line="240" w:lineRule="auto"/>
              <w:ind w:left="342" w:hanging="342"/>
            </w:pPr>
          </w:p>
        </w:tc>
        <w:tc>
          <w:tcPr>
            <w:tcW w:w="7020" w:type="dxa"/>
            <w:tcBorders>
              <w:top w:val="single" w:sz="4" w:space="0" w:color="000000"/>
              <w:bottom w:val="nil"/>
            </w:tcBorders>
          </w:tcPr>
          <w:p w:rsidR="001C18FD" w:rsidRPr="005C7428" w:rsidRDefault="001C18FD" w:rsidP="005C7428">
            <w:pPr>
              <w:spacing w:after="0" w:line="240" w:lineRule="auto"/>
            </w:pPr>
            <w:r w:rsidRPr="005C7428">
              <w:lastRenderedPageBreak/>
              <w:t>Describe the professional development and support provided by the district:</w:t>
            </w:r>
          </w:p>
        </w:tc>
      </w:tr>
      <w:tr w:rsidR="001C18FD" w:rsidRPr="005C7428" w:rsidTr="005C7428">
        <w:trPr>
          <w:trHeight w:val="836"/>
        </w:trPr>
        <w:tc>
          <w:tcPr>
            <w:tcW w:w="3348" w:type="dxa"/>
            <w:vMerge/>
            <w:vAlign w:val="center"/>
          </w:tcPr>
          <w:p w:rsidR="001C18FD" w:rsidRPr="005C7428" w:rsidRDefault="001C18FD" w:rsidP="005C7428">
            <w:pPr>
              <w:spacing w:after="0" w:line="240" w:lineRule="auto"/>
              <w:rPr>
                <w:b/>
              </w:rPr>
            </w:pPr>
          </w:p>
        </w:tc>
        <w:tc>
          <w:tcPr>
            <w:tcW w:w="3510" w:type="dxa"/>
            <w:vMerge/>
          </w:tcPr>
          <w:p w:rsidR="001C18FD" w:rsidRPr="005C7428" w:rsidRDefault="001C18FD" w:rsidP="005C7428">
            <w:pPr>
              <w:spacing w:after="0" w:line="240" w:lineRule="auto"/>
            </w:pPr>
          </w:p>
        </w:tc>
        <w:tc>
          <w:tcPr>
            <w:tcW w:w="7020" w:type="dxa"/>
            <w:tcBorders>
              <w:top w:val="nil"/>
              <w:bottom w:val="single" w:sz="4" w:space="0" w:color="000000"/>
            </w:tcBorders>
          </w:tcPr>
          <w:p w:rsidR="001C18FD" w:rsidRPr="005C7428" w:rsidRDefault="001C18FD" w:rsidP="005C7428">
            <w:pPr>
              <w:spacing w:after="0" w:line="240" w:lineRule="auto"/>
            </w:pPr>
          </w:p>
          <w:p w:rsidR="001C18FD" w:rsidRPr="005C7428" w:rsidRDefault="001C18FD" w:rsidP="005C7428">
            <w:pPr>
              <w:spacing w:after="0" w:line="240" w:lineRule="auto"/>
            </w:pPr>
          </w:p>
          <w:p w:rsidR="001C18FD" w:rsidRPr="005C7428" w:rsidRDefault="001C18FD" w:rsidP="005C7428">
            <w:pPr>
              <w:spacing w:after="0" w:line="240" w:lineRule="auto"/>
            </w:pPr>
          </w:p>
          <w:p w:rsidR="001C18FD" w:rsidRPr="005C7428" w:rsidRDefault="001C18FD" w:rsidP="005C7428">
            <w:pPr>
              <w:spacing w:after="0" w:line="240" w:lineRule="auto"/>
            </w:pPr>
          </w:p>
          <w:p w:rsidR="001C18FD" w:rsidRPr="005C7428" w:rsidRDefault="001C18FD" w:rsidP="005C7428">
            <w:pPr>
              <w:spacing w:after="0" w:line="240" w:lineRule="auto"/>
            </w:pPr>
          </w:p>
        </w:tc>
      </w:tr>
      <w:tr w:rsidR="001C18FD" w:rsidRPr="005C7428" w:rsidTr="005C7428">
        <w:trPr>
          <w:trHeight w:val="593"/>
        </w:trPr>
        <w:tc>
          <w:tcPr>
            <w:tcW w:w="3348" w:type="dxa"/>
            <w:vMerge/>
            <w:vAlign w:val="center"/>
          </w:tcPr>
          <w:p w:rsidR="001C18FD" w:rsidRPr="005C7428" w:rsidRDefault="001C18FD" w:rsidP="005C7428">
            <w:pPr>
              <w:spacing w:after="0" w:line="240" w:lineRule="auto"/>
              <w:rPr>
                <w:b/>
              </w:rPr>
            </w:pPr>
          </w:p>
        </w:tc>
        <w:tc>
          <w:tcPr>
            <w:tcW w:w="3510" w:type="dxa"/>
            <w:vMerge/>
          </w:tcPr>
          <w:p w:rsidR="001C18FD" w:rsidRPr="005C7428" w:rsidRDefault="001C18FD" w:rsidP="005C7428">
            <w:pPr>
              <w:spacing w:after="0" w:line="240" w:lineRule="auto"/>
            </w:pPr>
          </w:p>
        </w:tc>
        <w:tc>
          <w:tcPr>
            <w:tcW w:w="7020" w:type="dxa"/>
            <w:tcBorders>
              <w:top w:val="single" w:sz="4" w:space="0" w:color="000000"/>
              <w:bottom w:val="nil"/>
            </w:tcBorders>
          </w:tcPr>
          <w:p w:rsidR="001C18FD" w:rsidRPr="005C7428" w:rsidRDefault="001C18FD" w:rsidP="005C7428">
            <w:pPr>
              <w:spacing w:after="0" w:line="240" w:lineRule="auto"/>
            </w:pPr>
            <w:r w:rsidRPr="005C7428">
              <w:t>How have these efforts increased access to the general curriculum for all students?</w:t>
            </w:r>
          </w:p>
        </w:tc>
      </w:tr>
      <w:tr w:rsidR="001C18FD" w:rsidRPr="005C7428" w:rsidTr="005C7428">
        <w:trPr>
          <w:trHeight w:val="836"/>
        </w:trPr>
        <w:tc>
          <w:tcPr>
            <w:tcW w:w="3348" w:type="dxa"/>
            <w:vMerge/>
            <w:vAlign w:val="center"/>
          </w:tcPr>
          <w:p w:rsidR="001C18FD" w:rsidRPr="005C7428" w:rsidRDefault="001C18FD" w:rsidP="005C7428">
            <w:pPr>
              <w:spacing w:after="0" w:line="240" w:lineRule="auto"/>
              <w:rPr>
                <w:b/>
              </w:rPr>
            </w:pPr>
          </w:p>
        </w:tc>
        <w:tc>
          <w:tcPr>
            <w:tcW w:w="3510" w:type="dxa"/>
            <w:vMerge/>
          </w:tcPr>
          <w:p w:rsidR="001C18FD" w:rsidRPr="005C7428" w:rsidRDefault="001C18FD" w:rsidP="005C7428">
            <w:pPr>
              <w:spacing w:after="0" w:line="240" w:lineRule="auto"/>
            </w:pPr>
          </w:p>
        </w:tc>
        <w:tc>
          <w:tcPr>
            <w:tcW w:w="7020" w:type="dxa"/>
            <w:tcBorders>
              <w:top w:val="nil"/>
              <w:bottom w:val="single" w:sz="4" w:space="0" w:color="000000"/>
            </w:tcBorders>
          </w:tcPr>
          <w:p w:rsidR="001C18FD" w:rsidRPr="005C7428" w:rsidRDefault="001C18FD" w:rsidP="005C7428">
            <w:pPr>
              <w:spacing w:after="0" w:line="240" w:lineRule="auto"/>
            </w:pPr>
          </w:p>
          <w:p w:rsidR="001C18FD" w:rsidRPr="005C7428" w:rsidRDefault="001C18FD" w:rsidP="005C7428">
            <w:pPr>
              <w:spacing w:after="0" w:line="240" w:lineRule="auto"/>
            </w:pPr>
          </w:p>
          <w:p w:rsidR="001C18FD" w:rsidRPr="005C7428" w:rsidRDefault="001C18FD" w:rsidP="005C7428">
            <w:pPr>
              <w:spacing w:after="0" w:line="240" w:lineRule="auto"/>
            </w:pPr>
          </w:p>
          <w:p w:rsidR="001C18FD" w:rsidRPr="005C7428" w:rsidRDefault="001C18FD" w:rsidP="005C7428">
            <w:pPr>
              <w:spacing w:after="0" w:line="240" w:lineRule="auto"/>
            </w:pPr>
          </w:p>
          <w:p w:rsidR="001C18FD" w:rsidRPr="005C7428" w:rsidRDefault="001C18FD" w:rsidP="005C7428">
            <w:pPr>
              <w:spacing w:after="0" w:line="240" w:lineRule="auto"/>
            </w:pPr>
          </w:p>
        </w:tc>
      </w:tr>
      <w:tr w:rsidR="005A2E58" w:rsidRPr="005C7428" w:rsidTr="005C7428">
        <w:trPr>
          <w:trHeight w:val="854"/>
        </w:trPr>
        <w:tc>
          <w:tcPr>
            <w:tcW w:w="3348" w:type="dxa"/>
            <w:vMerge w:val="restart"/>
            <w:vAlign w:val="center"/>
          </w:tcPr>
          <w:p w:rsidR="005A2E58" w:rsidRPr="005C7428" w:rsidRDefault="005A2E58" w:rsidP="005C7428">
            <w:pPr>
              <w:spacing w:after="0" w:line="240" w:lineRule="auto"/>
            </w:pPr>
            <w:r w:rsidRPr="005C7428">
              <w:rPr>
                <w:b/>
              </w:rPr>
              <w:lastRenderedPageBreak/>
              <w:t>FIFTEEN</w:t>
            </w:r>
            <w:r w:rsidRPr="005C7428">
              <w:t xml:space="preserve">     The District provides ongoing information and training to educate families about individual learning needs, grade level standards, achievement, and learning support processes, including special education. </w:t>
            </w:r>
          </w:p>
          <w:p w:rsidR="005A2E58" w:rsidRPr="005C7428" w:rsidRDefault="005A2E58" w:rsidP="005C7428">
            <w:pPr>
              <w:spacing w:after="0" w:line="240" w:lineRule="auto"/>
            </w:pPr>
          </w:p>
          <w:p w:rsidR="005A2E58" w:rsidRPr="005C7428" w:rsidRDefault="005A2E58" w:rsidP="005C7428">
            <w:pPr>
              <w:spacing w:after="0" w:line="240" w:lineRule="auto"/>
            </w:pPr>
            <w:r w:rsidRPr="005C7428">
              <w:t xml:space="preserve">Assessed Level </w:t>
            </w:r>
            <w:r w:rsidRPr="005C7428">
              <w:rPr>
                <w:i/>
              </w:rPr>
              <w:t>(check the appropriate box):</w:t>
            </w:r>
          </w:p>
          <w:p w:rsidR="005A2E58" w:rsidRPr="005C7428" w:rsidRDefault="005A2E58"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Beginning         </w:t>
            </w:r>
          </w:p>
          <w:p w:rsidR="005A2E58" w:rsidRPr="005C7428" w:rsidRDefault="005A2E58"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Developing        </w:t>
            </w:r>
          </w:p>
          <w:p w:rsidR="005A2E58" w:rsidRPr="005C7428" w:rsidRDefault="005A2E58"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At Standard</w:t>
            </w:r>
          </w:p>
        </w:tc>
        <w:tc>
          <w:tcPr>
            <w:tcW w:w="3510" w:type="dxa"/>
            <w:vMerge w:val="restart"/>
          </w:tcPr>
          <w:p w:rsidR="005A2E58" w:rsidRPr="005C7428" w:rsidRDefault="005A2E58" w:rsidP="005C7428">
            <w:pPr>
              <w:spacing w:after="0" w:line="240" w:lineRule="auto"/>
            </w:pPr>
          </w:p>
          <w:p w:rsidR="005A2E58"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5A2E58" w:rsidRPr="005C7428">
              <w:instrText xml:space="preserve"> FORMCHECKBOX </w:instrText>
            </w:r>
            <w:r w:rsidRPr="005C7428">
              <w:fldChar w:fldCharType="end"/>
            </w:r>
            <w:r w:rsidR="005A2E58" w:rsidRPr="005C7428">
              <w:t xml:space="preserve">  District materials that include information about individual learning needs, grade level standards, achievement, and the referral process for families</w:t>
            </w:r>
          </w:p>
          <w:p w:rsidR="005A2E58"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5A2E58" w:rsidRPr="005C7428">
              <w:instrText xml:space="preserve"> FORMCHECKBOX </w:instrText>
            </w:r>
            <w:r w:rsidRPr="005C7428">
              <w:fldChar w:fldCharType="end"/>
            </w:r>
            <w:r w:rsidR="005A2E58" w:rsidRPr="005C7428">
              <w:t xml:space="preserve">  Evidence that the district </w:t>
            </w:r>
            <w:proofErr w:type="gramStart"/>
            <w:r w:rsidR="005A2E58" w:rsidRPr="005C7428">
              <w:t>solicits</w:t>
            </w:r>
            <w:proofErr w:type="gramEnd"/>
            <w:r w:rsidR="005A2E58" w:rsidRPr="005C7428">
              <w:t xml:space="preserve"> and values input from all families</w:t>
            </w:r>
          </w:p>
          <w:p w:rsidR="005A2E58" w:rsidRPr="005C7428" w:rsidRDefault="004A113F" w:rsidP="005C7428">
            <w:pPr>
              <w:spacing w:after="0" w:line="240" w:lineRule="auto"/>
              <w:ind w:left="342" w:hanging="342"/>
              <w:rPr>
                <w:i/>
              </w:rPr>
            </w:pPr>
            <w:r w:rsidRPr="005C7428">
              <w:fldChar w:fldCharType="begin">
                <w:ffData>
                  <w:name w:val="Check9"/>
                  <w:enabled/>
                  <w:calcOnExit w:val="0"/>
                  <w:checkBox>
                    <w:sizeAuto/>
                    <w:default w:val="0"/>
                  </w:checkBox>
                </w:ffData>
              </w:fldChar>
            </w:r>
            <w:r w:rsidR="005A2E58" w:rsidRPr="005C7428">
              <w:instrText xml:space="preserve"> FORMCHECKBOX </w:instrText>
            </w:r>
            <w:r w:rsidRPr="005C7428">
              <w:fldChar w:fldCharType="end"/>
            </w:r>
            <w:r w:rsidR="005A2E58" w:rsidRPr="005C7428">
              <w:t xml:space="preserve">  Other </w:t>
            </w:r>
            <w:r w:rsidR="005A2E58" w:rsidRPr="005C7428">
              <w:rPr>
                <w:i/>
              </w:rPr>
              <w:t>(specify):</w:t>
            </w:r>
          </w:p>
          <w:p w:rsidR="005A2E58" w:rsidRPr="005C7428" w:rsidRDefault="005A2E58" w:rsidP="005C7428">
            <w:pPr>
              <w:spacing w:after="0" w:line="240" w:lineRule="auto"/>
              <w:ind w:left="342" w:hanging="342"/>
            </w:pPr>
          </w:p>
        </w:tc>
        <w:tc>
          <w:tcPr>
            <w:tcW w:w="7020" w:type="dxa"/>
            <w:tcBorders>
              <w:top w:val="single" w:sz="4" w:space="0" w:color="000000"/>
              <w:bottom w:val="nil"/>
            </w:tcBorders>
          </w:tcPr>
          <w:p w:rsidR="005A2E58" w:rsidRPr="005C7428" w:rsidRDefault="005A2E58" w:rsidP="005C7428">
            <w:pPr>
              <w:spacing w:after="0" w:line="240" w:lineRule="auto"/>
            </w:pPr>
            <w:r w:rsidRPr="005C7428">
              <w:t>Describe how the district provides information to families, how outreach is provided to ensure families have access to and involvement in the development of information and training resources:</w:t>
            </w:r>
          </w:p>
        </w:tc>
      </w:tr>
      <w:tr w:rsidR="005A2E58" w:rsidRPr="005C7428" w:rsidTr="005C7428">
        <w:trPr>
          <w:trHeight w:val="1553"/>
        </w:trPr>
        <w:tc>
          <w:tcPr>
            <w:tcW w:w="3348" w:type="dxa"/>
            <w:vMerge/>
            <w:vAlign w:val="center"/>
          </w:tcPr>
          <w:p w:rsidR="005A2E58" w:rsidRPr="005C7428" w:rsidRDefault="005A2E58" w:rsidP="005C7428">
            <w:pPr>
              <w:spacing w:after="0" w:line="240" w:lineRule="auto"/>
              <w:rPr>
                <w:b/>
              </w:rPr>
            </w:pPr>
          </w:p>
        </w:tc>
        <w:tc>
          <w:tcPr>
            <w:tcW w:w="3510" w:type="dxa"/>
            <w:vMerge/>
          </w:tcPr>
          <w:p w:rsidR="005A2E58" w:rsidRPr="005C7428" w:rsidRDefault="005A2E58" w:rsidP="005C7428">
            <w:pPr>
              <w:spacing w:after="0" w:line="240" w:lineRule="auto"/>
            </w:pPr>
          </w:p>
        </w:tc>
        <w:tc>
          <w:tcPr>
            <w:tcW w:w="7020" w:type="dxa"/>
            <w:tcBorders>
              <w:top w:val="nil"/>
              <w:bottom w:val="single" w:sz="4" w:space="0" w:color="000000"/>
            </w:tcBorders>
          </w:tcPr>
          <w:p w:rsidR="005A2E58" w:rsidRPr="005C7428" w:rsidRDefault="005A2E58" w:rsidP="005C7428">
            <w:pPr>
              <w:spacing w:after="0" w:line="240" w:lineRule="auto"/>
            </w:pPr>
          </w:p>
        </w:tc>
      </w:tr>
    </w:tbl>
    <w:p w:rsidR="00F10FC0" w:rsidRDefault="00F10F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3510"/>
        <w:gridCol w:w="7020"/>
      </w:tblGrid>
      <w:tr w:rsidR="00D50D08" w:rsidRPr="005C7428" w:rsidTr="005C7428">
        <w:tc>
          <w:tcPr>
            <w:tcW w:w="13878" w:type="dxa"/>
            <w:gridSpan w:val="3"/>
            <w:tcBorders>
              <w:bottom w:val="single" w:sz="4" w:space="0" w:color="000000"/>
            </w:tcBorders>
            <w:shd w:val="clear" w:color="auto" w:fill="B8CCE4"/>
          </w:tcPr>
          <w:p w:rsidR="00D50D08" w:rsidRPr="005C7428" w:rsidRDefault="00D50D08" w:rsidP="005C7428">
            <w:pPr>
              <w:spacing w:after="0" w:line="240" w:lineRule="auto"/>
              <w:ind w:left="4680" w:hanging="4680"/>
            </w:pPr>
            <w:r w:rsidRPr="005C7428">
              <w:rPr>
                <w:b/>
                <w:sz w:val="28"/>
                <w:szCs w:val="28"/>
              </w:rPr>
              <w:t>Standard II</w:t>
            </w:r>
            <w:r w:rsidR="008F2154" w:rsidRPr="005C7428">
              <w:rPr>
                <w:b/>
                <w:sz w:val="28"/>
                <w:szCs w:val="28"/>
              </w:rPr>
              <w:t>I</w:t>
            </w:r>
            <w:r w:rsidRPr="005C7428">
              <w:rPr>
                <w:b/>
                <w:sz w:val="28"/>
                <w:szCs w:val="28"/>
              </w:rPr>
              <w:t>:</w:t>
            </w:r>
            <w:r w:rsidRPr="005C7428">
              <w:t xml:space="preserve">  </w:t>
            </w:r>
            <w:r w:rsidR="008F2154" w:rsidRPr="005C7428">
              <w:rPr>
                <w:b/>
                <w:sz w:val="24"/>
                <w:szCs w:val="24"/>
              </w:rPr>
              <w:t>INDIVIDUALIZED EDUCATION</w:t>
            </w:r>
            <w:r w:rsidR="008F2154" w:rsidRPr="005C7428">
              <w:t xml:space="preserve"> – Children with disabilities are ensured access to, participation in, and progress in the general curriculum.</w:t>
            </w:r>
          </w:p>
        </w:tc>
      </w:tr>
      <w:tr w:rsidR="00A71ABF" w:rsidRPr="005C7428" w:rsidTr="005C7428">
        <w:tc>
          <w:tcPr>
            <w:tcW w:w="3348" w:type="dxa"/>
            <w:tcBorders>
              <w:bottom w:val="single" w:sz="4" w:space="0" w:color="000000"/>
            </w:tcBorders>
            <w:shd w:val="clear" w:color="auto" w:fill="FBD4B4"/>
            <w:vAlign w:val="center"/>
          </w:tcPr>
          <w:p w:rsidR="00D50D08" w:rsidRPr="005C7428" w:rsidRDefault="00D50D08" w:rsidP="005C7428">
            <w:pPr>
              <w:spacing w:after="0" w:line="240" w:lineRule="auto"/>
              <w:jc w:val="center"/>
              <w:rPr>
                <w:b/>
              </w:rPr>
            </w:pPr>
            <w:r w:rsidRPr="005C7428">
              <w:rPr>
                <w:b/>
              </w:rPr>
              <w:t>Focus Area &amp; Assessed Level</w:t>
            </w:r>
          </w:p>
        </w:tc>
        <w:tc>
          <w:tcPr>
            <w:tcW w:w="3510" w:type="dxa"/>
            <w:tcBorders>
              <w:bottom w:val="single" w:sz="4" w:space="0" w:color="000000"/>
            </w:tcBorders>
            <w:shd w:val="clear" w:color="auto" w:fill="FBD4B4"/>
            <w:vAlign w:val="center"/>
          </w:tcPr>
          <w:p w:rsidR="00D50D08" w:rsidRPr="005C7428" w:rsidRDefault="00D50D08" w:rsidP="005C7428">
            <w:pPr>
              <w:spacing w:after="0" w:line="240" w:lineRule="auto"/>
              <w:jc w:val="center"/>
              <w:rPr>
                <w:b/>
              </w:rPr>
            </w:pPr>
            <w:r w:rsidRPr="005C7428">
              <w:rPr>
                <w:b/>
              </w:rPr>
              <w:t>Evidence Examined</w:t>
            </w:r>
          </w:p>
          <w:p w:rsidR="00D50D08" w:rsidRPr="005C7428" w:rsidRDefault="00D50D08" w:rsidP="005C7428">
            <w:pPr>
              <w:spacing w:after="0" w:line="240" w:lineRule="auto"/>
              <w:jc w:val="center"/>
              <w:rPr>
                <w:i/>
                <w:sz w:val="18"/>
                <w:szCs w:val="18"/>
              </w:rPr>
            </w:pPr>
            <w:r w:rsidRPr="005C7428">
              <w:rPr>
                <w:i/>
                <w:sz w:val="18"/>
                <w:szCs w:val="18"/>
              </w:rPr>
              <w:t>(check appropriate boxes by double-clicking)</w:t>
            </w:r>
          </w:p>
        </w:tc>
        <w:tc>
          <w:tcPr>
            <w:tcW w:w="7020" w:type="dxa"/>
            <w:tcBorders>
              <w:bottom w:val="single" w:sz="4" w:space="0" w:color="000000"/>
            </w:tcBorders>
            <w:shd w:val="clear" w:color="auto" w:fill="FBD4B4"/>
            <w:vAlign w:val="center"/>
          </w:tcPr>
          <w:p w:rsidR="00D50D08" w:rsidRPr="005C7428" w:rsidRDefault="00D50D08" w:rsidP="005C7428">
            <w:pPr>
              <w:spacing w:after="0" w:line="240" w:lineRule="auto"/>
              <w:jc w:val="center"/>
              <w:rPr>
                <w:b/>
              </w:rPr>
            </w:pPr>
            <w:r w:rsidRPr="005C7428">
              <w:rPr>
                <w:b/>
              </w:rPr>
              <w:t>Description of District Status</w:t>
            </w:r>
          </w:p>
        </w:tc>
      </w:tr>
      <w:tr w:rsidR="00A71ABF" w:rsidRPr="005C7428" w:rsidTr="005C7428">
        <w:trPr>
          <w:trHeight w:val="584"/>
        </w:trPr>
        <w:tc>
          <w:tcPr>
            <w:tcW w:w="3348" w:type="dxa"/>
            <w:vMerge w:val="restart"/>
            <w:shd w:val="clear" w:color="auto" w:fill="FFFFFF"/>
            <w:vAlign w:val="center"/>
          </w:tcPr>
          <w:p w:rsidR="007F33C0" w:rsidRPr="005C7428" w:rsidRDefault="007F33C0" w:rsidP="005C7428">
            <w:pPr>
              <w:spacing w:after="0" w:line="240" w:lineRule="auto"/>
            </w:pPr>
            <w:r w:rsidRPr="005C7428">
              <w:rPr>
                <w:b/>
              </w:rPr>
              <w:t>SIXTEEN</w:t>
            </w:r>
            <w:r w:rsidRPr="005C7428">
              <w:t xml:space="preserve">     District procedures for location, referral, and identification are transparent, equitable, and multi-disciplinary. </w:t>
            </w:r>
          </w:p>
          <w:p w:rsidR="007F33C0" w:rsidRPr="005C7428" w:rsidRDefault="007F33C0" w:rsidP="005C7428">
            <w:pPr>
              <w:spacing w:after="0" w:line="240" w:lineRule="auto"/>
            </w:pPr>
          </w:p>
          <w:p w:rsidR="007F33C0" w:rsidRPr="005C7428" w:rsidRDefault="007F33C0" w:rsidP="005C7428">
            <w:pPr>
              <w:spacing w:after="0" w:line="240" w:lineRule="auto"/>
            </w:pPr>
            <w:r w:rsidRPr="005C7428">
              <w:t xml:space="preserve">Assessed Level </w:t>
            </w:r>
            <w:r w:rsidRPr="005C7428">
              <w:rPr>
                <w:i/>
              </w:rPr>
              <w:t>(check the appropriate box):</w:t>
            </w:r>
          </w:p>
          <w:p w:rsidR="007F33C0" w:rsidRPr="005C7428" w:rsidRDefault="007F33C0"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Beginning         </w:t>
            </w:r>
          </w:p>
          <w:p w:rsidR="007F33C0" w:rsidRPr="005C7428" w:rsidRDefault="007F33C0"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Developing        </w:t>
            </w:r>
          </w:p>
          <w:p w:rsidR="007F33C0" w:rsidRPr="005C7428" w:rsidRDefault="007F33C0"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At Standard</w:t>
            </w:r>
          </w:p>
        </w:tc>
        <w:tc>
          <w:tcPr>
            <w:tcW w:w="3510" w:type="dxa"/>
            <w:vMerge w:val="restart"/>
            <w:shd w:val="clear" w:color="auto" w:fill="FFFFFF"/>
          </w:tcPr>
          <w:p w:rsidR="007F33C0" w:rsidRPr="005C7428" w:rsidRDefault="007F33C0" w:rsidP="005C7428">
            <w:pPr>
              <w:spacing w:after="0" w:line="240" w:lineRule="auto"/>
            </w:pPr>
          </w:p>
          <w:p w:rsidR="007F33C0"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7F33C0" w:rsidRPr="005C7428">
              <w:instrText xml:space="preserve"> FORMCHECKBOX </w:instrText>
            </w:r>
            <w:r w:rsidRPr="005C7428">
              <w:fldChar w:fldCharType="end"/>
            </w:r>
            <w:r w:rsidR="007F33C0" w:rsidRPr="005C7428">
              <w:t xml:space="preserve">  Classroom observations</w:t>
            </w:r>
          </w:p>
          <w:p w:rsidR="007F33C0"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7F33C0" w:rsidRPr="005C7428">
              <w:instrText xml:space="preserve"> FORMCHECKBOX </w:instrText>
            </w:r>
            <w:r w:rsidRPr="005C7428">
              <w:fldChar w:fldCharType="end"/>
            </w:r>
            <w:r w:rsidR="007F33C0" w:rsidRPr="005C7428">
              <w:t xml:space="preserve">  Benchmark assessments</w:t>
            </w:r>
          </w:p>
          <w:p w:rsidR="007F33C0"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7F33C0" w:rsidRPr="005C7428">
              <w:instrText xml:space="preserve"> FORMCHECKBOX </w:instrText>
            </w:r>
            <w:r w:rsidRPr="005C7428">
              <w:fldChar w:fldCharType="end"/>
            </w:r>
            <w:r w:rsidR="007F33C0" w:rsidRPr="005C7428">
              <w:t xml:space="preserve">  Classroom assessments</w:t>
            </w:r>
          </w:p>
          <w:p w:rsidR="007F33C0"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7F33C0" w:rsidRPr="005C7428">
              <w:instrText xml:space="preserve"> FORMCHECKBOX </w:instrText>
            </w:r>
            <w:r w:rsidRPr="005C7428">
              <w:fldChar w:fldCharType="end"/>
            </w:r>
            <w:r w:rsidR="007F33C0" w:rsidRPr="005C7428">
              <w:t xml:space="preserve">  Classroom work</w:t>
            </w:r>
          </w:p>
          <w:p w:rsidR="007F33C0"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7F33C0" w:rsidRPr="005C7428">
              <w:instrText xml:space="preserve"> FORMCHECKBOX </w:instrText>
            </w:r>
            <w:r w:rsidRPr="005C7428">
              <w:fldChar w:fldCharType="end"/>
            </w:r>
            <w:r w:rsidR="007F33C0" w:rsidRPr="005C7428">
              <w:t xml:space="preserve">  District procedures for selecting and administering assessments in the language and form most likely to yield accurate information on what the child knows and can do academically, developmentally, and functionally</w:t>
            </w:r>
          </w:p>
          <w:p w:rsidR="007F33C0"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7F33C0" w:rsidRPr="005C7428">
              <w:instrText xml:space="preserve"> FORMCHECKBOX </w:instrText>
            </w:r>
            <w:r w:rsidRPr="005C7428">
              <w:fldChar w:fldCharType="end"/>
            </w:r>
            <w:r w:rsidR="007F33C0" w:rsidRPr="005C7428">
              <w:t xml:space="preserve">  Assessments used to gather relevant:</w:t>
            </w:r>
          </w:p>
          <w:p w:rsidR="007F33C0" w:rsidRPr="005C7428" w:rsidRDefault="007F33C0" w:rsidP="005C7428">
            <w:pPr>
              <w:spacing w:after="0" w:line="240" w:lineRule="auto"/>
              <w:ind w:left="342" w:hanging="342"/>
              <w:rPr>
                <w:i/>
              </w:rPr>
            </w:pPr>
            <w:r w:rsidRPr="005C7428">
              <w:lastRenderedPageBreak/>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Functional Information </w:t>
            </w:r>
            <w:r w:rsidRPr="005C7428">
              <w:rPr>
                <w:i/>
              </w:rPr>
              <w:t>(specify):</w:t>
            </w:r>
          </w:p>
          <w:p w:rsidR="007F33C0" w:rsidRPr="005C7428" w:rsidRDefault="007F33C0" w:rsidP="005C7428">
            <w:pPr>
              <w:spacing w:after="0" w:line="240" w:lineRule="auto"/>
              <w:ind w:left="342" w:hanging="342"/>
              <w:rPr>
                <w:i/>
              </w:rPr>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Developmental Information </w:t>
            </w:r>
            <w:r w:rsidRPr="005C7428">
              <w:rPr>
                <w:i/>
              </w:rPr>
              <w:t>(specify):</w:t>
            </w:r>
          </w:p>
          <w:p w:rsidR="007F33C0" w:rsidRPr="005C7428" w:rsidRDefault="007F33C0" w:rsidP="005C7428">
            <w:pPr>
              <w:spacing w:after="0" w:line="240" w:lineRule="auto"/>
              <w:ind w:left="342" w:hanging="342"/>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Academic Information </w:t>
            </w:r>
            <w:r w:rsidRPr="005C7428">
              <w:rPr>
                <w:i/>
              </w:rPr>
              <w:t>(specify):</w:t>
            </w:r>
          </w:p>
          <w:p w:rsidR="007F33C0" w:rsidRPr="005C7428" w:rsidRDefault="007F33C0" w:rsidP="005C7428">
            <w:pPr>
              <w:spacing w:after="0" w:line="240" w:lineRule="auto"/>
              <w:ind w:left="342" w:hanging="342"/>
            </w:pPr>
          </w:p>
          <w:p w:rsidR="007F33C0" w:rsidRPr="005C7428" w:rsidRDefault="004A113F" w:rsidP="005C7428">
            <w:pPr>
              <w:spacing w:after="0" w:line="240" w:lineRule="auto"/>
              <w:ind w:left="342" w:hanging="342"/>
              <w:rPr>
                <w:i/>
              </w:rPr>
            </w:pPr>
            <w:r w:rsidRPr="005C7428">
              <w:fldChar w:fldCharType="begin">
                <w:ffData>
                  <w:name w:val="Check9"/>
                  <w:enabled/>
                  <w:calcOnExit w:val="0"/>
                  <w:checkBox>
                    <w:sizeAuto/>
                    <w:default w:val="0"/>
                  </w:checkBox>
                </w:ffData>
              </w:fldChar>
            </w:r>
            <w:r w:rsidR="007F33C0" w:rsidRPr="005C7428">
              <w:instrText xml:space="preserve"> FORMCHECKBOX </w:instrText>
            </w:r>
            <w:r w:rsidRPr="005C7428">
              <w:fldChar w:fldCharType="end"/>
            </w:r>
            <w:r w:rsidR="007F33C0" w:rsidRPr="005C7428">
              <w:t xml:space="preserve">  Other </w:t>
            </w:r>
            <w:r w:rsidR="007F33C0" w:rsidRPr="005C7428">
              <w:rPr>
                <w:i/>
              </w:rPr>
              <w:t>(specify):</w:t>
            </w:r>
          </w:p>
          <w:p w:rsidR="007F33C0" w:rsidRPr="005C7428" w:rsidRDefault="007F33C0" w:rsidP="005C7428">
            <w:pPr>
              <w:spacing w:after="0" w:line="240" w:lineRule="auto"/>
              <w:ind w:left="342" w:hanging="342"/>
            </w:pPr>
          </w:p>
        </w:tc>
        <w:tc>
          <w:tcPr>
            <w:tcW w:w="7020" w:type="dxa"/>
            <w:tcBorders>
              <w:bottom w:val="nil"/>
            </w:tcBorders>
            <w:shd w:val="clear" w:color="auto" w:fill="FFFFFF"/>
          </w:tcPr>
          <w:p w:rsidR="007F33C0" w:rsidRPr="005C7428" w:rsidRDefault="007F33C0" w:rsidP="005C7428">
            <w:pPr>
              <w:spacing w:after="0" w:line="240" w:lineRule="auto"/>
            </w:pPr>
            <w:r w:rsidRPr="005C7428">
              <w:lastRenderedPageBreak/>
              <w:t>Describe the procedures that the district has in place for locating, referring, and identifying students ages 3 through 21:</w:t>
            </w:r>
          </w:p>
        </w:tc>
      </w:tr>
      <w:tr w:rsidR="00A71ABF" w:rsidRPr="005C7428" w:rsidTr="005C7428">
        <w:trPr>
          <w:trHeight w:val="2866"/>
        </w:trPr>
        <w:tc>
          <w:tcPr>
            <w:tcW w:w="3348" w:type="dxa"/>
            <w:vMerge/>
            <w:shd w:val="clear" w:color="auto" w:fill="FFFFFF"/>
            <w:vAlign w:val="center"/>
          </w:tcPr>
          <w:p w:rsidR="007F33C0" w:rsidRPr="005C7428" w:rsidRDefault="007F33C0" w:rsidP="005C7428">
            <w:pPr>
              <w:spacing w:after="0" w:line="240" w:lineRule="auto"/>
              <w:rPr>
                <w:b/>
              </w:rPr>
            </w:pPr>
          </w:p>
        </w:tc>
        <w:tc>
          <w:tcPr>
            <w:tcW w:w="3510" w:type="dxa"/>
            <w:vMerge/>
            <w:shd w:val="clear" w:color="auto" w:fill="FFFFFF"/>
          </w:tcPr>
          <w:p w:rsidR="007F33C0" w:rsidRPr="005C7428" w:rsidRDefault="007F33C0" w:rsidP="005C7428">
            <w:pPr>
              <w:spacing w:after="0" w:line="240" w:lineRule="auto"/>
            </w:pPr>
          </w:p>
        </w:tc>
        <w:tc>
          <w:tcPr>
            <w:tcW w:w="7020" w:type="dxa"/>
            <w:tcBorders>
              <w:top w:val="nil"/>
              <w:bottom w:val="single" w:sz="4" w:space="0" w:color="000000"/>
            </w:tcBorders>
            <w:shd w:val="clear" w:color="auto" w:fill="FFFFFF"/>
          </w:tcPr>
          <w:p w:rsidR="007F33C0" w:rsidRPr="005C7428" w:rsidRDefault="007F33C0" w:rsidP="005C7428">
            <w:pPr>
              <w:spacing w:after="0" w:line="240" w:lineRule="auto"/>
            </w:pPr>
          </w:p>
        </w:tc>
      </w:tr>
      <w:tr w:rsidR="00A71ABF" w:rsidRPr="005C7428" w:rsidTr="005C7428">
        <w:trPr>
          <w:trHeight w:val="629"/>
        </w:trPr>
        <w:tc>
          <w:tcPr>
            <w:tcW w:w="3348" w:type="dxa"/>
            <w:vMerge w:val="restart"/>
            <w:shd w:val="clear" w:color="auto" w:fill="FFFFFF"/>
            <w:vAlign w:val="center"/>
          </w:tcPr>
          <w:p w:rsidR="00245214" w:rsidRPr="005C7428" w:rsidRDefault="00245214" w:rsidP="005C7428">
            <w:pPr>
              <w:spacing w:after="0" w:line="240" w:lineRule="auto"/>
            </w:pPr>
            <w:r w:rsidRPr="005C7428">
              <w:rPr>
                <w:b/>
              </w:rPr>
              <w:t>SEVENTEEN</w:t>
            </w:r>
            <w:r w:rsidRPr="005C7428">
              <w:t xml:space="preserve">     The District regularly reviews referral and eligibility decisions for special education, including methods, types of measures, and frequency with which identification decisions are made.</w:t>
            </w:r>
          </w:p>
          <w:p w:rsidR="00245214" w:rsidRPr="005C7428" w:rsidRDefault="00245214" w:rsidP="005C7428">
            <w:pPr>
              <w:spacing w:after="0" w:line="240" w:lineRule="auto"/>
            </w:pPr>
          </w:p>
          <w:p w:rsidR="00245214" w:rsidRPr="005C7428" w:rsidRDefault="00245214" w:rsidP="005C7428">
            <w:pPr>
              <w:spacing w:after="0" w:line="240" w:lineRule="auto"/>
            </w:pPr>
            <w:r w:rsidRPr="005C7428">
              <w:t xml:space="preserve">Assessed Level </w:t>
            </w:r>
            <w:r w:rsidRPr="005C7428">
              <w:rPr>
                <w:i/>
              </w:rPr>
              <w:t>(check the appropriate box):</w:t>
            </w:r>
          </w:p>
          <w:p w:rsidR="00245214" w:rsidRPr="005C7428" w:rsidRDefault="00245214"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Beginning         </w:t>
            </w:r>
          </w:p>
          <w:p w:rsidR="00245214" w:rsidRPr="005C7428" w:rsidRDefault="00245214"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Developing        </w:t>
            </w:r>
          </w:p>
          <w:p w:rsidR="00245214" w:rsidRPr="005C7428" w:rsidRDefault="00245214"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At Standard</w:t>
            </w:r>
          </w:p>
        </w:tc>
        <w:tc>
          <w:tcPr>
            <w:tcW w:w="3510" w:type="dxa"/>
            <w:vMerge w:val="restart"/>
            <w:shd w:val="clear" w:color="auto" w:fill="FFFFFF"/>
          </w:tcPr>
          <w:p w:rsidR="00245214" w:rsidRPr="005C7428" w:rsidRDefault="00245214" w:rsidP="005C7428">
            <w:pPr>
              <w:spacing w:after="0" w:line="240" w:lineRule="auto"/>
            </w:pPr>
          </w:p>
          <w:p w:rsidR="00245214"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245214" w:rsidRPr="005C7428">
              <w:instrText xml:space="preserve"> FORMCHECKBOX </w:instrText>
            </w:r>
            <w:r w:rsidRPr="005C7428">
              <w:fldChar w:fldCharType="end"/>
            </w:r>
            <w:r w:rsidR="00245214" w:rsidRPr="005C7428">
              <w:t xml:space="preserve">  Data regarding the number of referrals, identifications, and reviews</w:t>
            </w:r>
          </w:p>
          <w:p w:rsidR="00245214"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245214" w:rsidRPr="005C7428">
              <w:instrText xml:space="preserve"> FORMCHECKBOX </w:instrText>
            </w:r>
            <w:r w:rsidRPr="005C7428">
              <w:fldChar w:fldCharType="end"/>
            </w:r>
            <w:r w:rsidR="00245214" w:rsidRPr="005C7428">
              <w:t xml:space="preserve">  Process for reviewing eligibility determinations</w:t>
            </w:r>
          </w:p>
          <w:p w:rsidR="00245214"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245214" w:rsidRPr="005C7428">
              <w:instrText xml:space="preserve"> FORMCHECKBOX </w:instrText>
            </w:r>
            <w:r w:rsidRPr="005C7428">
              <w:fldChar w:fldCharType="end"/>
            </w:r>
            <w:r w:rsidR="00245214" w:rsidRPr="005C7428">
              <w:t xml:space="preserve">  Procedure for selecting and administering assessments in the language and form most likely to yield accurate information on what the child knows and can do academically, developmentally, and functionally</w:t>
            </w:r>
          </w:p>
          <w:p w:rsidR="00245214"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245214" w:rsidRPr="005C7428">
              <w:instrText xml:space="preserve"> FORMCHECKBOX </w:instrText>
            </w:r>
            <w:r w:rsidRPr="005C7428">
              <w:fldChar w:fldCharType="end"/>
            </w:r>
            <w:r w:rsidR="00245214" w:rsidRPr="005C7428">
              <w:t xml:space="preserve">  Assessments used to gather relevant functional, developmental, and academic information</w:t>
            </w:r>
          </w:p>
          <w:p w:rsidR="00245214"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245214" w:rsidRPr="005C7428">
              <w:instrText xml:space="preserve"> FORMCHECKBOX </w:instrText>
            </w:r>
            <w:r w:rsidRPr="005C7428">
              <w:fldChar w:fldCharType="end"/>
            </w:r>
            <w:r w:rsidR="00245214" w:rsidRPr="005C7428">
              <w:t xml:space="preserve">  Other </w:t>
            </w:r>
            <w:r w:rsidR="00245214" w:rsidRPr="005C7428">
              <w:rPr>
                <w:i/>
              </w:rPr>
              <w:t>(specify):</w:t>
            </w:r>
            <w:r w:rsidR="00245214" w:rsidRPr="005C7428">
              <w:t xml:space="preserve"> </w:t>
            </w:r>
          </w:p>
          <w:p w:rsidR="00245214" w:rsidRPr="005C7428" w:rsidRDefault="00245214" w:rsidP="005C7428">
            <w:pPr>
              <w:spacing w:after="0" w:line="240" w:lineRule="auto"/>
              <w:ind w:left="342" w:hanging="342"/>
            </w:pPr>
          </w:p>
        </w:tc>
        <w:tc>
          <w:tcPr>
            <w:tcW w:w="7020" w:type="dxa"/>
            <w:tcBorders>
              <w:bottom w:val="nil"/>
            </w:tcBorders>
            <w:shd w:val="clear" w:color="auto" w:fill="FFFFFF"/>
          </w:tcPr>
          <w:p w:rsidR="00245214" w:rsidRPr="005C7428" w:rsidRDefault="00245214" w:rsidP="005C7428">
            <w:pPr>
              <w:spacing w:after="0" w:line="240" w:lineRule="auto"/>
            </w:pPr>
            <w:r w:rsidRPr="005C7428">
              <w:t>Describe the methods, types of measures, and frequency with which the district reviews referral and eligibility for special education:</w:t>
            </w:r>
          </w:p>
        </w:tc>
      </w:tr>
      <w:tr w:rsidR="00A71ABF" w:rsidRPr="005C7428" w:rsidTr="005C7428">
        <w:trPr>
          <w:trHeight w:val="755"/>
        </w:trPr>
        <w:tc>
          <w:tcPr>
            <w:tcW w:w="3348" w:type="dxa"/>
            <w:vMerge/>
            <w:shd w:val="clear" w:color="auto" w:fill="FFFFFF"/>
            <w:vAlign w:val="center"/>
          </w:tcPr>
          <w:p w:rsidR="00245214" w:rsidRPr="005C7428" w:rsidRDefault="00245214" w:rsidP="005C7428">
            <w:pPr>
              <w:spacing w:after="0" w:line="240" w:lineRule="auto"/>
              <w:rPr>
                <w:b/>
              </w:rPr>
            </w:pPr>
          </w:p>
        </w:tc>
        <w:tc>
          <w:tcPr>
            <w:tcW w:w="3510" w:type="dxa"/>
            <w:vMerge/>
            <w:shd w:val="clear" w:color="auto" w:fill="FFFFFF"/>
          </w:tcPr>
          <w:p w:rsidR="00245214" w:rsidRPr="005C7428" w:rsidRDefault="00245214" w:rsidP="005C7428">
            <w:pPr>
              <w:spacing w:after="0" w:line="240" w:lineRule="auto"/>
            </w:pPr>
          </w:p>
        </w:tc>
        <w:tc>
          <w:tcPr>
            <w:tcW w:w="7020" w:type="dxa"/>
            <w:tcBorders>
              <w:top w:val="nil"/>
              <w:bottom w:val="single" w:sz="4" w:space="0" w:color="000000"/>
            </w:tcBorders>
            <w:shd w:val="clear" w:color="auto" w:fill="FFFFFF"/>
          </w:tcPr>
          <w:p w:rsidR="00245214" w:rsidRPr="005C7428" w:rsidRDefault="00245214" w:rsidP="005C7428">
            <w:pPr>
              <w:spacing w:after="0" w:line="240" w:lineRule="auto"/>
            </w:pPr>
          </w:p>
          <w:p w:rsidR="00245214" w:rsidRPr="005C7428" w:rsidRDefault="00245214" w:rsidP="005C7428">
            <w:pPr>
              <w:spacing w:after="0" w:line="240" w:lineRule="auto"/>
            </w:pPr>
          </w:p>
          <w:p w:rsidR="00245214" w:rsidRPr="005C7428" w:rsidRDefault="00245214" w:rsidP="005C7428">
            <w:pPr>
              <w:spacing w:after="0" w:line="240" w:lineRule="auto"/>
            </w:pPr>
          </w:p>
          <w:p w:rsidR="00245214" w:rsidRPr="005C7428" w:rsidRDefault="00245214" w:rsidP="005C7428">
            <w:pPr>
              <w:spacing w:after="0" w:line="240" w:lineRule="auto"/>
            </w:pPr>
          </w:p>
        </w:tc>
      </w:tr>
      <w:tr w:rsidR="00A71ABF" w:rsidRPr="005C7428" w:rsidTr="005C7428">
        <w:trPr>
          <w:trHeight w:val="656"/>
        </w:trPr>
        <w:tc>
          <w:tcPr>
            <w:tcW w:w="3348" w:type="dxa"/>
            <w:vMerge/>
            <w:shd w:val="clear" w:color="auto" w:fill="FFFFFF"/>
            <w:vAlign w:val="center"/>
          </w:tcPr>
          <w:p w:rsidR="00245214" w:rsidRPr="005C7428" w:rsidRDefault="00245214" w:rsidP="005C7428">
            <w:pPr>
              <w:spacing w:after="0" w:line="240" w:lineRule="auto"/>
              <w:rPr>
                <w:b/>
              </w:rPr>
            </w:pPr>
          </w:p>
        </w:tc>
        <w:tc>
          <w:tcPr>
            <w:tcW w:w="3510" w:type="dxa"/>
            <w:vMerge/>
            <w:shd w:val="clear" w:color="auto" w:fill="FFFFFF"/>
          </w:tcPr>
          <w:p w:rsidR="00245214" w:rsidRPr="005C7428" w:rsidRDefault="00245214" w:rsidP="005C7428">
            <w:pPr>
              <w:spacing w:after="0" w:line="240" w:lineRule="auto"/>
            </w:pPr>
          </w:p>
        </w:tc>
        <w:tc>
          <w:tcPr>
            <w:tcW w:w="7020" w:type="dxa"/>
            <w:tcBorders>
              <w:bottom w:val="nil"/>
            </w:tcBorders>
            <w:shd w:val="clear" w:color="auto" w:fill="FFFFFF"/>
          </w:tcPr>
          <w:p w:rsidR="00245214" w:rsidRPr="005C7428" w:rsidRDefault="00245214" w:rsidP="005C7428">
            <w:pPr>
              <w:spacing w:after="0" w:line="240" w:lineRule="auto"/>
            </w:pPr>
            <w:r w:rsidRPr="005C7428">
              <w:t>Describe the types of tests and instruments used to conduct individual assessments when a student is referred for special education:</w:t>
            </w:r>
          </w:p>
        </w:tc>
      </w:tr>
      <w:tr w:rsidR="00A71ABF" w:rsidRPr="005C7428" w:rsidTr="005C7428">
        <w:trPr>
          <w:trHeight w:val="755"/>
        </w:trPr>
        <w:tc>
          <w:tcPr>
            <w:tcW w:w="3348" w:type="dxa"/>
            <w:vMerge/>
            <w:shd w:val="clear" w:color="auto" w:fill="FFFFFF"/>
            <w:vAlign w:val="center"/>
          </w:tcPr>
          <w:p w:rsidR="00245214" w:rsidRPr="005C7428" w:rsidRDefault="00245214" w:rsidP="005C7428">
            <w:pPr>
              <w:spacing w:after="0" w:line="240" w:lineRule="auto"/>
              <w:rPr>
                <w:b/>
              </w:rPr>
            </w:pPr>
          </w:p>
        </w:tc>
        <w:tc>
          <w:tcPr>
            <w:tcW w:w="3510" w:type="dxa"/>
            <w:vMerge/>
            <w:shd w:val="clear" w:color="auto" w:fill="FFFFFF"/>
          </w:tcPr>
          <w:p w:rsidR="00245214" w:rsidRPr="005C7428" w:rsidRDefault="00245214" w:rsidP="005C7428">
            <w:pPr>
              <w:spacing w:after="0" w:line="240" w:lineRule="auto"/>
            </w:pPr>
          </w:p>
        </w:tc>
        <w:tc>
          <w:tcPr>
            <w:tcW w:w="7020" w:type="dxa"/>
            <w:tcBorders>
              <w:top w:val="nil"/>
              <w:bottom w:val="single" w:sz="4" w:space="0" w:color="000000"/>
            </w:tcBorders>
            <w:shd w:val="clear" w:color="auto" w:fill="FFFFFF"/>
          </w:tcPr>
          <w:p w:rsidR="00245214" w:rsidRPr="005C7428" w:rsidRDefault="00245214" w:rsidP="005C7428">
            <w:pPr>
              <w:spacing w:after="0" w:line="240" w:lineRule="auto"/>
            </w:pPr>
          </w:p>
          <w:p w:rsidR="00245214" w:rsidRPr="005C7428" w:rsidRDefault="00245214" w:rsidP="005C7428">
            <w:pPr>
              <w:spacing w:after="0" w:line="240" w:lineRule="auto"/>
            </w:pPr>
          </w:p>
          <w:p w:rsidR="00245214" w:rsidRPr="005C7428" w:rsidRDefault="00245214" w:rsidP="005C7428">
            <w:pPr>
              <w:spacing w:after="0" w:line="240" w:lineRule="auto"/>
            </w:pPr>
          </w:p>
          <w:p w:rsidR="00245214" w:rsidRPr="005C7428" w:rsidRDefault="00245214" w:rsidP="005C7428">
            <w:pPr>
              <w:spacing w:after="0" w:line="240" w:lineRule="auto"/>
            </w:pPr>
          </w:p>
        </w:tc>
      </w:tr>
      <w:tr w:rsidR="00A71ABF" w:rsidRPr="005C7428" w:rsidTr="005C7428">
        <w:trPr>
          <w:trHeight w:val="620"/>
        </w:trPr>
        <w:tc>
          <w:tcPr>
            <w:tcW w:w="3348" w:type="dxa"/>
            <w:vMerge/>
            <w:shd w:val="clear" w:color="auto" w:fill="FFFFFF"/>
            <w:vAlign w:val="center"/>
          </w:tcPr>
          <w:p w:rsidR="00245214" w:rsidRPr="005C7428" w:rsidRDefault="00245214" w:rsidP="005C7428">
            <w:pPr>
              <w:spacing w:after="0" w:line="240" w:lineRule="auto"/>
              <w:rPr>
                <w:b/>
              </w:rPr>
            </w:pPr>
          </w:p>
        </w:tc>
        <w:tc>
          <w:tcPr>
            <w:tcW w:w="3510" w:type="dxa"/>
            <w:vMerge/>
            <w:shd w:val="clear" w:color="auto" w:fill="FFFFFF"/>
          </w:tcPr>
          <w:p w:rsidR="00245214" w:rsidRPr="005C7428" w:rsidRDefault="00245214" w:rsidP="005C7428">
            <w:pPr>
              <w:spacing w:after="0" w:line="240" w:lineRule="auto"/>
            </w:pPr>
          </w:p>
        </w:tc>
        <w:tc>
          <w:tcPr>
            <w:tcW w:w="7020" w:type="dxa"/>
            <w:tcBorders>
              <w:bottom w:val="nil"/>
            </w:tcBorders>
            <w:shd w:val="clear" w:color="auto" w:fill="FFFFFF"/>
          </w:tcPr>
          <w:p w:rsidR="00245214" w:rsidRPr="005C7428" w:rsidRDefault="00245214" w:rsidP="005C7428">
            <w:pPr>
              <w:spacing w:after="0" w:line="240" w:lineRule="auto"/>
            </w:pPr>
            <w:r w:rsidRPr="005C7428">
              <w:t>How are these instruments chosen, and what does the district do to minimize bias for culturally and linguistically diverse students?</w:t>
            </w:r>
          </w:p>
        </w:tc>
      </w:tr>
      <w:tr w:rsidR="00A71ABF" w:rsidRPr="005C7428" w:rsidTr="005C7428">
        <w:trPr>
          <w:trHeight w:val="755"/>
        </w:trPr>
        <w:tc>
          <w:tcPr>
            <w:tcW w:w="3348" w:type="dxa"/>
            <w:vMerge/>
            <w:shd w:val="clear" w:color="auto" w:fill="FFFFFF"/>
            <w:vAlign w:val="center"/>
          </w:tcPr>
          <w:p w:rsidR="00245214" w:rsidRPr="005C7428" w:rsidRDefault="00245214" w:rsidP="005C7428">
            <w:pPr>
              <w:spacing w:after="0" w:line="240" w:lineRule="auto"/>
              <w:rPr>
                <w:b/>
              </w:rPr>
            </w:pPr>
          </w:p>
        </w:tc>
        <w:tc>
          <w:tcPr>
            <w:tcW w:w="3510" w:type="dxa"/>
            <w:vMerge/>
            <w:shd w:val="clear" w:color="auto" w:fill="FFFFFF"/>
          </w:tcPr>
          <w:p w:rsidR="00245214" w:rsidRPr="005C7428" w:rsidRDefault="00245214" w:rsidP="005C7428">
            <w:pPr>
              <w:spacing w:after="0" w:line="240" w:lineRule="auto"/>
            </w:pPr>
          </w:p>
        </w:tc>
        <w:tc>
          <w:tcPr>
            <w:tcW w:w="7020" w:type="dxa"/>
            <w:tcBorders>
              <w:top w:val="nil"/>
              <w:bottom w:val="single" w:sz="4" w:space="0" w:color="000000"/>
            </w:tcBorders>
            <w:shd w:val="clear" w:color="auto" w:fill="FFFFFF"/>
          </w:tcPr>
          <w:p w:rsidR="00245214" w:rsidRPr="005C7428" w:rsidRDefault="00245214" w:rsidP="005C7428">
            <w:pPr>
              <w:spacing w:after="0" w:line="240" w:lineRule="auto"/>
            </w:pPr>
          </w:p>
        </w:tc>
      </w:tr>
      <w:tr w:rsidR="00A71ABF" w:rsidRPr="005C7428" w:rsidTr="005C7428">
        <w:trPr>
          <w:trHeight w:val="63"/>
        </w:trPr>
        <w:tc>
          <w:tcPr>
            <w:tcW w:w="3348" w:type="dxa"/>
            <w:vMerge w:val="restart"/>
            <w:shd w:val="clear" w:color="auto" w:fill="FFFFFF"/>
            <w:vAlign w:val="center"/>
          </w:tcPr>
          <w:p w:rsidR="008676E6" w:rsidRPr="005C7428" w:rsidRDefault="008676E6" w:rsidP="005C7428">
            <w:pPr>
              <w:spacing w:after="0" w:line="240" w:lineRule="auto"/>
            </w:pPr>
            <w:r w:rsidRPr="005C7428">
              <w:rPr>
                <w:b/>
              </w:rPr>
              <w:t>EIGHTEEN</w:t>
            </w:r>
            <w:r w:rsidRPr="005C7428">
              <w:t xml:space="preserve">     The District evaluates the progress of students receiving special education services, </w:t>
            </w:r>
            <w:r w:rsidRPr="005C7428">
              <w:lastRenderedPageBreak/>
              <w:t>including methods and types of measures, as a part of its continuous improvement processes.</w:t>
            </w:r>
          </w:p>
          <w:p w:rsidR="008676E6" w:rsidRPr="005C7428" w:rsidRDefault="008676E6" w:rsidP="005C7428">
            <w:pPr>
              <w:spacing w:after="0" w:line="240" w:lineRule="auto"/>
            </w:pPr>
          </w:p>
          <w:p w:rsidR="008676E6" w:rsidRPr="005C7428" w:rsidRDefault="008676E6" w:rsidP="005C7428">
            <w:pPr>
              <w:spacing w:after="0" w:line="240" w:lineRule="auto"/>
            </w:pPr>
            <w:r w:rsidRPr="005C7428">
              <w:t xml:space="preserve">Assessed Level </w:t>
            </w:r>
            <w:r w:rsidRPr="005C7428">
              <w:rPr>
                <w:i/>
              </w:rPr>
              <w:t>(check the appropriate box):</w:t>
            </w:r>
          </w:p>
          <w:p w:rsidR="008676E6" w:rsidRPr="005C7428" w:rsidRDefault="008676E6"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Beginning         </w:t>
            </w:r>
          </w:p>
          <w:p w:rsidR="008676E6" w:rsidRPr="005C7428" w:rsidRDefault="008676E6"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Developing        </w:t>
            </w:r>
          </w:p>
          <w:p w:rsidR="008676E6" w:rsidRPr="005C7428" w:rsidRDefault="008676E6"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At Standard</w:t>
            </w:r>
          </w:p>
        </w:tc>
        <w:tc>
          <w:tcPr>
            <w:tcW w:w="3510" w:type="dxa"/>
            <w:vMerge w:val="restart"/>
            <w:shd w:val="clear" w:color="auto" w:fill="FFFFFF"/>
          </w:tcPr>
          <w:p w:rsidR="008676E6" w:rsidRPr="005C7428" w:rsidRDefault="008676E6" w:rsidP="005C7428">
            <w:pPr>
              <w:spacing w:after="0" w:line="240" w:lineRule="auto"/>
            </w:pPr>
          </w:p>
          <w:p w:rsidR="008676E6"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8676E6" w:rsidRPr="005C7428">
              <w:instrText xml:space="preserve"> FORMCHECKBOX </w:instrText>
            </w:r>
            <w:r w:rsidRPr="005C7428">
              <w:fldChar w:fldCharType="end"/>
            </w:r>
            <w:r w:rsidR="008676E6" w:rsidRPr="005C7428">
              <w:t xml:space="preserve">  Performance of students with disabilities on statewide </w:t>
            </w:r>
            <w:r w:rsidR="008676E6" w:rsidRPr="005C7428">
              <w:lastRenderedPageBreak/>
              <w:t>assessments by:</w:t>
            </w:r>
          </w:p>
          <w:p w:rsidR="008676E6" w:rsidRPr="005C7428" w:rsidRDefault="008676E6" w:rsidP="005C7428">
            <w:pPr>
              <w:spacing w:after="0" w:line="240" w:lineRule="auto"/>
              <w:ind w:left="342" w:hanging="342"/>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Disability category</w:t>
            </w:r>
          </w:p>
          <w:p w:rsidR="008676E6" w:rsidRPr="005C7428" w:rsidRDefault="008676E6" w:rsidP="005C7428">
            <w:pPr>
              <w:spacing w:after="0" w:line="240" w:lineRule="auto"/>
              <w:ind w:left="342" w:hanging="342"/>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Race/ethnicity</w:t>
            </w:r>
          </w:p>
          <w:p w:rsidR="008676E6" w:rsidRPr="005C7428" w:rsidRDefault="008676E6" w:rsidP="005C7428">
            <w:pPr>
              <w:spacing w:after="0" w:line="240" w:lineRule="auto"/>
              <w:ind w:left="342" w:hanging="342"/>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Gender</w:t>
            </w:r>
          </w:p>
          <w:p w:rsidR="008676E6"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8676E6" w:rsidRPr="005C7428">
              <w:instrText xml:space="preserve"> FORMCHECKBOX </w:instrText>
            </w:r>
            <w:r w:rsidRPr="005C7428">
              <w:fldChar w:fldCharType="end"/>
            </w:r>
            <w:r w:rsidR="008676E6" w:rsidRPr="005C7428">
              <w:t xml:space="preserve">  Grade retention for students with disabilities</w:t>
            </w:r>
          </w:p>
          <w:p w:rsidR="008676E6"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8676E6" w:rsidRPr="005C7428">
              <w:instrText xml:space="preserve"> FORMCHECKBOX </w:instrText>
            </w:r>
            <w:r w:rsidRPr="005C7428">
              <w:fldChar w:fldCharType="end"/>
            </w:r>
            <w:r w:rsidR="008676E6" w:rsidRPr="005C7428">
              <w:t xml:space="preserve">  Data collection related to the percent of students who meet IEP standards within one academic year</w:t>
            </w:r>
          </w:p>
          <w:p w:rsidR="008676E6"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8676E6" w:rsidRPr="005C7428">
              <w:instrText xml:space="preserve"> FORMCHECKBOX </w:instrText>
            </w:r>
            <w:r w:rsidRPr="005C7428">
              <w:fldChar w:fldCharType="end"/>
            </w:r>
            <w:r w:rsidR="008676E6" w:rsidRPr="005C7428">
              <w:t xml:space="preserve">  Review of IEP standards</w:t>
            </w:r>
          </w:p>
          <w:p w:rsidR="008676E6"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8676E6" w:rsidRPr="005C7428">
              <w:instrText xml:space="preserve"> FORMCHECKBOX </w:instrText>
            </w:r>
            <w:r w:rsidRPr="005C7428">
              <w:fldChar w:fldCharType="end"/>
            </w:r>
            <w:r w:rsidR="008676E6" w:rsidRPr="005C7428">
              <w:t xml:space="preserve">  Progress reports</w:t>
            </w:r>
          </w:p>
          <w:p w:rsidR="008676E6"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8676E6" w:rsidRPr="005C7428">
              <w:instrText xml:space="preserve"> FORMCHECKBOX </w:instrText>
            </w:r>
            <w:r w:rsidRPr="005C7428">
              <w:fldChar w:fldCharType="end"/>
            </w:r>
            <w:r w:rsidR="008676E6" w:rsidRPr="005C7428">
              <w:t xml:space="preserve">  Curriculum-based assessments</w:t>
            </w:r>
          </w:p>
          <w:p w:rsidR="008676E6"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8676E6" w:rsidRPr="005C7428">
              <w:instrText xml:space="preserve"> FORMCHECKBOX </w:instrText>
            </w:r>
            <w:r w:rsidRPr="005C7428">
              <w:fldChar w:fldCharType="end"/>
            </w:r>
            <w:r w:rsidR="008676E6" w:rsidRPr="005C7428">
              <w:t xml:space="preserve">  Benchmarks</w:t>
            </w:r>
          </w:p>
          <w:p w:rsidR="008676E6"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8676E6" w:rsidRPr="005C7428">
              <w:instrText xml:space="preserve"> FORMCHECKBOX </w:instrText>
            </w:r>
            <w:r w:rsidRPr="005C7428">
              <w:fldChar w:fldCharType="end"/>
            </w:r>
            <w:r w:rsidR="008676E6" w:rsidRPr="005C7428">
              <w:t xml:space="preserve">  Short-cycle </w:t>
            </w:r>
            <w:r w:rsidR="008676E6" w:rsidRPr="0029597B">
              <w:t>assessments (such as diagnostic screening)</w:t>
            </w:r>
          </w:p>
          <w:p w:rsidR="008676E6"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8676E6" w:rsidRPr="005C7428">
              <w:instrText xml:space="preserve"> FORMCHECKBOX </w:instrText>
            </w:r>
            <w:r w:rsidRPr="005C7428">
              <w:fldChar w:fldCharType="end"/>
            </w:r>
            <w:r w:rsidR="008676E6" w:rsidRPr="005C7428">
              <w:t xml:space="preserve">  District procedures for analyzing assessments </w:t>
            </w:r>
          </w:p>
          <w:p w:rsidR="008676E6"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8676E6" w:rsidRPr="005C7428">
              <w:instrText xml:space="preserve"> FORMCHECKBOX </w:instrText>
            </w:r>
            <w:r w:rsidRPr="005C7428">
              <w:fldChar w:fldCharType="end"/>
            </w:r>
            <w:r w:rsidR="008676E6" w:rsidRPr="005C7428">
              <w:t xml:space="preserve">  District supports for interpreting assessments</w:t>
            </w:r>
          </w:p>
          <w:p w:rsidR="008676E6"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8676E6" w:rsidRPr="005C7428">
              <w:instrText xml:space="preserve"> FORMCHECKBOX </w:instrText>
            </w:r>
            <w:r w:rsidRPr="005C7428">
              <w:fldChar w:fldCharType="end"/>
            </w:r>
            <w:r w:rsidR="008676E6" w:rsidRPr="005C7428">
              <w:t xml:space="preserve">  Other </w:t>
            </w:r>
            <w:r w:rsidR="008676E6" w:rsidRPr="005C7428">
              <w:rPr>
                <w:i/>
              </w:rPr>
              <w:t>(specify):</w:t>
            </w:r>
            <w:r w:rsidR="008676E6" w:rsidRPr="005C7428">
              <w:t xml:space="preserve"> </w:t>
            </w:r>
          </w:p>
          <w:p w:rsidR="008676E6" w:rsidRPr="005C7428" w:rsidRDefault="008676E6" w:rsidP="005C7428">
            <w:pPr>
              <w:spacing w:after="0" w:line="240" w:lineRule="auto"/>
              <w:ind w:left="342" w:hanging="342"/>
            </w:pPr>
          </w:p>
        </w:tc>
        <w:tc>
          <w:tcPr>
            <w:tcW w:w="7020" w:type="dxa"/>
            <w:tcBorders>
              <w:bottom w:val="nil"/>
            </w:tcBorders>
            <w:shd w:val="clear" w:color="auto" w:fill="FFFFFF"/>
          </w:tcPr>
          <w:p w:rsidR="008676E6" w:rsidRPr="005C7428" w:rsidRDefault="008676E6" w:rsidP="005C7428">
            <w:pPr>
              <w:spacing w:after="0" w:line="240" w:lineRule="auto"/>
            </w:pPr>
            <w:r w:rsidRPr="005C7428">
              <w:lastRenderedPageBreak/>
              <w:t>Describe the methods and types of measures the district uses to evaluate the progress of students receiving special education services (e.g. at the IEP level, academic standards, etc.):</w:t>
            </w:r>
          </w:p>
        </w:tc>
      </w:tr>
      <w:tr w:rsidR="00A71ABF" w:rsidRPr="005C7428" w:rsidTr="005C7428">
        <w:trPr>
          <w:trHeight w:val="1493"/>
        </w:trPr>
        <w:tc>
          <w:tcPr>
            <w:tcW w:w="3348" w:type="dxa"/>
            <w:vMerge/>
            <w:shd w:val="clear" w:color="auto" w:fill="FFFFFF"/>
            <w:vAlign w:val="center"/>
          </w:tcPr>
          <w:p w:rsidR="008676E6" w:rsidRPr="005C7428" w:rsidRDefault="008676E6" w:rsidP="005C7428">
            <w:pPr>
              <w:spacing w:after="0" w:line="240" w:lineRule="auto"/>
              <w:rPr>
                <w:b/>
              </w:rPr>
            </w:pPr>
          </w:p>
        </w:tc>
        <w:tc>
          <w:tcPr>
            <w:tcW w:w="3510" w:type="dxa"/>
            <w:vMerge/>
            <w:shd w:val="clear" w:color="auto" w:fill="FFFFFF"/>
          </w:tcPr>
          <w:p w:rsidR="008676E6" w:rsidRPr="005C7428" w:rsidRDefault="008676E6" w:rsidP="005C7428">
            <w:pPr>
              <w:spacing w:after="0" w:line="240" w:lineRule="auto"/>
            </w:pPr>
          </w:p>
        </w:tc>
        <w:tc>
          <w:tcPr>
            <w:tcW w:w="7020" w:type="dxa"/>
            <w:tcBorders>
              <w:top w:val="nil"/>
              <w:bottom w:val="single" w:sz="4" w:space="0" w:color="000000"/>
            </w:tcBorders>
            <w:shd w:val="clear" w:color="auto" w:fill="FFFFFF"/>
          </w:tcPr>
          <w:p w:rsidR="008676E6" w:rsidRPr="005C7428" w:rsidRDefault="008676E6" w:rsidP="005C7428">
            <w:pPr>
              <w:spacing w:after="0" w:line="240" w:lineRule="auto"/>
            </w:pPr>
          </w:p>
          <w:p w:rsidR="008676E6" w:rsidRPr="005C7428" w:rsidRDefault="008676E6" w:rsidP="005C7428">
            <w:pPr>
              <w:spacing w:after="0" w:line="240" w:lineRule="auto"/>
            </w:pPr>
          </w:p>
          <w:p w:rsidR="008676E6" w:rsidRPr="005C7428" w:rsidRDefault="008676E6" w:rsidP="005C7428">
            <w:pPr>
              <w:spacing w:after="0" w:line="240" w:lineRule="auto"/>
            </w:pPr>
          </w:p>
          <w:p w:rsidR="008676E6" w:rsidRPr="005C7428" w:rsidRDefault="008676E6" w:rsidP="005C7428">
            <w:pPr>
              <w:spacing w:after="0" w:line="240" w:lineRule="auto"/>
            </w:pPr>
          </w:p>
          <w:p w:rsidR="008676E6" w:rsidRPr="005C7428" w:rsidRDefault="008676E6" w:rsidP="005C7428">
            <w:pPr>
              <w:spacing w:after="0" w:line="240" w:lineRule="auto"/>
            </w:pPr>
          </w:p>
          <w:p w:rsidR="008676E6" w:rsidRPr="005C7428" w:rsidRDefault="008676E6" w:rsidP="005C7428">
            <w:pPr>
              <w:spacing w:after="0" w:line="240" w:lineRule="auto"/>
            </w:pPr>
          </w:p>
          <w:p w:rsidR="008676E6" w:rsidRPr="005C7428" w:rsidRDefault="008676E6" w:rsidP="005C7428">
            <w:pPr>
              <w:spacing w:after="0" w:line="240" w:lineRule="auto"/>
            </w:pPr>
          </w:p>
          <w:p w:rsidR="008676E6" w:rsidRPr="005C7428" w:rsidRDefault="008676E6" w:rsidP="005C7428">
            <w:pPr>
              <w:spacing w:after="0" w:line="240" w:lineRule="auto"/>
            </w:pPr>
          </w:p>
          <w:p w:rsidR="008676E6" w:rsidRPr="005C7428" w:rsidRDefault="008676E6" w:rsidP="005C7428">
            <w:pPr>
              <w:spacing w:after="0" w:line="240" w:lineRule="auto"/>
            </w:pPr>
          </w:p>
        </w:tc>
      </w:tr>
      <w:tr w:rsidR="00A71ABF" w:rsidRPr="005C7428" w:rsidTr="005C7428">
        <w:trPr>
          <w:trHeight w:val="467"/>
        </w:trPr>
        <w:tc>
          <w:tcPr>
            <w:tcW w:w="3348" w:type="dxa"/>
            <w:vMerge/>
            <w:shd w:val="clear" w:color="auto" w:fill="FFFFFF"/>
            <w:vAlign w:val="center"/>
          </w:tcPr>
          <w:p w:rsidR="008676E6" w:rsidRPr="005C7428" w:rsidRDefault="008676E6" w:rsidP="005C7428">
            <w:pPr>
              <w:spacing w:after="0" w:line="240" w:lineRule="auto"/>
              <w:rPr>
                <w:b/>
              </w:rPr>
            </w:pPr>
          </w:p>
        </w:tc>
        <w:tc>
          <w:tcPr>
            <w:tcW w:w="3510" w:type="dxa"/>
            <w:vMerge/>
            <w:shd w:val="clear" w:color="auto" w:fill="FFFFFF"/>
          </w:tcPr>
          <w:p w:rsidR="008676E6" w:rsidRPr="005C7428" w:rsidRDefault="008676E6" w:rsidP="005C7428">
            <w:pPr>
              <w:spacing w:after="0" w:line="240" w:lineRule="auto"/>
            </w:pPr>
          </w:p>
        </w:tc>
        <w:tc>
          <w:tcPr>
            <w:tcW w:w="7020" w:type="dxa"/>
            <w:tcBorders>
              <w:bottom w:val="nil"/>
            </w:tcBorders>
            <w:shd w:val="clear" w:color="auto" w:fill="FFFFFF"/>
          </w:tcPr>
          <w:p w:rsidR="008676E6" w:rsidRPr="005C7428" w:rsidRDefault="008676E6" w:rsidP="005C7428">
            <w:pPr>
              <w:spacing w:after="0" w:line="240" w:lineRule="auto"/>
            </w:pPr>
            <w:r w:rsidRPr="005C7428">
              <w:t>How are the results used to improve instruction and services?</w:t>
            </w:r>
          </w:p>
        </w:tc>
      </w:tr>
      <w:tr w:rsidR="00A71ABF" w:rsidRPr="005C7428" w:rsidTr="005C7428">
        <w:trPr>
          <w:trHeight w:val="1493"/>
        </w:trPr>
        <w:tc>
          <w:tcPr>
            <w:tcW w:w="3348" w:type="dxa"/>
            <w:vMerge/>
            <w:shd w:val="clear" w:color="auto" w:fill="FFFFFF"/>
            <w:vAlign w:val="center"/>
          </w:tcPr>
          <w:p w:rsidR="008676E6" w:rsidRPr="005C7428" w:rsidRDefault="008676E6" w:rsidP="005C7428">
            <w:pPr>
              <w:spacing w:after="0" w:line="240" w:lineRule="auto"/>
              <w:rPr>
                <w:b/>
              </w:rPr>
            </w:pPr>
          </w:p>
        </w:tc>
        <w:tc>
          <w:tcPr>
            <w:tcW w:w="3510" w:type="dxa"/>
            <w:vMerge/>
            <w:shd w:val="clear" w:color="auto" w:fill="FFFFFF"/>
          </w:tcPr>
          <w:p w:rsidR="008676E6" w:rsidRPr="005C7428" w:rsidRDefault="008676E6" w:rsidP="005C7428">
            <w:pPr>
              <w:spacing w:after="0" w:line="240" w:lineRule="auto"/>
            </w:pPr>
          </w:p>
        </w:tc>
        <w:tc>
          <w:tcPr>
            <w:tcW w:w="7020" w:type="dxa"/>
            <w:tcBorders>
              <w:top w:val="nil"/>
              <w:bottom w:val="single" w:sz="4" w:space="0" w:color="000000"/>
            </w:tcBorders>
            <w:shd w:val="clear" w:color="auto" w:fill="FFFFFF"/>
          </w:tcPr>
          <w:p w:rsidR="008676E6" w:rsidRPr="005C7428" w:rsidRDefault="008676E6" w:rsidP="005C7428">
            <w:pPr>
              <w:spacing w:after="0" w:line="240" w:lineRule="auto"/>
            </w:pPr>
          </w:p>
        </w:tc>
      </w:tr>
      <w:tr w:rsidR="00A71ABF" w:rsidRPr="005C7428" w:rsidTr="005C7428">
        <w:trPr>
          <w:trHeight w:val="368"/>
        </w:trPr>
        <w:tc>
          <w:tcPr>
            <w:tcW w:w="3348" w:type="dxa"/>
            <w:vMerge w:val="restart"/>
            <w:shd w:val="clear" w:color="auto" w:fill="FFFFFF"/>
            <w:vAlign w:val="center"/>
          </w:tcPr>
          <w:p w:rsidR="00947A30" w:rsidRPr="005C7428" w:rsidRDefault="00947A30" w:rsidP="005C7428">
            <w:pPr>
              <w:spacing w:after="0" w:line="240" w:lineRule="auto"/>
            </w:pPr>
            <w:r w:rsidRPr="005C7428">
              <w:rPr>
                <w:b/>
              </w:rPr>
              <w:t>NINETEEN</w:t>
            </w:r>
            <w:r w:rsidRPr="005C7428">
              <w:t xml:space="preserve">     The District ensures that all students are educated in the least restrictive environment (LRE).</w:t>
            </w:r>
          </w:p>
          <w:p w:rsidR="00947A30" w:rsidRPr="005C7428" w:rsidRDefault="00947A30" w:rsidP="005C7428">
            <w:pPr>
              <w:spacing w:after="0" w:line="240" w:lineRule="auto"/>
            </w:pPr>
          </w:p>
          <w:p w:rsidR="00947A30" w:rsidRPr="005C7428" w:rsidRDefault="00947A30" w:rsidP="005C7428">
            <w:pPr>
              <w:spacing w:after="0" w:line="240" w:lineRule="auto"/>
            </w:pPr>
            <w:r w:rsidRPr="005C7428">
              <w:t xml:space="preserve">Assessed Level </w:t>
            </w:r>
            <w:r w:rsidRPr="005C7428">
              <w:rPr>
                <w:i/>
              </w:rPr>
              <w:t>(check the appropriate box):</w:t>
            </w:r>
          </w:p>
          <w:p w:rsidR="00947A30" w:rsidRPr="005C7428" w:rsidRDefault="00947A30"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Beginning         </w:t>
            </w:r>
          </w:p>
          <w:p w:rsidR="00947A30" w:rsidRPr="005C7428" w:rsidRDefault="00947A30"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Developing        </w:t>
            </w:r>
          </w:p>
          <w:p w:rsidR="00947A30" w:rsidRPr="005C7428" w:rsidRDefault="00947A30"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At Standard</w:t>
            </w:r>
          </w:p>
        </w:tc>
        <w:tc>
          <w:tcPr>
            <w:tcW w:w="3510" w:type="dxa"/>
            <w:vMerge w:val="restart"/>
            <w:shd w:val="clear" w:color="auto" w:fill="FFFFFF"/>
          </w:tcPr>
          <w:p w:rsidR="00947A30" w:rsidRPr="005C7428" w:rsidRDefault="00947A30" w:rsidP="005C7428">
            <w:pPr>
              <w:spacing w:after="0" w:line="240" w:lineRule="auto"/>
            </w:pPr>
          </w:p>
          <w:p w:rsidR="00947A30"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947A30" w:rsidRPr="005C7428">
              <w:instrText xml:space="preserve"> FORMCHECKBOX </w:instrText>
            </w:r>
            <w:r w:rsidRPr="005C7428">
              <w:fldChar w:fldCharType="end"/>
            </w:r>
            <w:r w:rsidR="00947A30" w:rsidRPr="005C7428">
              <w:t xml:space="preserve">  Compliance checklists</w:t>
            </w:r>
          </w:p>
          <w:p w:rsidR="00947A30"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947A30" w:rsidRPr="005C7428">
              <w:instrText xml:space="preserve"> FORMCHECKBOX </w:instrText>
            </w:r>
            <w:r w:rsidRPr="005C7428">
              <w:fldChar w:fldCharType="end"/>
            </w:r>
            <w:r w:rsidR="00947A30" w:rsidRPr="005C7428">
              <w:t xml:space="preserve">  Inter-rater reliability tools</w:t>
            </w:r>
          </w:p>
          <w:p w:rsidR="00947A30"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947A30" w:rsidRPr="005C7428">
              <w:instrText xml:space="preserve"> FORMCHECKBOX </w:instrText>
            </w:r>
            <w:r w:rsidRPr="005C7428">
              <w:fldChar w:fldCharType="end"/>
            </w:r>
            <w:r w:rsidR="00947A30" w:rsidRPr="005C7428">
              <w:t xml:space="preserve">  Data reports, including:</w:t>
            </w:r>
          </w:p>
          <w:p w:rsidR="00947A30" w:rsidRPr="005C7428" w:rsidRDefault="00947A30" w:rsidP="005C7428">
            <w:pPr>
              <w:spacing w:after="0" w:line="240" w:lineRule="auto"/>
              <w:ind w:left="342" w:hanging="342"/>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Educational placement by setting code (two years)</w:t>
            </w:r>
          </w:p>
          <w:p w:rsidR="00947A30" w:rsidRPr="005C7428" w:rsidRDefault="00947A30" w:rsidP="005C7428">
            <w:pPr>
              <w:spacing w:after="0" w:line="240" w:lineRule="auto"/>
              <w:ind w:left="342" w:hanging="342"/>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Discipline (all occurrences) by disability category, race/ ethnicity, and gender</w:t>
            </w:r>
          </w:p>
          <w:p w:rsidR="00947A30"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947A30" w:rsidRPr="005C7428">
              <w:instrText xml:space="preserve"> FORMCHECKBOX </w:instrText>
            </w:r>
            <w:r w:rsidRPr="005C7428">
              <w:fldChar w:fldCharType="end"/>
            </w:r>
            <w:r w:rsidR="00947A30" w:rsidRPr="005C7428">
              <w:t xml:space="preserve">  Graduation rates</w:t>
            </w:r>
          </w:p>
          <w:p w:rsidR="00947A30"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947A30" w:rsidRPr="005C7428">
              <w:instrText xml:space="preserve"> FORMCHECKBOX </w:instrText>
            </w:r>
            <w:r w:rsidRPr="005C7428">
              <w:fldChar w:fldCharType="end"/>
            </w:r>
            <w:r w:rsidR="00947A30" w:rsidRPr="005C7428">
              <w:t xml:space="preserve">  Report card inform</w:t>
            </w:r>
            <w:r w:rsidR="00113377">
              <w:t>ation</w:t>
            </w:r>
          </w:p>
          <w:p w:rsidR="00947A30"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947A30" w:rsidRPr="005C7428">
              <w:instrText xml:space="preserve"> FORMCHECKBOX </w:instrText>
            </w:r>
            <w:r w:rsidRPr="005C7428">
              <w:fldChar w:fldCharType="end"/>
            </w:r>
            <w:r w:rsidR="00947A30" w:rsidRPr="005C7428">
              <w:t xml:space="preserve">  Other </w:t>
            </w:r>
            <w:r w:rsidR="00947A30" w:rsidRPr="005C7428">
              <w:rPr>
                <w:i/>
              </w:rPr>
              <w:t>(specify):</w:t>
            </w:r>
            <w:r w:rsidR="00947A30" w:rsidRPr="005C7428">
              <w:t xml:space="preserve"> </w:t>
            </w:r>
          </w:p>
          <w:p w:rsidR="00947A30" w:rsidRPr="005C7428" w:rsidRDefault="00947A30" w:rsidP="005C7428">
            <w:pPr>
              <w:spacing w:after="0" w:line="240" w:lineRule="auto"/>
              <w:ind w:left="342" w:hanging="342"/>
            </w:pPr>
          </w:p>
        </w:tc>
        <w:tc>
          <w:tcPr>
            <w:tcW w:w="7020" w:type="dxa"/>
            <w:tcBorders>
              <w:bottom w:val="nil"/>
            </w:tcBorders>
            <w:shd w:val="clear" w:color="auto" w:fill="FFFFFF"/>
          </w:tcPr>
          <w:p w:rsidR="00947A30" w:rsidRPr="005C7428" w:rsidRDefault="00947A30" w:rsidP="005C7428">
            <w:pPr>
              <w:spacing w:after="0" w:line="240" w:lineRule="auto"/>
            </w:pPr>
            <w:r w:rsidRPr="005C7428">
              <w:t>Describe the method the district uses to analyze LRE data for each school:</w:t>
            </w:r>
          </w:p>
        </w:tc>
      </w:tr>
      <w:tr w:rsidR="00A71ABF" w:rsidRPr="005C7428" w:rsidTr="005C7428">
        <w:trPr>
          <w:trHeight w:val="836"/>
        </w:trPr>
        <w:tc>
          <w:tcPr>
            <w:tcW w:w="3348" w:type="dxa"/>
            <w:vMerge/>
            <w:shd w:val="clear" w:color="auto" w:fill="FFFFFF"/>
            <w:vAlign w:val="center"/>
          </w:tcPr>
          <w:p w:rsidR="00947A30" w:rsidRPr="005C7428" w:rsidRDefault="00947A30" w:rsidP="005C7428">
            <w:pPr>
              <w:spacing w:after="0" w:line="240" w:lineRule="auto"/>
              <w:rPr>
                <w:b/>
              </w:rPr>
            </w:pPr>
          </w:p>
        </w:tc>
        <w:tc>
          <w:tcPr>
            <w:tcW w:w="3510" w:type="dxa"/>
            <w:vMerge/>
            <w:shd w:val="clear" w:color="auto" w:fill="FFFFFF"/>
          </w:tcPr>
          <w:p w:rsidR="00947A30" w:rsidRPr="005C7428" w:rsidRDefault="00947A30" w:rsidP="005C7428">
            <w:pPr>
              <w:spacing w:after="0" w:line="240" w:lineRule="auto"/>
            </w:pPr>
          </w:p>
        </w:tc>
        <w:tc>
          <w:tcPr>
            <w:tcW w:w="7020" w:type="dxa"/>
            <w:tcBorders>
              <w:top w:val="nil"/>
              <w:bottom w:val="single" w:sz="4" w:space="0" w:color="000000"/>
            </w:tcBorders>
            <w:shd w:val="clear" w:color="auto" w:fill="FFFFFF"/>
          </w:tcPr>
          <w:p w:rsidR="00947A30" w:rsidRPr="005C7428" w:rsidRDefault="00947A30" w:rsidP="005C7428">
            <w:pPr>
              <w:spacing w:after="0" w:line="240" w:lineRule="auto"/>
            </w:pPr>
          </w:p>
          <w:p w:rsidR="00947A30" w:rsidRPr="005C7428" w:rsidRDefault="00947A30" w:rsidP="005C7428">
            <w:pPr>
              <w:spacing w:after="0" w:line="240" w:lineRule="auto"/>
            </w:pPr>
          </w:p>
          <w:p w:rsidR="00947A30" w:rsidRPr="005C7428" w:rsidRDefault="00947A30" w:rsidP="005C7428">
            <w:pPr>
              <w:spacing w:after="0" w:line="240" w:lineRule="auto"/>
            </w:pPr>
          </w:p>
          <w:p w:rsidR="00947A30" w:rsidRPr="005C7428" w:rsidRDefault="00947A30" w:rsidP="005C7428">
            <w:pPr>
              <w:spacing w:after="0" w:line="240" w:lineRule="auto"/>
            </w:pPr>
          </w:p>
          <w:p w:rsidR="00947A30" w:rsidRPr="005C7428" w:rsidRDefault="00947A30" w:rsidP="005C7428">
            <w:pPr>
              <w:spacing w:after="0" w:line="240" w:lineRule="auto"/>
            </w:pPr>
          </w:p>
          <w:p w:rsidR="00947A30" w:rsidRPr="005C7428" w:rsidRDefault="00947A30" w:rsidP="005C7428">
            <w:pPr>
              <w:spacing w:after="0" w:line="240" w:lineRule="auto"/>
            </w:pPr>
          </w:p>
        </w:tc>
      </w:tr>
      <w:tr w:rsidR="00A71ABF" w:rsidRPr="005C7428" w:rsidTr="005C7428">
        <w:trPr>
          <w:trHeight w:val="575"/>
        </w:trPr>
        <w:tc>
          <w:tcPr>
            <w:tcW w:w="3348" w:type="dxa"/>
            <w:vMerge/>
            <w:shd w:val="clear" w:color="auto" w:fill="FFFFFF"/>
            <w:vAlign w:val="center"/>
          </w:tcPr>
          <w:p w:rsidR="00947A30" w:rsidRPr="005C7428" w:rsidRDefault="00947A30" w:rsidP="005C7428">
            <w:pPr>
              <w:spacing w:after="0" w:line="240" w:lineRule="auto"/>
              <w:rPr>
                <w:b/>
              </w:rPr>
            </w:pPr>
          </w:p>
        </w:tc>
        <w:tc>
          <w:tcPr>
            <w:tcW w:w="3510" w:type="dxa"/>
            <w:vMerge/>
            <w:shd w:val="clear" w:color="auto" w:fill="FFFFFF"/>
          </w:tcPr>
          <w:p w:rsidR="00947A30" w:rsidRPr="005C7428" w:rsidRDefault="00947A30" w:rsidP="005C7428">
            <w:pPr>
              <w:spacing w:after="0" w:line="240" w:lineRule="auto"/>
            </w:pPr>
          </w:p>
        </w:tc>
        <w:tc>
          <w:tcPr>
            <w:tcW w:w="7020" w:type="dxa"/>
            <w:tcBorders>
              <w:bottom w:val="nil"/>
            </w:tcBorders>
            <w:shd w:val="clear" w:color="auto" w:fill="FFFFFF"/>
          </w:tcPr>
          <w:p w:rsidR="00947A30" w:rsidRPr="005C7428" w:rsidRDefault="00947A30" w:rsidP="005C7428">
            <w:pPr>
              <w:spacing w:after="0" w:line="240" w:lineRule="auto"/>
            </w:pPr>
            <w:r w:rsidRPr="005C7428">
              <w:t>What trends and patterns can be observed when the data are disaggregated by race/ethnicity?</w:t>
            </w:r>
          </w:p>
        </w:tc>
      </w:tr>
      <w:tr w:rsidR="00A71ABF" w:rsidRPr="005C7428" w:rsidTr="005C7428">
        <w:trPr>
          <w:trHeight w:val="836"/>
        </w:trPr>
        <w:tc>
          <w:tcPr>
            <w:tcW w:w="3348" w:type="dxa"/>
            <w:vMerge/>
            <w:shd w:val="clear" w:color="auto" w:fill="FFFFFF"/>
            <w:vAlign w:val="center"/>
          </w:tcPr>
          <w:p w:rsidR="00947A30" w:rsidRPr="005C7428" w:rsidRDefault="00947A30" w:rsidP="005C7428">
            <w:pPr>
              <w:spacing w:after="0" w:line="240" w:lineRule="auto"/>
              <w:rPr>
                <w:b/>
              </w:rPr>
            </w:pPr>
          </w:p>
        </w:tc>
        <w:tc>
          <w:tcPr>
            <w:tcW w:w="3510" w:type="dxa"/>
            <w:vMerge/>
            <w:shd w:val="clear" w:color="auto" w:fill="FFFFFF"/>
          </w:tcPr>
          <w:p w:rsidR="00947A30" w:rsidRPr="005C7428" w:rsidRDefault="00947A30" w:rsidP="005C7428">
            <w:pPr>
              <w:spacing w:after="0" w:line="240" w:lineRule="auto"/>
            </w:pPr>
          </w:p>
        </w:tc>
        <w:tc>
          <w:tcPr>
            <w:tcW w:w="7020" w:type="dxa"/>
            <w:tcBorders>
              <w:top w:val="nil"/>
              <w:bottom w:val="single" w:sz="4" w:space="0" w:color="000000"/>
            </w:tcBorders>
            <w:shd w:val="clear" w:color="auto" w:fill="FFFFFF"/>
          </w:tcPr>
          <w:p w:rsidR="00947A30" w:rsidRPr="005C7428" w:rsidRDefault="00947A30" w:rsidP="005C7428">
            <w:pPr>
              <w:spacing w:after="0" w:line="240" w:lineRule="auto"/>
            </w:pPr>
          </w:p>
        </w:tc>
      </w:tr>
      <w:tr w:rsidR="00A71ABF" w:rsidRPr="005C7428" w:rsidTr="005C7428">
        <w:trPr>
          <w:trHeight w:val="881"/>
        </w:trPr>
        <w:tc>
          <w:tcPr>
            <w:tcW w:w="3348" w:type="dxa"/>
            <w:vMerge w:val="restart"/>
            <w:shd w:val="clear" w:color="auto" w:fill="FFFFFF"/>
            <w:vAlign w:val="center"/>
          </w:tcPr>
          <w:p w:rsidR="00947A30" w:rsidRPr="005C7428" w:rsidRDefault="00947A30" w:rsidP="005C7428">
            <w:pPr>
              <w:spacing w:after="0" w:line="240" w:lineRule="auto"/>
            </w:pPr>
            <w:r w:rsidRPr="005C7428">
              <w:rPr>
                <w:b/>
              </w:rPr>
              <w:lastRenderedPageBreak/>
              <w:t>TWENTY</w:t>
            </w:r>
            <w:r w:rsidRPr="005C7428">
              <w:t xml:space="preserve">     The District ensures that educational and behavioral interventions are planned and implemented in a culturally appropriate manner.</w:t>
            </w:r>
          </w:p>
          <w:p w:rsidR="00947A30" w:rsidRPr="005C7428" w:rsidRDefault="00947A30" w:rsidP="005C7428">
            <w:pPr>
              <w:spacing w:after="0" w:line="240" w:lineRule="auto"/>
            </w:pPr>
          </w:p>
          <w:p w:rsidR="00947A30" w:rsidRPr="005C7428" w:rsidRDefault="00947A30" w:rsidP="005C7428">
            <w:pPr>
              <w:spacing w:after="0" w:line="240" w:lineRule="auto"/>
            </w:pPr>
            <w:r w:rsidRPr="005C7428">
              <w:t xml:space="preserve">Assessed Level </w:t>
            </w:r>
            <w:r w:rsidRPr="005C7428">
              <w:rPr>
                <w:i/>
              </w:rPr>
              <w:t>(check the appropriate box):</w:t>
            </w:r>
          </w:p>
          <w:p w:rsidR="00947A30" w:rsidRPr="005C7428" w:rsidRDefault="00947A30"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Beginning         </w:t>
            </w:r>
          </w:p>
          <w:p w:rsidR="00947A30" w:rsidRPr="005C7428" w:rsidRDefault="00947A30"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Developing        </w:t>
            </w:r>
          </w:p>
          <w:p w:rsidR="00947A30" w:rsidRPr="005C7428" w:rsidRDefault="00947A30"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At Standard</w:t>
            </w:r>
          </w:p>
        </w:tc>
        <w:tc>
          <w:tcPr>
            <w:tcW w:w="3510" w:type="dxa"/>
            <w:vMerge w:val="restart"/>
            <w:shd w:val="clear" w:color="auto" w:fill="FFFFFF"/>
          </w:tcPr>
          <w:p w:rsidR="00947A30" w:rsidRPr="005C7428" w:rsidRDefault="00947A30" w:rsidP="005C7428">
            <w:pPr>
              <w:spacing w:after="0" w:line="240" w:lineRule="auto"/>
            </w:pPr>
          </w:p>
          <w:p w:rsidR="00947A30"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947A30" w:rsidRPr="005C7428">
              <w:instrText xml:space="preserve"> FORMCHECKBOX </w:instrText>
            </w:r>
            <w:r w:rsidRPr="005C7428">
              <w:fldChar w:fldCharType="end"/>
            </w:r>
            <w:r w:rsidR="00947A30" w:rsidRPr="005C7428">
              <w:t xml:space="preserve">  Functional behavior assessments completed over the last two years</w:t>
            </w:r>
          </w:p>
          <w:p w:rsidR="00947A30"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947A30" w:rsidRPr="005C7428">
              <w:instrText xml:space="preserve"> FORMCHECKBOX </w:instrText>
            </w:r>
            <w:r w:rsidRPr="005C7428">
              <w:fldChar w:fldCharType="end"/>
            </w:r>
            <w:r w:rsidR="00947A30" w:rsidRPr="005C7428">
              <w:t xml:space="preserve">  Number of current IEPs that contain behavior plans</w:t>
            </w:r>
          </w:p>
          <w:p w:rsidR="00947A30" w:rsidRPr="005C7428" w:rsidRDefault="004A113F" w:rsidP="005C7428">
            <w:pPr>
              <w:spacing w:after="0" w:line="240" w:lineRule="auto"/>
              <w:ind w:left="342" w:hanging="342"/>
              <w:rPr>
                <w:i/>
              </w:rPr>
            </w:pPr>
            <w:r w:rsidRPr="005C7428">
              <w:fldChar w:fldCharType="begin">
                <w:ffData>
                  <w:name w:val="Check9"/>
                  <w:enabled/>
                  <w:calcOnExit w:val="0"/>
                  <w:checkBox>
                    <w:sizeAuto/>
                    <w:default w:val="0"/>
                  </w:checkBox>
                </w:ffData>
              </w:fldChar>
            </w:r>
            <w:r w:rsidR="00947A30" w:rsidRPr="005C7428">
              <w:instrText xml:space="preserve"> FORMCHECKBOX </w:instrText>
            </w:r>
            <w:r w:rsidRPr="005C7428">
              <w:fldChar w:fldCharType="end"/>
            </w:r>
            <w:r w:rsidR="00947A30" w:rsidRPr="005C7428">
              <w:t xml:space="preserve">  Number of current IEPs that contain behavior </w:t>
            </w:r>
            <w:r w:rsidR="0029597B">
              <w:t>goals/services</w:t>
            </w:r>
          </w:p>
          <w:p w:rsidR="00947A30"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947A30" w:rsidRPr="005C7428">
              <w:instrText xml:space="preserve"> FORMCHECKBOX </w:instrText>
            </w:r>
            <w:r w:rsidRPr="005C7428">
              <w:fldChar w:fldCharType="end"/>
            </w:r>
            <w:r w:rsidR="00947A30" w:rsidRPr="005C7428">
              <w:t xml:space="preserve">  The above data disaggregated by race, gender, and disability</w:t>
            </w:r>
          </w:p>
          <w:p w:rsidR="00947A30" w:rsidRPr="005C7428" w:rsidRDefault="004A113F" w:rsidP="005C7428">
            <w:pPr>
              <w:spacing w:after="0" w:line="240" w:lineRule="auto"/>
              <w:ind w:left="342" w:hanging="342"/>
              <w:rPr>
                <w:i/>
              </w:rPr>
            </w:pPr>
            <w:r w:rsidRPr="005C7428">
              <w:fldChar w:fldCharType="begin">
                <w:ffData>
                  <w:name w:val="Check9"/>
                  <w:enabled/>
                  <w:calcOnExit w:val="0"/>
                  <w:checkBox>
                    <w:sizeAuto/>
                    <w:default w:val="0"/>
                  </w:checkBox>
                </w:ffData>
              </w:fldChar>
            </w:r>
            <w:r w:rsidR="00947A30" w:rsidRPr="005C7428">
              <w:instrText xml:space="preserve"> FORMCHECKBOX </w:instrText>
            </w:r>
            <w:r w:rsidRPr="005C7428">
              <w:fldChar w:fldCharType="end"/>
            </w:r>
            <w:r w:rsidR="00947A30" w:rsidRPr="005C7428">
              <w:t xml:space="preserve">  Analysis of intervention data for all students (percent that are initiated due to behavioral concerns)</w:t>
            </w:r>
          </w:p>
          <w:p w:rsidR="00947A30"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947A30" w:rsidRPr="005C7428">
              <w:instrText xml:space="preserve"> FORMCHECKBOX </w:instrText>
            </w:r>
            <w:r w:rsidRPr="005C7428">
              <w:fldChar w:fldCharType="end"/>
            </w:r>
            <w:r w:rsidR="00947A30" w:rsidRPr="005C7428">
              <w:t xml:space="preserve">  Other </w:t>
            </w:r>
            <w:r w:rsidR="00947A30" w:rsidRPr="005C7428">
              <w:rPr>
                <w:i/>
              </w:rPr>
              <w:t>(specify):</w:t>
            </w:r>
            <w:r w:rsidR="00947A30" w:rsidRPr="005C7428">
              <w:t xml:space="preserve"> </w:t>
            </w:r>
          </w:p>
          <w:p w:rsidR="00947A30" w:rsidRPr="005C7428" w:rsidRDefault="00947A30" w:rsidP="005C7428">
            <w:pPr>
              <w:spacing w:after="0" w:line="240" w:lineRule="auto"/>
              <w:ind w:left="342" w:hanging="342"/>
            </w:pPr>
          </w:p>
        </w:tc>
        <w:tc>
          <w:tcPr>
            <w:tcW w:w="7020" w:type="dxa"/>
            <w:tcBorders>
              <w:bottom w:val="nil"/>
            </w:tcBorders>
            <w:shd w:val="clear" w:color="auto" w:fill="FFFFFF"/>
          </w:tcPr>
          <w:p w:rsidR="00947A30" w:rsidRPr="005C7428" w:rsidRDefault="00947A30" w:rsidP="005C7428">
            <w:pPr>
              <w:spacing w:after="0" w:line="240" w:lineRule="auto"/>
            </w:pPr>
            <w:r w:rsidRPr="005C7428">
              <w:t>Describe the methods and strategies used by the district to ensure that educational and behavioral interventions are planned and implemented in a culturally appropriate manner:</w:t>
            </w:r>
          </w:p>
        </w:tc>
      </w:tr>
      <w:tr w:rsidR="00A71ABF" w:rsidRPr="005C7428" w:rsidTr="005C7428">
        <w:trPr>
          <w:trHeight w:val="2026"/>
        </w:trPr>
        <w:tc>
          <w:tcPr>
            <w:tcW w:w="3348" w:type="dxa"/>
            <w:vMerge/>
            <w:shd w:val="clear" w:color="auto" w:fill="FFFFFF"/>
            <w:vAlign w:val="center"/>
          </w:tcPr>
          <w:p w:rsidR="00947A30" w:rsidRPr="005C7428" w:rsidRDefault="00947A30" w:rsidP="005C7428">
            <w:pPr>
              <w:spacing w:after="0" w:line="240" w:lineRule="auto"/>
              <w:rPr>
                <w:b/>
              </w:rPr>
            </w:pPr>
          </w:p>
        </w:tc>
        <w:tc>
          <w:tcPr>
            <w:tcW w:w="3510" w:type="dxa"/>
            <w:vMerge/>
            <w:shd w:val="clear" w:color="auto" w:fill="FFFFFF"/>
          </w:tcPr>
          <w:p w:rsidR="00947A30" w:rsidRPr="005C7428" w:rsidRDefault="00947A30" w:rsidP="005C7428">
            <w:pPr>
              <w:spacing w:after="0" w:line="240" w:lineRule="auto"/>
            </w:pPr>
          </w:p>
        </w:tc>
        <w:tc>
          <w:tcPr>
            <w:tcW w:w="7020" w:type="dxa"/>
            <w:tcBorders>
              <w:top w:val="nil"/>
              <w:bottom w:val="single" w:sz="4" w:space="0" w:color="000000"/>
            </w:tcBorders>
            <w:shd w:val="clear" w:color="auto" w:fill="FFFFFF"/>
          </w:tcPr>
          <w:p w:rsidR="00947A30" w:rsidRPr="005C7428" w:rsidRDefault="00947A30" w:rsidP="005C7428">
            <w:pPr>
              <w:spacing w:after="0" w:line="240" w:lineRule="auto"/>
            </w:pPr>
          </w:p>
        </w:tc>
      </w:tr>
      <w:tr w:rsidR="00A71ABF" w:rsidRPr="005C7428" w:rsidTr="005C7428">
        <w:trPr>
          <w:trHeight w:val="350"/>
        </w:trPr>
        <w:tc>
          <w:tcPr>
            <w:tcW w:w="3348" w:type="dxa"/>
            <w:vMerge w:val="restart"/>
            <w:shd w:val="clear" w:color="auto" w:fill="FFFFFF"/>
            <w:vAlign w:val="center"/>
          </w:tcPr>
          <w:p w:rsidR="007D7E32" w:rsidRPr="005C7428" w:rsidRDefault="007D7E32" w:rsidP="005C7428">
            <w:pPr>
              <w:spacing w:after="0" w:line="240" w:lineRule="auto"/>
            </w:pPr>
            <w:r w:rsidRPr="005C7428">
              <w:rPr>
                <w:b/>
              </w:rPr>
              <w:t>TWENTY-ONE</w:t>
            </w:r>
            <w:r w:rsidRPr="005C7428">
              <w:t xml:space="preserve">     The District promotes collaboration among general and special educators at the prevention and intervention levels.</w:t>
            </w:r>
          </w:p>
          <w:p w:rsidR="007D7E32" w:rsidRPr="005C7428" w:rsidRDefault="007D7E32" w:rsidP="005C7428">
            <w:pPr>
              <w:spacing w:after="0" w:line="240" w:lineRule="auto"/>
            </w:pPr>
          </w:p>
          <w:p w:rsidR="007D7E32" w:rsidRPr="005C7428" w:rsidRDefault="007D7E32" w:rsidP="005C7428">
            <w:pPr>
              <w:spacing w:after="0" w:line="240" w:lineRule="auto"/>
            </w:pPr>
            <w:r w:rsidRPr="005C7428">
              <w:t xml:space="preserve">Assessed Level </w:t>
            </w:r>
            <w:r w:rsidRPr="005C7428">
              <w:rPr>
                <w:i/>
              </w:rPr>
              <w:t>(check the appropriate box):</w:t>
            </w:r>
          </w:p>
          <w:p w:rsidR="007D7E32" w:rsidRPr="005C7428" w:rsidRDefault="007D7E32"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Beginning         </w:t>
            </w:r>
          </w:p>
          <w:p w:rsidR="007D7E32" w:rsidRPr="005C7428" w:rsidRDefault="007D7E32"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Developing        </w:t>
            </w:r>
          </w:p>
          <w:p w:rsidR="007D7E32" w:rsidRPr="005C7428" w:rsidRDefault="007D7E32"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At Standard</w:t>
            </w:r>
          </w:p>
        </w:tc>
        <w:tc>
          <w:tcPr>
            <w:tcW w:w="3510" w:type="dxa"/>
            <w:vMerge w:val="restart"/>
            <w:shd w:val="clear" w:color="auto" w:fill="FFFFFF"/>
          </w:tcPr>
          <w:p w:rsidR="007D7E32" w:rsidRPr="005C7428" w:rsidRDefault="007D7E32" w:rsidP="005C7428">
            <w:pPr>
              <w:spacing w:after="0" w:line="240" w:lineRule="auto"/>
            </w:pPr>
          </w:p>
          <w:p w:rsidR="007D7E32"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7D7E32" w:rsidRPr="005C7428">
              <w:instrText xml:space="preserve"> FORMCHECKBOX </w:instrText>
            </w:r>
            <w:r w:rsidRPr="005C7428">
              <w:fldChar w:fldCharType="end"/>
            </w:r>
            <w:r w:rsidR="007D7E32" w:rsidRPr="005C7428">
              <w:t xml:space="preserve">  </w:t>
            </w:r>
            <w:proofErr w:type="spellStart"/>
            <w:r w:rsidR="007D7E32" w:rsidRPr="005C7428">
              <w:t>Inservices</w:t>
            </w:r>
            <w:proofErr w:type="spellEnd"/>
            <w:r w:rsidR="007D7E32" w:rsidRPr="005C7428">
              <w:t xml:space="preserve"> (including agendas with content, planned follow-up activities)</w:t>
            </w:r>
          </w:p>
          <w:p w:rsidR="007D7E32"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7D7E32" w:rsidRPr="005C7428">
              <w:instrText xml:space="preserve"> FORMCHECKBOX </w:instrText>
            </w:r>
            <w:r w:rsidRPr="005C7428">
              <w:fldChar w:fldCharType="end"/>
            </w:r>
            <w:r w:rsidR="007D7E32" w:rsidRPr="005C7428">
              <w:t xml:space="preserve">  Structure of the intervention team in each school</w:t>
            </w:r>
          </w:p>
          <w:p w:rsidR="007D7E32"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7D7E32" w:rsidRPr="005C7428">
              <w:instrText xml:space="preserve"> FORMCHECKBOX </w:instrText>
            </w:r>
            <w:r w:rsidRPr="005C7428">
              <w:fldChar w:fldCharType="end"/>
            </w:r>
            <w:r w:rsidR="007D7E32" w:rsidRPr="005C7428">
              <w:t xml:space="preserve">  Process for reporting student progress for those students receiving services in both a general education setting and special education setting</w:t>
            </w:r>
          </w:p>
          <w:p w:rsidR="007D7E32" w:rsidRPr="005C7428" w:rsidRDefault="004A113F" w:rsidP="005C7428">
            <w:pPr>
              <w:spacing w:after="0" w:line="240" w:lineRule="auto"/>
              <w:ind w:left="342" w:hanging="342"/>
              <w:rPr>
                <w:i/>
              </w:rPr>
            </w:pPr>
            <w:r w:rsidRPr="005C7428">
              <w:fldChar w:fldCharType="begin">
                <w:ffData>
                  <w:name w:val="Check9"/>
                  <w:enabled/>
                  <w:calcOnExit w:val="0"/>
                  <w:checkBox>
                    <w:sizeAuto/>
                    <w:default w:val="0"/>
                  </w:checkBox>
                </w:ffData>
              </w:fldChar>
            </w:r>
            <w:r w:rsidR="007D7E32" w:rsidRPr="005C7428">
              <w:instrText xml:space="preserve"> FORMCHECKBOX </w:instrText>
            </w:r>
            <w:r w:rsidRPr="005C7428">
              <w:fldChar w:fldCharType="end"/>
            </w:r>
            <w:r w:rsidR="007D7E32" w:rsidRPr="005C7428">
              <w:t xml:space="preserve">  Building schedules (highlighting collaborative planning opportunities)</w:t>
            </w:r>
          </w:p>
          <w:p w:rsidR="007D7E32"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7D7E32" w:rsidRPr="005C7428">
              <w:instrText xml:space="preserve"> FORMCHECKBOX </w:instrText>
            </w:r>
            <w:r w:rsidRPr="005C7428">
              <w:fldChar w:fldCharType="end"/>
            </w:r>
            <w:r w:rsidR="007D7E32" w:rsidRPr="005C7428">
              <w:t xml:space="preserve">  Other </w:t>
            </w:r>
            <w:r w:rsidR="007D7E32" w:rsidRPr="005C7428">
              <w:rPr>
                <w:i/>
              </w:rPr>
              <w:t>(specify):</w:t>
            </w:r>
            <w:r w:rsidR="007D7E32" w:rsidRPr="005C7428">
              <w:t xml:space="preserve"> </w:t>
            </w:r>
          </w:p>
          <w:p w:rsidR="007D7E32" w:rsidRPr="005C7428" w:rsidRDefault="007D7E32" w:rsidP="005C7428">
            <w:pPr>
              <w:spacing w:after="0" w:line="240" w:lineRule="auto"/>
              <w:ind w:left="342" w:hanging="342"/>
            </w:pPr>
          </w:p>
        </w:tc>
        <w:tc>
          <w:tcPr>
            <w:tcW w:w="7020" w:type="dxa"/>
            <w:tcBorders>
              <w:bottom w:val="nil"/>
            </w:tcBorders>
            <w:shd w:val="clear" w:color="auto" w:fill="FFFFFF"/>
          </w:tcPr>
          <w:p w:rsidR="007D7E32" w:rsidRPr="005C7428" w:rsidRDefault="007D7E32" w:rsidP="005C7428">
            <w:pPr>
              <w:spacing w:after="0" w:line="240" w:lineRule="auto"/>
            </w:pPr>
            <w:r w:rsidRPr="005C7428">
              <w:t>Describe opportunities to collaborate that exist within the district:</w:t>
            </w:r>
          </w:p>
        </w:tc>
      </w:tr>
      <w:tr w:rsidR="00A71ABF" w:rsidRPr="005C7428" w:rsidTr="005C7428">
        <w:trPr>
          <w:trHeight w:val="953"/>
        </w:trPr>
        <w:tc>
          <w:tcPr>
            <w:tcW w:w="3348" w:type="dxa"/>
            <w:vMerge/>
            <w:shd w:val="clear" w:color="auto" w:fill="FFFFFF"/>
            <w:vAlign w:val="center"/>
          </w:tcPr>
          <w:p w:rsidR="007D7E32" w:rsidRPr="005C7428" w:rsidRDefault="007D7E32" w:rsidP="005C7428">
            <w:pPr>
              <w:spacing w:after="0" w:line="240" w:lineRule="auto"/>
              <w:rPr>
                <w:b/>
              </w:rPr>
            </w:pPr>
          </w:p>
        </w:tc>
        <w:tc>
          <w:tcPr>
            <w:tcW w:w="3510" w:type="dxa"/>
            <w:vMerge/>
            <w:shd w:val="clear" w:color="auto" w:fill="FFFFFF"/>
          </w:tcPr>
          <w:p w:rsidR="007D7E32" w:rsidRPr="005C7428" w:rsidRDefault="007D7E32" w:rsidP="005C7428">
            <w:pPr>
              <w:spacing w:after="0" w:line="240" w:lineRule="auto"/>
            </w:pPr>
          </w:p>
        </w:tc>
        <w:tc>
          <w:tcPr>
            <w:tcW w:w="7020" w:type="dxa"/>
            <w:tcBorders>
              <w:top w:val="nil"/>
              <w:bottom w:val="single" w:sz="4" w:space="0" w:color="000000"/>
            </w:tcBorders>
            <w:shd w:val="clear" w:color="auto" w:fill="FFFFFF"/>
          </w:tcPr>
          <w:p w:rsidR="007D7E32" w:rsidRPr="005C7428" w:rsidRDefault="007D7E32" w:rsidP="005C7428">
            <w:pPr>
              <w:spacing w:after="0" w:line="240" w:lineRule="auto"/>
            </w:pPr>
          </w:p>
          <w:p w:rsidR="007D7E32" w:rsidRPr="005C7428" w:rsidRDefault="007D7E32" w:rsidP="005C7428">
            <w:pPr>
              <w:spacing w:after="0" w:line="240" w:lineRule="auto"/>
            </w:pPr>
          </w:p>
          <w:p w:rsidR="007D7E32" w:rsidRPr="005C7428" w:rsidRDefault="007D7E32" w:rsidP="005C7428">
            <w:pPr>
              <w:spacing w:after="0" w:line="240" w:lineRule="auto"/>
            </w:pPr>
          </w:p>
          <w:p w:rsidR="007D7E32" w:rsidRPr="005C7428" w:rsidRDefault="007D7E32" w:rsidP="005C7428">
            <w:pPr>
              <w:spacing w:after="0" w:line="240" w:lineRule="auto"/>
            </w:pPr>
          </w:p>
          <w:p w:rsidR="007D7E32" w:rsidRPr="005C7428" w:rsidRDefault="007D7E32" w:rsidP="005C7428">
            <w:pPr>
              <w:spacing w:after="0" w:line="240" w:lineRule="auto"/>
            </w:pPr>
          </w:p>
          <w:p w:rsidR="007D7E32" w:rsidRPr="005C7428" w:rsidRDefault="007D7E32" w:rsidP="005C7428">
            <w:pPr>
              <w:spacing w:after="0" w:line="240" w:lineRule="auto"/>
            </w:pPr>
          </w:p>
          <w:p w:rsidR="007D7E32" w:rsidRPr="005C7428" w:rsidRDefault="007D7E32" w:rsidP="005C7428">
            <w:pPr>
              <w:spacing w:after="0" w:line="240" w:lineRule="auto"/>
            </w:pPr>
          </w:p>
        </w:tc>
      </w:tr>
      <w:tr w:rsidR="00A71ABF" w:rsidRPr="005C7428" w:rsidTr="005C7428">
        <w:trPr>
          <w:trHeight w:val="557"/>
        </w:trPr>
        <w:tc>
          <w:tcPr>
            <w:tcW w:w="3348" w:type="dxa"/>
            <w:vMerge/>
            <w:shd w:val="clear" w:color="auto" w:fill="FFFFFF"/>
            <w:vAlign w:val="center"/>
          </w:tcPr>
          <w:p w:rsidR="007D7E32" w:rsidRPr="005C7428" w:rsidRDefault="007D7E32" w:rsidP="005C7428">
            <w:pPr>
              <w:spacing w:after="0" w:line="240" w:lineRule="auto"/>
              <w:rPr>
                <w:b/>
              </w:rPr>
            </w:pPr>
          </w:p>
        </w:tc>
        <w:tc>
          <w:tcPr>
            <w:tcW w:w="3510" w:type="dxa"/>
            <w:vMerge/>
            <w:shd w:val="clear" w:color="auto" w:fill="FFFFFF"/>
          </w:tcPr>
          <w:p w:rsidR="007D7E32" w:rsidRPr="005C7428" w:rsidRDefault="007D7E32" w:rsidP="005C7428">
            <w:pPr>
              <w:spacing w:after="0" w:line="240" w:lineRule="auto"/>
            </w:pPr>
          </w:p>
        </w:tc>
        <w:tc>
          <w:tcPr>
            <w:tcW w:w="7020" w:type="dxa"/>
            <w:tcBorders>
              <w:bottom w:val="nil"/>
            </w:tcBorders>
            <w:shd w:val="clear" w:color="auto" w:fill="FFFFFF"/>
          </w:tcPr>
          <w:p w:rsidR="007D7E32" w:rsidRPr="005C7428" w:rsidRDefault="007D7E32" w:rsidP="005C7428">
            <w:pPr>
              <w:spacing w:after="0" w:line="240" w:lineRule="auto"/>
            </w:pPr>
            <w:r w:rsidRPr="005C7428">
              <w:t>How does the district promote collaboration among general and special educators at the prevention and intervention levels?</w:t>
            </w:r>
          </w:p>
        </w:tc>
      </w:tr>
      <w:tr w:rsidR="00A71ABF" w:rsidRPr="005C7428" w:rsidTr="005C7428">
        <w:trPr>
          <w:trHeight w:val="953"/>
        </w:trPr>
        <w:tc>
          <w:tcPr>
            <w:tcW w:w="3348" w:type="dxa"/>
            <w:vMerge/>
            <w:shd w:val="clear" w:color="auto" w:fill="FFFFFF"/>
            <w:vAlign w:val="center"/>
          </w:tcPr>
          <w:p w:rsidR="007D7E32" w:rsidRPr="005C7428" w:rsidRDefault="007D7E32" w:rsidP="005C7428">
            <w:pPr>
              <w:spacing w:after="0" w:line="240" w:lineRule="auto"/>
              <w:rPr>
                <w:b/>
              </w:rPr>
            </w:pPr>
          </w:p>
        </w:tc>
        <w:tc>
          <w:tcPr>
            <w:tcW w:w="3510" w:type="dxa"/>
            <w:vMerge/>
            <w:shd w:val="clear" w:color="auto" w:fill="FFFFFF"/>
          </w:tcPr>
          <w:p w:rsidR="007D7E32" w:rsidRPr="005C7428" w:rsidRDefault="007D7E32" w:rsidP="005C7428">
            <w:pPr>
              <w:spacing w:after="0" w:line="240" w:lineRule="auto"/>
            </w:pPr>
          </w:p>
        </w:tc>
        <w:tc>
          <w:tcPr>
            <w:tcW w:w="7020" w:type="dxa"/>
            <w:tcBorders>
              <w:top w:val="nil"/>
            </w:tcBorders>
            <w:shd w:val="clear" w:color="auto" w:fill="FFFFFF"/>
          </w:tcPr>
          <w:p w:rsidR="007D7E32" w:rsidRPr="005C7428" w:rsidRDefault="007D7E32" w:rsidP="005C7428">
            <w:pPr>
              <w:spacing w:after="0" w:line="240" w:lineRule="auto"/>
            </w:pPr>
          </w:p>
        </w:tc>
      </w:tr>
    </w:tbl>
    <w:p w:rsidR="00D50D08" w:rsidRDefault="00D50D0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3510"/>
        <w:gridCol w:w="7020"/>
      </w:tblGrid>
      <w:tr w:rsidR="00CE025F" w:rsidRPr="005C7428" w:rsidTr="005C7428">
        <w:tc>
          <w:tcPr>
            <w:tcW w:w="13878" w:type="dxa"/>
            <w:gridSpan w:val="3"/>
            <w:tcBorders>
              <w:bottom w:val="single" w:sz="4" w:space="0" w:color="000000"/>
            </w:tcBorders>
            <w:shd w:val="clear" w:color="auto" w:fill="CCC0D9"/>
          </w:tcPr>
          <w:p w:rsidR="00CE025F" w:rsidRPr="005C7428" w:rsidRDefault="0010257B" w:rsidP="005C7428">
            <w:pPr>
              <w:spacing w:after="0" w:line="240" w:lineRule="auto"/>
              <w:ind w:left="3510" w:hanging="3510"/>
            </w:pPr>
            <w:r w:rsidRPr="005C7428">
              <w:rPr>
                <w:b/>
                <w:sz w:val="28"/>
                <w:szCs w:val="28"/>
              </w:rPr>
              <w:t xml:space="preserve"> </w:t>
            </w:r>
            <w:r w:rsidR="00CE025F" w:rsidRPr="005C7428">
              <w:rPr>
                <w:b/>
                <w:sz w:val="28"/>
                <w:szCs w:val="28"/>
              </w:rPr>
              <w:t>Standard IV:</w:t>
            </w:r>
            <w:r w:rsidR="00CE025F" w:rsidRPr="005C7428">
              <w:t xml:space="preserve">  </w:t>
            </w:r>
            <w:r w:rsidR="00CE025F" w:rsidRPr="005C7428">
              <w:rPr>
                <w:b/>
                <w:sz w:val="24"/>
                <w:szCs w:val="24"/>
              </w:rPr>
              <w:t>ACCOUNTABILITY</w:t>
            </w:r>
            <w:r w:rsidR="00CE025F" w:rsidRPr="005C7428">
              <w:t xml:space="preserve"> – Student performance on state and district assessment is analyzed and used to guide instruction and school improvement.</w:t>
            </w:r>
          </w:p>
        </w:tc>
      </w:tr>
      <w:tr w:rsidR="00A71ABF" w:rsidRPr="005C7428" w:rsidTr="005C7428">
        <w:tc>
          <w:tcPr>
            <w:tcW w:w="3348" w:type="dxa"/>
            <w:tcBorders>
              <w:bottom w:val="single" w:sz="4" w:space="0" w:color="000000"/>
            </w:tcBorders>
            <w:shd w:val="clear" w:color="auto" w:fill="FBD4B4"/>
            <w:vAlign w:val="center"/>
          </w:tcPr>
          <w:p w:rsidR="00CE025F" w:rsidRPr="005C7428" w:rsidRDefault="00CE025F" w:rsidP="005C7428">
            <w:pPr>
              <w:spacing w:after="0" w:line="240" w:lineRule="auto"/>
              <w:jc w:val="center"/>
              <w:rPr>
                <w:b/>
              </w:rPr>
            </w:pPr>
            <w:r w:rsidRPr="005C7428">
              <w:rPr>
                <w:b/>
              </w:rPr>
              <w:t>Focus Area &amp; Assessed Level</w:t>
            </w:r>
          </w:p>
        </w:tc>
        <w:tc>
          <w:tcPr>
            <w:tcW w:w="3510" w:type="dxa"/>
            <w:tcBorders>
              <w:bottom w:val="single" w:sz="4" w:space="0" w:color="000000"/>
            </w:tcBorders>
            <w:shd w:val="clear" w:color="auto" w:fill="FBD4B4"/>
            <w:vAlign w:val="center"/>
          </w:tcPr>
          <w:p w:rsidR="00CE025F" w:rsidRPr="005C7428" w:rsidRDefault="00CE025F" w:rsidP="005C7428">
            <w:pPr>
              <w:spacing w:after="0" w:line="240" w:lineRule="auto"/>
              <w:jc w:val="center"/>
              <w:rPr>
                <w:b/>
              </w:rPr>
            </w:pPr>
            <w:r w:rsidRPr="005C7428">
              <w:rPr>
                <w:b/>
              </w:rPr>
              <w:t>Evidence Examined</w:t>
            </w:r>
          </w:p>
          <w:p w:rsidR="00CE025F" w:rsidRPr="005C7428" w:rsidRDefault="00CE025F" w:rsidP="005C7428">
            <w:pPr>
              <w:spacing w:after="0" w:line="240" w:lineRule="auto"/>
              <w:jc w:val="center"/>
              <w:rPr>
                <w:i/>
                <w:sz w:val="18"/>
                <w:szCs w:val="18"/>
              </w:rPr>
            </w:pPr>
            <w:r w:rsidRPr="005C7428">
              <w:rPr>
                <w:i/>
                <w:sz w:val="18"/>
                <w:szCs w:val="18"/>
              </w:rPr>
              <w:lastRenderedPageBreak/>
              <w:t>(check appropriate boxes by double-clicking)</w:t>
            </w:r>
          </w:p>
        </w:tc>
        <w:tc>
          <w:tcPr>
            <w:tcW w:w="7020" w:type="dxa"/>
            <w:tcBorders>
              <w:bottom w:val="single" w:sz="4" w:space="0" w:color="000000"/>
            </w:tcBorders>
            <w:shd w:val="clear" w:color="auto" w:fill="FBD4B4"/>
            <w:vAlign w:val="center"/>
          </w:tcPr>
          <w:p w:rsidR="00CE025F" w:rsidRPr="005C7428" w:rsidRDefault="00CE025F" w:rsidP="005C7428">
            <w:pPr>
              <w:spacing w:after="0" w:line="240" w:lineRule="auto"/>
              <w:jc w:val="center"/>
              <w:rPr>
                <w:b/>
              </w:rPr>
            </w:pPr>
            <w:r w:rsidRPr="005C7428">
              <w:rPr>
                <w:b/>
              </w:rPr>
              <w:lastRenderedPageBreak/>
              <w:t>Description of District Status</w:t>
            </w:r>
          </w:p>
        </w:tc>
      </w:tr>
      <w:tr w:rsidR="00A71ABF" w:rsidRPr="005C7428" w:rsidTr="005C7428">
        <w:trPr>
          <w:trHeight w:val="575"/>
        </w:trPr>
        <w:tc>
          <w:tcPr>
            <w:tcW w:w="3348" w:type="dxa"/>
            <w:vMerge w:val="restart"/>
            <w:shd w:val="clear" w:color="auto" w:fill="FFFFFF"/>
            <w:vAlign w:val="center"/>
          </w:tcPr>
          <w:p w:rsidR="0010257B" w:rsidRPr="005C7428" w:rsidRDefault="0010257B" w:rsidP="005C7428">
            <w:pPr>
              <w:spacing w:after="0" w:line="240" w:lineRule="auto"/>
            </w:pPr>
            <w:r w:rsidRPr="005C7428">
              <w:rPr>
                <w:b/>
              </w:rPr>
              <w:t>TWENTY-TWO</w:t>
            </w:r>
            <w:r w:rsidRPr="005C7428">
              <w:t xml:space="preserve">   The District has methods and strategies to identify and rectify achievement discrepancies. </w:t>
            </w:r>
          </w:p>
          <w:p w:rsidR="0010257B" w:rsidRPr="005C7428" w:rsidRDefault="0010257B" w:rsidP="005C7428">
            <w:pPr>
              <w:spacing w:after="0" w:line="240" w:lineRule="auto"/>
            </w:pPr>
          </w:p>
          <w:p w:rsidR="0010257B" w:rsidRPr="005C7428" w:rsidRDefault="0010257B" w:rsidP="005C7428">
            <w:pPr>
              <w:spacing w:after="0" w:line="240" w:lineRule="auto"/>
            </w:pPr>
            <w:r w:rsidRPr="005C7428">
              <w:t xml:space="preserve">Assessed Level </w:t>
            </w:r>
            <w:r w:rsidRPr="005C7428">
              <w:rPr>
                <w:i/>
              </w:rPr>
              <w:t>(check the appropriate box):</w:t>
            </w:r>
          </w:p>
          <w:p w:rsidR="0010257B" w:rsidRPr="005C7428" w:rsidRDefault="0010257B"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Beginning         </w:t>
            </w:r>
          </w:p>
          <w:p w:rsidR="0010257B" w:rsidRPr="005C7428" w:rsidRDefault="0010257B"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Developing        </w:t>
            </w:r>
          </w:p>
          <w:p w:rsidR="0010257B" w:rsidRPr="005C7428" w:rsidRDefault="0010257B"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At Standard</w:t>
            </w:r>
          </w:p>
        </w:tc>
        <w:tc>
          <w:tcPr>
            <w:tcW w:w="3510" w:type="dxa"/>
            <w:vMerge w:val="restart"/>
            <w:shd w:val="clear" w:color="auto" w:fill="FFFFFF"/>
          </w:tcPr>
          <w:p w:rsidR="0010257B" w:rsidRPr="005C7428" w:rsidRDefault="0010257B" w:rsidP="005C7428">
            <w:pPr>
              <w:spacing w:after="0" w:line="240" w:lineRule="auto"/>
            </w:pPr>
          </w:p>
          <w:p w:rsidR="0010257B"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10257B" w:rsidRPr="005C7428">
              <w:instrText xml:space="preserve"> FORMCHECKBOX </w:instrText>
            </w:r>
            <w:r w:rsidRPr="005C7428">
              <w:fldChar w:fldCharType="end"/>
            </w:r>
            <w:r w:rsidR="0010257B" w:rsidRPr="005C7428">
              <w:t xml:space="preserve">  Performance results on statewide measures, disaggregated by:</w:t>
            </w:r>
          </w:p>
          <w:p w:rsidR="0010257B" w:rsidRPr="005C7428" w:rsidRDefault="0010257B"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Race/ethnicity</w:t>
            </w:r>
          </w:p>
          <w:p w:rsidR="0010257B" w:rsidRPr="005C7428" w:rsidRDefault="0010257B"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Gender</w:t>
            </w:r>
          </w:p>
          <w:p w:rsidR="0010257B" w:rsidRPr="005C7428" w:rsidRDefault="0010257B"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Disability category</w:t>
            </w:r>
          </w:p>
          <w:p w:rsidR="0010257B" w:rsidRPr="005C7428" w:rsidRDefault="0010257B"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Educational setting</w:t>
            </w:r>
          </w:p>
          <w:p w:rsidR="0010257B" w:rsidRPr="005C7428" w:rsidRDefault="004A113F" w:rsidP="005C7428">
            <w:pPr>
              <w:spacing w:after="0" w:line="240" w:lineRule="auto"/>
            </w:pPr>
            <w:r w:rsidRPr="005C7428">
              <w:fldChar w:fldCharType="begin">
                <w:ffData>
                  <w:name w:val="Check9"/>
                  <w:enabled/>
                  <w:calcOnExit w:val="0"/>
                  <w:checkBox>
                    <w:sizeAuto/>
                    <w:default w:val="0"/>
                  </w:checkBox>
                </w:ffData>
              </w:fldChar>
            </w:r>
            <w:r w:rsidR="0010257B" w:rsidRPr="005C7428">
              <w:instrText xml:space="preserve"> FORMCHECKBOX </w:instrText>
            </w:r>
            <w:r w:rsidRPr="005C7428">
              <w:fldChar w:fldCharType="end"/>
            </w:r>
            <w:r w:rsidR="0010257B" w:rsidRPr="005C7428">
              <w:t xml:space="preserve">  List of district-wide assessments </w:t>
            </w:r>
          </w:p>
          <w:p w:rsidR="0010257B" w:rsidRPr="005C7428" w:rsidRDefault="0010257B" w:rsidP="005C7428">
            <w:pPr>
              <w:spacing w:after="0" w:line="240" w:lineRule="auto"/>
              <w:ind w:left="432"/>
            </w:pPr>
            <w:r w:rsidRPr="005C7428">
              <w:t>given in the district (including the percent of participation of students with disabilities on these measures)</w:t>
            </w:r>
          </w:p>
          <w:p w:rsidR="0010257B" w:rsidRPr="005C7428" w:rsidRDefault="004A113F" w:rsidP="005C7428">
            <w:pPr>
              <w:spacing w:after="0" w:line="240" w:lineRule="auto"/>
            </w:pPr>
            <w:r w:rsidRPr="005C7428">
              <w:fldChar w:fldCharType="begin">
                <w:ffData>
                  <w:name w:val="Check9"/>
                  <w:enabled/>
                  <w:calcOnExit w:val="0"/>
                  <w:checkBox>
                    <w:sizeAuto/>
                    <w:default w:val="0"/>
                  </w:checkBox>
                </w:ffData>
              </w:fldChar>
            </w:r>
            <w:r w:rsidR="0010257B" w:rsidRPr="005C7428">
              <w:instrText xml:space="preserve"> FORMCHECKBOX </w:instrText>
            </w:r>
            <w:r w:rsidRPr="005C7428">
              <w:fldChar w:fldCharType="end"/>
            </w:r>
            <w:r w:rsidR="0010257B" w:rsidRPr="005C7428">
              <w:t xml:space="preserve">  Performance results on district-</w:t>
            </w:r>
          </w:p>
          <w:p w:rsidR="0010257B" w:rsidRPr="005C7428" w:rsidRDefault="0010257B" w:rsidP="005C7428">
            <w:pPr>
              <w:spacing w:after="0" w:line="240" w:lineRule="auto"/>
              <w:ind w:firstLine="432"/>
            </w:pPr>
            <w:r w:rsidRPr="005C7428">
              <w:t>wide measures by:</w:t>
            </w:r>
          </w:p>
          <w:p w:rsidR="0010257B" w:rsidRPr="005C7428" w:rsidRDefault="0010257B"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Race/ethnicity</w:t>
            </w:r>
          </w:p>
          <w:p w:rsidR="0010257B" w:rsidRPr="005C7428" w:rsidRDefault="0010257B"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Gender</w:t>
            </w:r>
          </w:p>
          <w:p w:rsidR="0010257B" w:rsidRPr="005C7428" w:rsidRDefault="0010257B"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Disability category</w:t>
            </w:r>
          </w:p>
          <w:p w:rsidR="0010257B" w:rsidRPr="005C7428" w:rsidRDefault="0010257B"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Educational setting</w:t>
            </w:r>
          </w:p>
          <w:p w:rsidR="0010257B" w:rsidRPr="005C7428" w:rsidRDefault="004A113F" w:rsidP="005C7428">
            <w:pPr>
              <w:spacing w:after="0" w:line="240" w:lineRule="auto"/>
              <w:ind w:left="342" w:hanging="342"/>
              <w:rPr>
                <w:i/>
              </w:rPr>
            </w:pPr>
            <w:r w:rsidRPr="005C7428">
              <w:fldChar w:fldCharType="begin">
                <w:ffData>
                  <w:name w:val="Check9"/>
                  <w:enabled/>
                  <w:calcOnExit w:val="0"/>
                  <w:checkBox>
                    <w:sizeAuto/>
                    <w:default w:val="0"/>
                  </w:checkBox>
                </w:ffData>
              </w:fldChar>
            </w:r>
            <w:r w:rsidR="0010257B" w:rsidRPr="005C7428">
              <w:instrText xml:space="preserve"> FORMCHECKBOX </w:instrText>
            </w:r>
            <w:r w:rsidRPr="005C7428">
              <w:fldChar w:fldCharType="end"/>
            </w:r>
            <w:r w:rsidR="0010257B" w:rsidRPr="005C7428">
              <w:t xml:space="preserve">  Other </w:t>
            </w:r>
            <w:r w:rsidR="0010257B" w:rsidRPr="005C7428">
              <w:rPr>
                <w:i/>
              </w:rPr>
              <w:t>(specify):</w:t>
            </w:r>
          </w:p>
          <w:p w:rsidR="0010257B" w:rsidRPr="005C7428" w:rsidRDefault="0010257B" w:rsidP="005C7428">
            <w:pPr>
              <w:spacing w:after="0" w:line="240" w:lineRule="auto"/>
              <w:ind w:left="342" w:hanging="342"/>
            </w:pPr>
          </w:p>
        </w:tc>
        <w:tc>
          <w:tcPr>
            <w:tcW w:w="7020" w:type="dxa"/>
            <w:tcBorders>
              <w:bottom w:val="nil"/>
            </w:tcBorders>
            <w:shd w:val="clear" w:color="auto" w:fill="FFFFFF"/>
          </w:tcPr>
          <w:p w:rsidR="0010257B" w:rsidRPr="005C7428" w:rsidRDefault="0010257B" w:rsidP="005C7428">
            <w:pPr>
              <w:spacing w:after="0" w:line="240" w:lineRule="auto"/>
            </w:pPr>
            <w:r w:rsidRPr="005C7428">
              <w:t>Describe the methods and strategies used by the district to identify achievement discrepancies:</w:t>
            </w:r>
          </w:p>
        </w:tc>
      </w:tr>
      <w:tr w:rsidR="00A71ABF" w:rsidRPr="005C7428" w:rsidTr="005C7428">
        <w:trPr>
          <w:trHeight w:val="795"/>
        </w:trPr>
        <w:tc>
          <w:tcPr>
            <w:tcW w:w="3348" w:type="dxa"/>
            <w:vMerge/>
            <w:shd w:val="clear" w:color="auto" w:fill="FFFFFF"/>
            <w:vAlign w:val="center"/>
          </w:tcPr>
          <w:p w:rsidR="0010257B" w:rsidRPr="005C7428" w:rsidRDefault="0010257B" w:rsidP="005C7428">
            <w:pPr>
              <w:spacing w:after="0" w:line="240" w:lineRule="auto"/>
              <w:rPr>
                <w:b/>
              </w:rPr>
            </w:pPr>
          </w:p>
        </w:tc>
        <w:tc>
          <w:tcPr>
            <w:tcW w:w="3510" w:type="dxa"/>
            <w:vMerge/>
            <w:shd w:val="clear" w:color="auto" w:fill="FFFFFF"/>
          </w:tcPr>
          <w:p w:rsidR="0010257B" w:rsidRPr="005C7428" w:rsidRDefault="0010257B" w:rsidP="005C7428">
            <w:pPr>
              <w:spacing w:after="0" w:line="240" w:lineRule="auto"/>
            </w:pPr>
          </w:p>
        </w:tc>
        <w:tc>
          <w:tcPr>
            <w:tcW w:w="7020" w:type="dxa"/>
            <w:tcBorders>
              <w:top w:val="nil"/>
              <w:bottom w:val="single" w:sz="4" w:space="0" w:color="000000"/>
            </w:tcBorders>
            <w:shd w:val="clear" w:color="auto" w:fill="FFFFFF"/>
          </w:tcPr>
          <w:p w:rsidR="0010257B" w:rsidRPr="005C7428" w:rsidRDefault="0010257B" w:rsidP="005C7428">
            <w:pPr>
              <w:spacing w:after="0" w:line="240" w:lineRule="auto"/>
            </w:pPr>
          </w:p>
          <w:p w:rsidR="0010257B" w:rsidRPr="005C7428" w:rsidRDefault="0010257B" w:rsidP="005C7428">
            <w:pPr>
              <w:spacing w:after="0" w:line="240" w:lineRule="auto"/>
            </w:pPr>
          </w:p>
          <w:p w:rsidR="0010257B" w:rsidRPr="005C7428" w:rsidRDefault="0010257B" w:rsidP="005C7428">
            <w:pPr>
              <w:spacing w:after="0" w:line="240" w:lineRule="auto"/>
            </w:pPr>
          </w:p>
          <w:p w:rsidR="0010257B" w:rsidRPr="005C7428" w:rsidRDefault="0010257B" w:rsidP="005C7428">
            <w:pPr>
              <w:spacing w:after="0" w:line="240" w:lineRule="auto"/>
            </w:pPr>
          </w:p>
          <w:p w:rsidR="0010257B" w:rsidRPr="005C7428" w:rsidRDefault="0010257B" w:rsidP="005C7428">
            <w:pPr>
              <w:spacing w:after="0" w:line="240" w:lineRule="auto"/>
            </w:pPr>
          </w:p>
        </w:tc>
      </w:tr>
      <w:tr w:rsidR="00A71ABF" w:rsidRPr="005C7428" w:rsidTr="005C7428">
        <w:trPr>
          <w:trHeight w:val="359"/>
        </w:trPr>
        <w:tc>
          <w:tcPr>
            <w:tcW w:w="3348" w:type="dxa"/>
            <w:vMerge/>
            <w:shd w:val="clear" w:color="auto" w:fill="FFFFFF"/>
            <w:vAlign w:val="center"/>
          </w:tcPr>
          <w:p w:rsidR="0010257B" w:rsidRPr="005C7428" w:rsidRDefault="0010257B" w:rsidP="005C7428">
            <w:pPr>
              <w:spacing w:after="0" w:line="240" w:lineRule="auto"/>
              <w:rPr>
                <w:b/>
              </w:rPr>
            </w:pPr>
          </w:p>
        </w:tc>
        <w:tc>
          <w:tcPr>
            <w:tcW w:w="3510" w:type="dxa"/>
            <w:vMerge/>
            <w:shd w:val="clear" w:color="auto" w:fill="FFFFFF"/>
          </w:tcPr>
          <w:p w:rsidR="0010257B" w:rsidRPr="005C7428" w:rsidRDefault="0010257B" w:rsidP="005C7428">
            <w:pPr>
              <w:spacing w:after="0" w:line="240" w:lineRule="auto"/>
            </w:pPr>
          </w:p>
        </w:tc>
        <w:tc>
          <w:tcPr>
            <w:tcW w:w="7020" w:type="dxa"/>
            <w:tcBorders>
              <w:bottom w:val="nil"/>
            </w:tcBorders>
            <w:shd w:val="clear" w:color="auto" w:fill="FFFFFF"/>
          </w:tcPr>
          <w:p w:rsidR="0010257B" w:rsidRPr="005C7428" w:rsidRDefault="0010257B" w:rsidP="005C7428">
            <w:pPr>
              <w:spacing w:after="0" w:line="240" w:lineRule="auto"/>
            </w:pPr>
            <w:r w:rsidRPr="005C7428">
              <w:t>What discrepancies exist on statewide and district-wide assessments?</w:t>
            </w:r>
          </w:p>
        </w:tc>
      </w:tr>
      <w:tr w:rsidR="00A71ABF" w:rsidRPr="005C7428" w:rsidTr="005C7428">
        <w:trPr>
          <w:trHeight w:val="795"/>
        </w:trPr>
        <w:tc>
          <w:tcPr>
            <w:tcW w:w="3348" w:type="dxa"/>
            <w:vMerge/>
            <w:shd w:val="clear" w:color="auto" w:fill="FFFFFF"/>
            <w:vAlign w:val="center"/>
          </w:tcPr>
          <w:p w:rsidR="0010257B" w:rsidRPr="005C7428" w:rsidRDefault="0010257B" w:rsidP="005C7428">
            <w:pPr>
              <w:spacing w:after="0" w:line="240" w:lineRule="auto"/>
              <w:rPr>
                <w:b/>
              </w:rPr>
            </w:pPr>
          </w:p>
        </w:tc>
        <w:tc>
          <w:tcPr>
            <w:tcW w:w="3510" w:type="dxa"/>
            <w:vMerge/>
            <w:shd w:val="clear" w:color="auto" w:fill="FFFFFF"/>
          </w:tcPr>
          <w:p w:rsidR="0010257B" w:rsidRPr="005C7428" w:rsidRDefault="0010257B" w:rsidP="005C7428">
            <w:pPr>
              <w:spacing w:after="0" w:line="240" w:lineRule="auto"/>
            </w:pPr>
          </w:p>
        </w:tc>
        <w:tc>
          <w:tcPr>
            <w:tcW w:w="7020" w:type="dxa"/>
            <w:tcBorders>
              <w:top w:val="nil"/>
              <w:bottom w:val="single" w:sz="4" w:space="0" w:color="000000"/>
            </w:tcBorders>
            <w:shd w:val="clear" w:color="auto" w:fill="FFFFFF"/>
          </w:tcPr>
          <w:p w:rsidR="0010257B" w:rsidRPr="005C7428" w:rsidRDefault="0010257B" w:rsidP="005C7428">
            <w:pPr>
              <w:spacing w:after="0" w:line="240" w:lineRule="auto"/>
            </w:pPr>
          </w:p>
          <w:p w:rsidR="0010257B" w:rsidRPr="005C7428" w:rsidRDefault="0010257B" w:rsidP="005C7428">
            <w:pPr>
              <w:spacing w:after="0" w:line="240" w:lineRule="auto"/>
            </w:pPr>
          </w:p>
          <w:p w:rsidR="0010257B" w:rsidRPr="005C7428" w:rsidRDefault="0010257B" w:rsidP="005C7428">
            <w:pPr>
              <w:spacing w:after="0" w:line="240" w:lineRule="auto"/>
            </w:pPr>
          </w:p>
          <w:p w:rsidR="0010257B" w:rsidRPr="005C7428" w:rsidRDefault="0010257B" w:rsidP="005C7428">
            <w:pPr>
              <w:spacing w:after="0" w:line="240" w:lineRule="auto"/>
            </w:pPr>
          </w:p>
          <w:p w:rsidR="0010257B" w:rsidRPr="005C7428" w:rsidRDefault="0010257B" w:rsidP="005C7428">
            <w:pPr>
              <w:spacing w:after="0" w:line="240" w:lineRule="auto"/>
            </w:pPr>
          </w:p>
        </w:tc>
      </w:tr>
      <w:tr w:rsidR="00A71ABF" w:rsidRPr="005C7428" w:rsidTr="005C7428">
        <w:trPr>
          <w:trHeight w:val="350"/>
        </w:trPr>
        <w:tc>
          <w:tcPr>
            <w:tcW w:w="3348" w:type="dxa"/>
            <w:vMerge/>
            <w:shd w:val="clear" w:color="auto" w:fill="FFFFFF"/>
            <w:vAlign w:val="center"/>
          </w:tcPr>
          <w:p w:rsidR="0010257B" w:rsidRPr="005C7428" w:rsidRDefault="0010257B" w:rsidP="005C7428">
            <w:pPr>
              <w:spacing w:after="0" w:line="240" w:lineRule="auto"/>
              <w:rPr>
                <w:b/>
              </w:rPr>
            </w:pPr>
          </w:p>
        </w:tc>
        <w:tc>
          <w:tcPr>
            <w:tcW w:w="3510" w:type="dxa"/>
            <w:vMerge/>
            <w:shd w:val="clear" w:color="auto" w:fill="FFFFFF"/>
          </w:tcPr>
          <w:p w:rsidR="0010257B" w:rsidRPr="005C7428" w:rsidRDefault="0010257B" w:rsidP="005C7428">
            <w:pPr>
              <w:spacing w:after="0" w:line="240" w:lineRule="auto"/>
            </w:pPr>
          </w:p>
        </w:tc>
        <w:tc>
          <w:tcPr>
            <w:tcW w:w="7020" w:type="dxa"/>
            <w:tcBorders>
              <w:bottom w:val="nil"/>
            </w:tcBorders>
            <w:shd w:val="clear" w:color="auto" w:fill="FFFFFF"/>
          </w:tcPr>
          <w:p w:rsidR="0010257B" w:rsidRPr="005C7428" w:rsidRDefault="0010257B" w:rsidP="005C7428">
            <w:pPr>
              <w:spacing w:after="0" w:line="240" w:lineRule="auto"/>
            </w:pPr>
            <w:r w:rsidRPr="005C7428">
              <w:t>How does the district address the discrepancies?</w:t>
            </w:r>
          </w:p>
        </w:tc>
      </w:tr>
      <w:tr w:rsidR="00A71ABF" w:rsidRPr="005C7428" w:rsidTr="005C7428">
        <w:trPr>
          <w:trHeight w:val="795"/>
        </w:trPr>
        <w:tc>
          <w:tcPr>
            <w:tcW w:w="3348" w:type="dxa"/>
            <w:vMerge/>
            <w:shd w:val="clear" w:color="auto" w:fill="FFFFFF"/>
            <w:vAlign w:val="center"/>
          </w:tcPr>
          <w:p w:rsidR="0010257B" w:rsidRPr="005C7428" w:rsidRDefault="0010257B" w:rsidP="005C7428">
            <w:pPr>
              <w:spacing w:after="0" w:line="240" w:lineRule="auto"/>
              <w:rPr>
                <w:b/>
              </w:rPr>
            </w:pPr>
          </w:p>
        </w:tc>
        <w:tc>
          <w:tcPr>
            <w:tcW w:w="3510" w:type="dxa"/>
            <w:vMerge/>
            <w:tcBorders>
              <w:bottom w:val="single" w:sz="4" w:space="0" w:color="000000"/>
            </w:tcBorders>
            <w:shd w:val="clear" w:color="auto" w:fill="FFFFFF"/>
          </w:tcPr>
          <w:p w:rsidR="0010257B" w:rsidRPr="005C7428" w:rsidRDefault="0010257B" w:rsidP="005C7428">
            <w:pPr>
              <w:spacing w:after="0" w:line="240" w:lineRule="auto"/>
            </w:pPr>
          </w:p>
        </w:tc>
        <w:tc>
          <w:tcPr>
            <w:tcW w:w="7020" w:type="dxa"/>
            <w:tcBorders>
              <w:top w:val="nil"/>
              <w:bottom w:val="single" w:sz="4" w:space="0" w:color="000000"/>
            </w:tcBorders>
            <w:shd w:val="clear" w:color="auto" w:fill="FFFFFF"/>
          </w:tcPr>
          <w:p w:rsidR="0010257B" w:rsidRPr="005C7428" w:rsidRDefault="0010257B" w:rsidP="005C7428">
            <w:pPr>
              <w:spacing w:after="0" w:line="240" w:lineRule="auto"/>
            </w:pPr>
          </w:p>
        </w:tc>
      </w:tr>
      <w:tr w:rsidR="00A71ABF" w:rsidRPr="005C7428" w:rsidTr="005C7428">
        <w:trPr>
          <w:trHeight w:val="779"/>
        </w:trPr>
        <w:tc>
          <w:tcPr>
            <w:tcW w:w="3348" w:type="dxa"/>
            <w:vMerge w:val="restart"/>
            <w:shd w:val="clear" w:color="auto" w:fill="FFFFFF"/>
            <w:vAlign w:val="center"/>
          </w:tcPr>
          <w:p w:rsidR="0010257B" w:rsidRPr="005C7428" w:rsidRDefault="0010257B" w:rsidP="005C7428">
            <w:pPr>
              <w:spacing w:after="0" w:line="240" w:lineRule="auto"/>
            </w:pPr>
            <w:r w:rsidRPr="005C7428">
              <w:rPr>
                <w:b/>
              </w:rPr>
              <w:t>TWENTY-THREE</w:t>
            </w:r>
            <w:r w:rsidRPr="005C7428">
              <w:t xml:space="preserve">   The District ensures that methods and strategies used by staff to help students from diverse racial, ethnic, and cultural backgrounds meet state standards and mandated requirements.</w:t>
            </w:r>
          </w:p>
          <w:p w:rsidR="0010257B" w:rsidRPr="005C7428" w:rsidRDefault="0010257B" w:rsidP="005C7428">
            <w:pPr>
              <w:spacing w:after="0" w:line="240" w:lineRule="auto"/>
            </w:pPr>
          </w:p>
          <w:p w:rsidR="0010257B" w:rsidRPr="005C7428" w:rsidRDefault="0010257B" w:rsidP="005C7428">
            <w:pPr>
              <w:spacing w:after="0" w:line="240" w:lineRule="auto"/>
            </w:pPr>
            <w:r w:rsidRPr="005C7428">
              <w:t xml:space="preserve">Assessed Level </w:t>
            </w:r>
            <w:r w:rsidRPr="005C7428">
              <w:rPr>
                <w:i/>
              </w:rPr>
              <w:t>(check the appropriate box):</w:t>
            </w:r>
          </w:p>
          <w:p w:rsidR="0010257B" w:rsidRPr="005C7428" w:rsidRDefault="0010257B"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Beginning         </w:t>
            </w:r>
          </w:p>
          <w:p w:rsidR="0010257B" w:rsidRPr="005C7428" w:rsidRDefault="0010257B"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Developing        </w:t>
            </w:r>
          </w:p>
          <w:p w:rsidR="0010257B" w:rsidRPr="005C7428" w:rsidRDefault="0010257B" w:rsidP="005C7428">
            <w:pPr>
              <w:spacing w:after="0" w:line="240" w:lineRule="auto"/>
            </w:pPr>
            <w:r w:rsidRPr="005C7428">
              <w:t xml:space="preserve">     </w:t>
            </w:r>
            <w:r w:rsidR="004A113F" w:rsidRPr="005C7428">
              <w:fldChar w:fldCharType="begin">
                <w:ffData>
                  <w:name w:val="Check9"/>
                  <w:enabled/>
                  <w:calcOnExit w:val="0"/>
                  <w:checkBox>
                    <w:sizeAuto/>
                    <w:default w:val="0"/>
                  </w:checkBox>
                </w:ffData>
              </w:fldChar>
            </w:r>
            <w:r w:rsidRPr="005C7428">
              <w:instrText xml:space="preserve"> FORMCHECKBOX </w:instrText>
            </w:r>
            <w:r w:rsidR="004A113F" w:rsidRPr="005C7428">
              <w:fldChar w:fldCharType="end"/>
            </w:r>
            <w:r w:rsidRPr="005C7428">
              <w:t xml:space="preserve">   At Standard</w:t>
            </w:r>
          </w:p>
        </w:tc>
        <w:tc>
          <w:tcPr>
            <w:tcW w:w="3510" w:type="dxa"/>
            <w:vMerge w:val="restart"/>
            <w:shd w:val="clear" w:color="auto" w:fill="FFFFFF"/>
          </w:tcPr>
          <w:p w:rsidR="0010257B" w:rsidRPr="005C7428" w:rsidRDefault="0010257B" w:rsidP="005C7428">
            <w:pPr>
              <w:spacing w:after="0" w:line="240" w:lineRule="auto"/>
            </w:pPr>
          </w:p>
          <w:p w:rsidR="0010257B"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10257B" w:rsidRPr="005C7428">
              <w:instrText xml:space="preserve"> FORMCHECKBOX </w:instrText>
            </w:r>
            <w:r w:rsidRPr="005C7428">
              <w:fldChar w:fldCharType="end"/>
            </w:r>
            <w:r w:rsidR="0010257B" w:rsidRPr="005C7428">
              <w:t xml:space="preserve">  Intervention strategies for all students</w:t>
            </w:r>
          </w:p>
          <w:p w:rsidR="0010257B"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10257B" w:rsidRPr="005C7428">
              <w:instrText xml:space="preserve"> FORMCHECKBOX </w:instrText>
            </w:r>
            <w:r w:rsidRPr="005C7428">
              <w:fldChar w:fldCharType="end"/>
            </w:r>
            <w:r w:rsidR="0010257B" w:rsidRPr="005C7428">
              <w:t xml:space="preserve">  Targeted strategies</w:t>
            </w:r>
          </w:p>
          <w:p w:rsidR="0010257B" w:rsidRPr="005C7428" w:rsidRDefault="004A113F" w:rsidP="005C7428">
            <w:pPr>
              <w:spacing w:after="0" w:line="240" w:lineRule="auto"/>
              <w:ind w:left="342" w:hanging="342"/>
            </w:pPr>
            <w:r w:rsidRPr="005C7428">
              <w:fldChar w:fldCharType="begin">
                <w:ffData>
                  <w:name w:val="Check9"/>
                  <w:enabled/>
                  <w:calcOnExit w:val="0"/>
                  <w:checkBox>
                    <w:sizeAuto/>
                    <w:default w:val="0"/>
                  </w:checkBox>
                </w:ffData>
              </w:fldChar>
            </w:r>
            <w:r w:rsidR="0010257B" w:rsidRPr="005C7428">
              <w:instrText xml:space="preserve"> FORMCHECKBOX </w:instrText>
            </w:r>
            <w:r w:rsidRPr="005C7428">
              <w:fldChar w:fldCharType="end"/>
            </w:r>
            <w:r w:rsidR="0010257B" w:rsidRPr="005C7428">
              <w:t xml:space="preserve">  Documented evaluations of the effectiveness of the intervention impacting the performance of students</w:t>
            </w:r>
          </w:p>
          <w:p w:rsidR="0010257B" w:rsidRPr="005C7428" w:rsidRDefault="004A113F" w:rsidP="005C7428">
            <w:pPr>
              <w:spacing w:after="0" w:line="240" w:lineRule="auto"/>
              <w:ind w:left="342" w:hanging="342"/>
              <w:rPr>
                <w:i/>
              </w:rPr>
            </w:pPr>
            <w:r w:rsidRPr="005C7428">
              <w:fldChar w:fldCharType="begin">
                <w:ffData>
                  <w:name w:val="Check9"/>
                  <w:enabled/>
                  <w:calcOnExit w:val="0"/>
                  <w:checkBox>
                    <w:sizeAuto/>
                    <w:default w:val="0"/>
                  </w:checkBox>
                </w:ffData>
              </w:fldChar>
            </w:r>
            <w:r w:rsidR="0010257B" w:rsidRPr="005C7428">
              <w:instrText xml:space="preserve"> FORMCHECKBOX </w:instrText>
            </w:r>
            <w:r w:rsidRPr="005C7428">
              <w:fldChar w:fldCharType="end"/>
            </w:r>
            <w:r w:rsidR="0010257B" w:rsidRPr="005C7428">
              <w:t xml:space="preserve">  Other </w:t>
            </w:r>
            <w:r w:rsidR="0010257B" w:rsidRPr="005C7428">
              <w:rPr>
                <w:i/>
              </w:rPr>
              <w:t>(specify):</w:t>
            </w:r>
          </w:p>
          <w:p w:rsidR="0010257B" w:rsidRPr="005C7428" w:rsidRDefault="0010257B" w:rsidP="005C7428">
            <w:pPr>
              <w:spacing w:after="0" w:line="240" w:lineRule="auto"/>
              <w:ind w:left="342" w:hanging="342"/>
            </w:pPr>
          </w:p>
        </w:tc>
        <w:tc>
          <w:tcPr>
            <w:tcW w:w="7020" w:type="dxa"/>
            <w:tcBorders>
              <w:bottom w:val="nil"/>
            </w:tcBorders>
            <w:shd w:val="clear" w:color="auto" w:fill="FFFFFF"/>
          </w:tcPr>
          <w:p w:rsidR="0010257B" w:rsidRPr="005C7428" w:rsidRDefault="0010257B" w:rsidP="005C7428">
            <w:pPr>
              <w:spacing w:after="0" w:line="240" w:lineRule="auto"/>
            </w:pPr>
            <w:r w:rsidRPr="005C7428">
              <w:t>Describe methods and strategies used by staff to help students from diverse racial, ethnic, and cultural backgrounds meet state standards and mandated requirements (such as No Child Left Behind):</w:t>
            </w:r>
          </w:p>
        </w:tc>
      </w:tr>
      <w:tr w:rsidR="00A71ABF" w:rsidRPr="005C7428" w:rsidTr="005C7428">
        <w:trPr>
          <w:trHeight w:val="776"/>
        </w:trPr>
        <w:tc>
          <w:tcPr>
            <w:tcW w:w="3348" w:type="dxa"/>
            <w:vMerge/>
            <w:shd w:val="clear" w:color="auto" w:fill="FFFFFF"/>
            <w:vAlign w:val="center"/>
          </w:tcPr>
          <w:p w:rsidR="0010257B" w:rsidRPr="005C7428" w:rsidRDefault="0010257B" w:rsidP="005C7428">
            <w:pPr>
              <w:spacing w:after="0" w:line="240" w:lineRule="auto"/>
              <w:rPr>
                <w:b/>
              </w:rPr>
            </w:pPr>
          </w:p>
        </w:tc>
        <w:tc>
          <w:tcPr>
            <w:tcW w:w="3510" w:type="dxa"/>
            <w:vMerge/>
            <w:shd w:val="clear" w:color="auto" w:fill="FFFFFF"/>
          </w:tcPr>
          <w:p w:rsidR="0010257B" w:rsidRPr="005C7428" w:rsidRDefault="0010257B" w:rsidP="005C7428">
            <w:pPr>
              <w:spacing w:after="0" w:line="240" w:lineRule="auto"/>
            </w:pPr>
          </w:p>
        </w:tc>
        <w:tc>
          <w:tcPr>
            <w:tcW w:w="7020" w:type="dxa"/>
            <w:tcBorders>
              <w:top w:val="nil"/>
              <w:bottom w:val="single" w:sz="4" w:space="0" w:color="000000"/>
            </w:tcBorders>
            <w:shd w:val="clear" w:color="auto" w:fill="FFFFFF"/>
          </w:tcPr>
          <w:p w:rsidR="0010257B" w:rsidRPr="005C7428" w:rsidRDefault="0010257B" w:rsidP="005C7428">
            <w:pPr>
              <w:spacing w:after="0" w:line="240" w:lineRule="auto"/>
            </w:pPr>
          </w:p>
          <w:p w:rsidR="0010257B" w:rsidRPr="005C7428" w:rsidRDefault="0010257B" w:rsidP="005C7428">
            <w:pPr>
              <w:spacing w:after="0" w:line="240" w:lineRule="auto"/>
            </w:pPr>
          </w:p>
          <w:p w:rsidR="0010257B" w:rsidRPr="005C7428" w:rsidRDefault="0010257B" w:rsidP="005C7428">
            <w:pPr>
              <w:spacing w:after="0" w:line="240" w:lineRule="auto"/>
            </w:pPr>
          </w:p>
          <w:p w:rsidR="0010257B" w:rsidRPr="005C7428" w:rsidRDefault="0010257B" w:rsidP="005C7428">
            <w:pPr>
              <w:spacing w:after="0" w:line="240" w:lineRule="auto"/>
            </w:pPr>
          </w:p>
          <w:p w:rsidR="0010257B" w:rsidRPr="005C7428" w:rsidRDefault="0010257B" w:rsidP="005C7428">
            <w:pPr>
              <w:spacing w:after="0" w:line="240" w:lineRule="auto"/>
            </w:pPr>
          </w:p>
        </w:tc>
      </w:tr>
      <w:tr w:rsidR="00A71ABF" w:rsidRPr="005C7428" w:rsidTr="005C7428">
        <w:trPr>
          <w:trHeight w:val="521"/>
        </w:trPr>
        <w:tc>
          <w:tcPr>
            <w:tcW w:w="3348" w:type="dxa"/>
            <w:vMerge/>
            <w:shd w:val="clear" w:color="auto" w:fill="FFFFFF"/>
            <w:vAlign w:val="center"/>
          </w:tcPr>
          <w:p w:rsidR="0010257B" w:rsidRPr="005C7428" w:rsidRDefault="0010257B" w:rsidP="005C7428">
            <w:pPr>
              <w:spacing w:after="0" w:line="240" w:lineRule="auto"/>
              <w:rPr>
                <w:b/>
              </w:rPr>
            </w:pPr>
          </w:p>
        </w:tc>
        <w:tc>
          <w:tcPr>
            <w:tcW w:w="3510" w:type="dxa"/>
            <w:vMerge/>
            <w:shd w:val="clear" w:color="auto" w:fill="FFFFFF"/>
          </w:tcPr>
          <w:p w:rsidR="0010257B" w:rsidRPr="005C7428" w:rsidRDefault="0010257B" w:rsidP="005C7428">
            <w:pPr>
              <w:spacing w:after="0" w:line="240" w:lineRule="auto"/>
            </w:pPr>
          </w:p>
        </w:tc>
        <w:tc>
          <w:tcPr>
            <w:tcW w:w="7020" w:type="dxa"/>
            <w:tcBorders>
              <w:bottom w:val="nil"/>
            </w:tcBorders>
            <w:shd w:val="clear" w:color="auto" w:fill="FFFFFF"/>
          </w:tcPr>
          <w:p w:rsidR="0010257B" w:rsidRPr="005C7428" w:rsidRDefault="0010257B" w:rsidP="005C7428">
            <w:pPr>
              <w:spacing w:after="0" w:line="240" w:lineRule="auto"/>
            </w:pPr>
            <w:r w:rsidRPr="005C7428">
              <w:t>What evidence is available to indicate that these methods and strategies have been effective?</w:t>
            </w:r>
          </w:p>
        </w:tc>
      </w:tr>
      <w:tr w:rsidR="00A71ABF" w:rsidRPr="005C7428" w:rsidTr="005C7428">
        <w:trPr>
          <w:trHeight w:val="776"/>
        </w:trPr>
        <w:tc>
          <w:tcPr>
            <w:tcW w:w="3348" w:type="dxa"/>
            <w:vMerge/>
            <w:shd w:val="clear" w:color="auto" w:fill="FFFFFF"/>
            <w:vAlign w:val="center"/>
          </w:tcPr>
          <w:p w:rsidR="0010257B" w:rsidRPr="005C7428" w:rsidRDefault="0010257B" w:rsidP="005C7428">
            <w:pPr>
              <w:spacing w:after="0" w:line="240" w:lineRule="auto"/>
              <w:rPr>
                <w:b/>
              </w:rPr>
            </w:pPr>
          </w:p>
        </w:tc>
        <w:tc>
          <w:tcPr>
            <w:tcW w:w="3510" w:type="dxa"/>
            <w:vMerge/>
            <w:tcBorders>
              <w:bottom w:val="single" w:sz="4" w:space="0" w:color="000000"/>
            </w:tcBorders>
            <w:shd w:val="clear" w:color="auto" w:fill="FFFFFF"/>
          </w:tcPr>
          <w:p w:rsidR="0010257B" w:rsidRPr="005C7428" w:rsidRDefault="0010257B" w:rsidP="005C7428">
            <w:pPr>
              <w:spacing w:after="0" w:line="240" w:lineRule="auto"/>
            </w:pPr>
          </w:p>
        </w:tc>
        <w:tc>
          <w:tcPr>
            <w:tcW w:w="7020" w:type="dxa"/>
            <w:tcBorders>
              <w:top w:val="nil"/>
              <w:bottom w:val="single" w:sz="4" w:space="0" w:color="000000"/>
            </w:tcBorders>
            <w:shd w:val="clear" w:color="auto" w:fill="FFFFFF"/>
          </w:tcPr>
          <w:p w:rsidR="0010257B" w:rsidRPr="005C7428" w:rsidRDefault="0010257B" w:rsidP="005C7428">
            <w:pPr>
              <w:spacing w:after="0" w:line="240" w:lineRule="auto"/>
            </w:pPr>
          </w:p>
          <w:p w:rsidR="0010257B" w:rsidRPr="005C7428" w:rsidRDefault="0010257B" w:rsidP="005C7428">
            <w:pPr>
              <w:spacing w:after="0" w:line="240" w:lineRule="auto"/>
            </w:pPr>
          </w:p>
          <w:p w:rsidR="0010257B" w:rsidRPr="005C7428" w:rsidRDefault="0010257B" w:rsidP="005C7428">
            <w:pPr>
              <w:spacing w:after="0" w:line="240" w:lineRule="auto"/>
            </w:pPr>
          </w:p>
        </w:tc>
      </w:tr>
    </w:tbl>
    <w:p w:rsidR="007D7E32" w:rsidRPr="0029597B" w:rsidRDefault="0088728C">
      <w:r>
        <w:rPr>
          <w:i/>
        </w:rPr>
        <w:t xml:space="preserve">Source: The National Center for Culturally Responsive Educational Systems    </w:t>
      </w:r>
      <w:hyperlink r:id="rId5" w:history="1">
        <w:r w:rsidR="0029597B" w:rsidRPr="00EF137D">
          <w:rPr>
            <w:rStyle w:val="Hyperlink"/>
          </w:rPr>
          <w:t>http://www</w:t>
        </w:r>
        <w:r w:rsidR="0029597B" w:rsidRPr="00EF137D">
          <w:rPr>
            <w:rStyle w:val="Hyperlink"/>
          </w:rPr>
          <w:t>.</w:t>
        </w:r>
        <w:r w:rsidR="0029597B" w:rsidRPr="00EF137D">
          <w:rPr>
            <w:rStyle w:val="Hyperlink"/>
          </w:rPr>
          <w:t>nccrest.org/publications/tools.html</w:t>
        </w:r>
      </w:hyperlink>
      <w:r w:rsidR="0029597B">
        <w:t xml:space="preserve"> </w:t>
      </w:r>
    </w:p>
    <w:sectPr w:rsidR="007D7E32" w:rsidRPr="0029597B" w:rsidSect="00245214">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148D"/>
    <w:multiLevelType w:val="hybridMultilevel"/>
    <w:tmpl w:val="32C2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42317"/>
    <w:multiLevelType w:val="hybridMultilevel"/>
    <w:tmpl w:val="CA8E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42C0"/>
    <w:rsid w:val="000A1D22"/>
    <w:rsid w:val="000F64E5"/>
    <w:rsid w:val="0010257B"/>
    <w:rsid w:val="001105FE"/>
    <w:rsid w:val="00113377"/>
    <w:rsid w:val="0011425C"/>
    <w:rsid w:val="00153481"/>
    <w:rsid w:val="001C18FD"/>
    <w:rsid w:val="002041D8"/>
    <w:rsid w:val="00234A58"/>
    <w:rsid w:val="00245214"/>
    <w:rsid w:val="0029597B"/>
    <w:rsid w:val="00295EB4"/>
    <w:rsid w:val="0029648A"/>
    <w:rsid w:val="003051AF"/>
    <w:rsid w:val="003339A4"/>
    <w:rsid w:val="0043546E"/>
    <w:rsid w:val="00495E08"/>
    <w:rsid w:val="004A113F"/>
    <w:rsid w:val="005165F7"/>
    <w:rsid w:val="00577716"/>
    <w:rsid w:val="00585A2E"/>
    <w:rsid w:val="005A2E58"/>
    <w:rsid w:val="005C7428"/>
    <w:rsid w:val="00621F6F"/>
    <w:rsid w:val="006865CF"/>
    <w:rsid w:val="00693A9C"/>
    <w:rsid w:val="00757B47"/>
    <w:rsid w:val="007D7E32"/>
    <w:rsid w:val="007F33C0"/>
    <w:rsid w:val="007F42C0"/>
    <w:rsid w:val="008676E6"/>
    <w:rsid w:val="0088728C"/>
    <w:rsid w:val="008D6B0E"/>
    <w:rsid w:val="008F2154"/>
    <w:rsid w:val="009128AC"/>
    <w:rsid w:val="00947A30"/>
    <w:rsid w:val="00960892"/>
    <w:rsid w:val="009C333D"/>
    <w:rsid w:val="00A71ABF"/>
    <w:rsid w:val="00B25CE5"/>
    <w:rsid w:val="00BC4884"/>
    <w:rsid w:val="00C66F8B"/>
    <w:rsid w:val="00CA3473"/>
    <w:rsid w:val="00CE025F"/>
    <w:rsid w:val="00D50D08"/>
    <w:rsid w:val="00E01F56"/>
    <w:rsid w:val="00E35707"/>
    <w:rsid w:val="00F10FC0"/>
    <w:rsid w:val="00F2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08A6B51-EA8F-4AE5-88E3-F88447F7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1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2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F42C0"/>
    <w:pPr>
      <w:ind w:left="720"/>
      <w:contextualSpacing/>
    </w:pPr>
  </w:style>
  <w:style w:type="character" w:styleId="Hyperlink">
    <w:name w:val="Hyperlink"/>
    <w:uiPriority w:val="99"/>
    <w:unhideWhenUsed/>
    <w:rsid w:val="0088728C"/>
    <w:rPr>
      <w:color w:val="0000FF"/>
      <w:u w:val="single"/>
    </w:rPr>
  </w:style>
  <w:style w:type="character" w:styleId="FollowedHyperlink">
    <w:name w:val="FollowedHyperlink"/>
    <w:uiPriority w:val="99"/>
    <w:semiHidden/>
    <w:unhideWhenUsed/>
    <w:rsid w:val="008872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crest.org/publications/tool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3993</Words>
  <Characters>22764</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NCCRESt Rubric Template for Work Session</vt:lpstr>
    </vt:vector>
  </TitlesOfParts>
  <Company>OSPI</Company>
  <LinksUpToDate>false</LinksUpToDate>
  <CharactersWithSpaces>26704</CharactersWithSpaces>
  <SharedDoc>false</SharedDoc>
  <HLinks>
    <vt:vector size="6" baseType="variant">
      <vt:variant>
        <vt:i4>3670078</vt:i4>
      </vt:variant>
      <vt:variant>
        <vt:i4>438</vt:i4>
      </vt:variant>
      <vt:variant>
        <vt:i4>0</vt:i4>
      </vt:variant>
      <vt:variant>
        <vt:i4>5</vt:i4>
      </vt:variant>
      <vt:variant>
        <vt:lpwstr>http://www.nccrest.org/publications/tools.html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NCCRESt Rubric Template for Work Session</dc:title>
  <dc:subject>Disproportionality - Systems Analysis</dc:subject>
  <dc:creator>OSPI, Special Education</dc:creator>
  <cp:keywords>Special Education, NCCRESt, Disproportionality, Systems Analysis</cp:keywords>
  <dc:description/>
  <cp:lastModifiedBy>Sarah Kahne</cp:lastModifiedBy>
  <cp:revision>2</cp:revision>
  <cp:lastPrinted>2008-02-13T21:56:00Z</cp:lastPrinted>
  <dcterms:created xsi:type="dcterms:W3CDTF">2019-12-23T20:44:00Z</dcterms:created>
  <dcterms:modified xsi:type="dcterms:W3CDTF">2019-12-23T20:44:00Z</dcterms:modified>
</cp:coreProperties>
</file>